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9951"/>
      </w:tblGrid>
      <w:tr w:rsidR="004476AE" w:rsidRPr="004476AE" w:rsidTr="0044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Білім беру бағдарламасы</w:t>
            </w:r>
          </w:p>
        </w:tc>
        <w:tc>
          <w:tcPr>
            <w:tcW w:w="9951" w:type="dxa"/>
            <w:tcBorders>
              <w:bottom w:val="single" w:sz="4" w:space="0" w:color="auto"/>
            </w:tcBorders>
          </w:tcPr>
          <w:p w:rsidR="00DF1C92" w:rsidRPr="004476AE" w:rsidRDefault="00DF1C92" w:rsidP="00CB38F3">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6B06102</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Ақпараттық</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жүйелер</w:t>
            </w:r>
          </w:p>
        </w:tc>
      </w:tr>
      <w:tr w:rsidR="004476AE" w:rsidRPr="00FC0076" w:rsidTr="004476AE">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tcBorders>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мақсаты </w:t>
            </w:r>
          </w:p>
        </w:tc>
        <w:tc>
          <w:tcPr>
            <w:tcW w:w="9951" w:type="dxa"/>
            <w:tcBorders>
              <w:top w:val="single" w:sz="4" w:space="0" w:color="auto"/>
            </w:tcBorders>
          </w:tcPr>
          <w:p w:rsidR="00DF1C92" w:rsidRPr="004476AE" w:rsidRDefault="00FC0076"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0076">
              <w:rPr>
                <w:rFonts w:ascii="Times New Roman" w:eastAsia="Times New Roman" w:hAnsi="Times New Roman" w:cs="Times New Roman"/>
                <w:sz w:val="24"/>
                <w:szCs w:val="24"/>
                <w:lang w:val="kk-KZ" w:eastAsia="ru-RU"/>
              </w:rPr>
              <w:t>Ақпаратты өңдеудің өте тиімді әдістерін меңгерген және алған білімдерін ақпараттық жүйелер саласында қолдана алатын, тәжірибелік дағдылар мен көшбасшылық қасиеттерге ие, жоғары білімді мамандарға қойылатын қазіргі заманғы талаптарға сай келетін білікті мамандарды дайындау</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БББ түрі</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 xml:space="preserve">Қолданыстағы </w:t>
            </w:r>
            <w:r w:rsidR="00CB38F3">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ҰБШ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СБШ бойынша</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деңгей</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6 </w:t>
            </w:r>
          </w:p>
        </w:tc>
      </w:tr>
      <w:tr w:rsidR="004476AE" w:rsidRPr="00A3303B"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Берілетін</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академиялық</w:t>
            </w:r>
            <w:r w:rsidR="00C36256" w:rsidRPr="004476AE">
              <w:rPr>
                <w:rFonts w:ascii="Times New Roman" w:eastAsia="Times New Roman" w:hAnsi="Times New Roman" w:cs="Times New Roman"/>
                <w:sz w:val="24"/>
                <w:szCs w:val="24"/>
                <w:lang w:val="kk-KZ" w:eastAsia="ru-RU"/>
              </w:rPr>
              <w:t xml:space="preserve"> </w:t>
            </w:r>
            <w:r w:rsidR="00C5376D"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дәреже  </w:t>
            </w:r>
          </w:p>
        </w:tc>
        <w:tc>
          <w:tcPr>
            <w:tcW w:w="9951" w:type="dxa"/>
          </w:tcPr>
          <w:p w:rsidR="00DF1C92" w:rsidRPr="004476AE" w:rsidRDefault="00A3303B"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Б</w:t>
            </w:r>
            <w:r w:rsidR="00DF1C92" w:rsidRPr="004476AE">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мерзімі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Кредиттердің</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көлемі </w:t>
            </w:r>
          </w:p>
        </w:tc>
        <w:tc>
          <w:tcPr>
            <w:tcW w:w="9951" w:type="dxa"/>
          </w:tcPr>
          <w:p w:rsidR="00DF1C92" w:rsidRPr="004476AE" w:rsidRDefault="00DF1C92"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240</w:t>
            </w:r>
          </w:p>
        </w:tc>
      </w:tr>
      <w:tr w:rsidR="004476AE" w:rsidRPr="004476AE"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Оқыту</w:t>
            </w:r>
            <w:r w:rsidR="00C36256"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тілі</w:t>
            </w:r>
          </w:p>
        </w:tc>
        <w:tc>
          <w:tcPr>
            <w:tcW w:w="9951" w:type="dxa"/>
          </w:tcPr>
          <w:p w:rsidR="00DF1C92" w:rsidRPr="004476AE" w:rsidRDefault="00896217" w:rsidP="00CB38F3">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қазақ, орыс, ағылшын</w:t>
            </w:r>
          </w:p>
        </w:tc>
      </w:tr>
      <w:tr w:rsidR="004476AE" w:rsidRPr="004476AE" w:rsidTr="004476AE">
        <w:trPr>
          <w:trHeight w:val="283"/>
        </w:trPr>
        <w:tc>
          <w:tcPr>
            <w:cnfStyle w:val="001000000000" w:firstRow="0" w:lastRow="0" w:firstColumn="1" w:lastColumn="0" w:oddVBand="0" w:evenVBand="0" w:oddHBand="0" w:evenHBand="0" w:firstRowFirstColumn="0" w:firstRowLastColumn="0" w:lastRowFirstColumn="0" w:lastRowLastColumn="0"/>
            <w:tcW w:w="4928" w:type="dxa"/>
          </w:tcPr>
          <w:p w:rsidR="004476AE" w:rsidRPr="004476AE" w:rsidRDefault="004476AE" w:rsidP="00CB38F3">
            <w:pPr>
              <w:spacing w:after="0" w:line="240" w:lineRule="auto"/>
              <w:rPr>
                <w:rFonts w:ascii="Times New Roman" w:hAnsi="Times New Roman" w:cs="Times New Roman"/>
                <w:sz w:val="24"/>
                <w:szCs w:val="24"/>
                <w:lang w:val="kk-KZ"/>
              </w:rPr>
            </w:pPr>
            <w:r w:rsidRPr="004476AE">
              <w:rPr>
                <w:rFonts w:ascii="Times New Roman" w:hAnsi="Times New Roman" w:cs="Times New Roman"/>
                <w:sz w:val="24"/>
                <w:szCs w:val="24"/>
                <w:lang w:val="kk-KZ"/>
              </w:rPr>
              <w:t xml:space="preserve">Басқарма отырысында  БББ бекітукүні </w:t>
            </w:r>
          </w:p>
        </w:tc>
        <w:tc>
          <w:tcPr>
            <w:tcW w:w="9951" w:type="dxa"/>
          </w:tcPr>
          <w:p w:rsidR="004476AE" w:rsidRPr="004476AE" w:rsidRDefault="00FC0076" w:rsidP="00CB38F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4476AE" w:rsidRPr="00FC0076" w:rsidTr="004476AE">
        <w:tc>
          <w:tcPr>
            <w:cnfStyle w:val="001000000000" w:firstRow="0" w:lastRow="0" w:firstColumn="1" w:lastColumn="0" w:oddVBand="0" w:evenVBand="0" w:oddHBand="0" w:evenHBand="0" w:firstRowFirstColumn="0" w:firstRowLastColumn="0" w:lastRowFirstColumn="0" w:lastRowLastColumn="0"/>
            <w:tcW w:w="4928" w:type="dxa"/>
          </w:tcPr>
          <w:p w:rsidR="00DF1C92" w:rsidRPr="004476AE" w:rsidRDefault="00DF1C92" w:rsidP="00CB38F3">
            <w:pPr>
              <w:shd w:val="clear" w:color="auto" w:fill="FFFFFF"/>
              <w:spacing w:after="0" w:line="240" w:lineRule="auto"/>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 xml:space="preserve">Кәсіби стандарт </w:t>
            </w:r>
          </w:p>
        </w:tc>
        <w:tc>
          <w:tcPr>
            <w:tcW w:w="9951" w:type="dxa"/>
          </w:tcPr>
          <w:p w:rsidR="00DF1C92" w:rsidRPr="00FC0076" w:rsidRDefault="00FC0076" w:rsidP="00FC00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C0076">
              <w:rPr>
                <w:rFonts w:ascii="Times New Roman" w:hAnsi="Times New Roman" w:cs="Times New Roman"/>
                <w:sz w:val="24"/>
                <w:szCs w:val="24"/>
                <w:lang w:val="kk-KZ"/>
              </w:rPr>
              <w:t>Бағдарламалық қамтаманы тестілеу</w:t>
            </w:r>
            <w:r>
              <w:rPr>
                <w:rFonts w:ascii="Times New Roman" w:hAnsi="Times New Roman" w:cs="Times New Roman"/>
                <w:sz w:val="24"/>
                <w:szCs w:val="24"/>
                <w:lang w:val="kk-KZ"/>
              </w:rPr>
              <w:t xml:space="preserve"> 05.12.2022</w:t>
            </w:r>
            <w:r w:rsidRPr="00FC0076">
              <w:rPr>
                <w:rFonts w:ascii="Times New Roman" w:hAnsi="Times New Roman" w:cs="Times New Roman"/>
                <w:sz w:val="24"/>
                <w:szCs w:val="24"/>
                <w:lang w:val="kk-KZ"/>
              </w:rPr>
              <w:br/>
              <w:t>Ақпараттық-коммуникациялық технологиялардағы жүйелік талдау</w:t>
            </w:r>
            <w:r>
              <w:rPr>
                <w:rFonts w:ascii="Times New Roman" w:hAnsi="Times New Roman" w:cs="Times New Roman"/>
                <w:sz w:val="24"/>
                <w:szCs w:val="24"/>
                <w:lang w:val="kk-KZ"/>
              </w:rPr>
              <w:t xml:space="preserve"> 05.12.2022</w:t>
            </w:r>
            <w:r w:rsidRPr="00FC0076">
              <w:rPr>
                <w:rFonts w:ascii="Times New Roman" w:hAnsi="Times New Roman" w:cs="Times New Roman"/>
                <w:sz w:val="24"/>
                <w:szCs w:val="24"/>
                <w:lang w:val="kk-KZ"/>
              </w:rPr>
              <w:br/>
              <w:t>Жүйелік және желілік әкімшілендіру</w:t>
            </w:r>
            <w:r>
              <w:rPr>
                <w:rFonts w:ascii="Times New Roman" w:hAnsi="Times New Roman" w:cs="Times New Roman"/>
                <w:sz w:val="24"/>
                <w:szCs w:val="24"/>
                <w:lang w:val="kk-KZ"/>
              </w:rPr>
              <w:t xml:space="preserve"> 05.12.2022</w:t>
            </w:r>
          </w:p>
        </w:tc>
      </w:tr>
    </w:tbl>
    <w:p w:rsidR="00DD7632" w:rsidRPr="004476AE" w:rsidRDefault="00DD7632" w:rsidP="00CB38F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476AE" w:rsidRPr="004476AE" w:rsidTr="00CB3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DF1C92" w:rsidRPr="004476AE" w:rsidRDefault="00DF1C92"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DF1C92" w:rsidRPr="004476AE" w:rsidRDefault="00DF1C92" w:rsidP="00CB38F3">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ab/>
            </w:r>
            <w:r w:rsidRPr="004476AE">
              <w:rPr>
                <w:rFonts w:ascii="Times New Roman" w:eastAsia="Times New Roman" w:hAnsi="Times New Roman" w:cs="Times New Roman"/>
                <w:sz w:val="24"/>
                <w:szCs w:val="24"/>
                <w:lang w:val="kk-KZ" w:eastAsia="ru-RU"/>
              </w:rPr>
              <w:tab/>
              <w:t>Оқытудың</w:t>
            </w:r>
            <w:r w:rsidR="00532C9F" w:rsidRPr="004476AE">
              <w:rPr>
                <w:rFonts w:ascii="Times New Roman" w:eastAsia="Times New Roman" w:hAnsi="Times New Roman" w:cs="Times New Roman"/>
                <w:sz w:val="24"/>
                <w:szCs w:val="24"/>
                <w:lang w:val="kk-KZ" w:eastAsia="ru-RU"/>
              </w:rPr>
              <w:t xml:space="preserve"> </w:t>
            </w:r>
            <w:r w:rsidRPr="004476AE">
              <w:rPr>
                <w:rFonts w:ascii="Times New Roman" w:eastAsia="Times New Roman" w:hAnsi="Times New Roman" w:cs="Times New Roman"/>
                <w:sz w:val="24"/>
                <w:szCs w:val="24"/>
                <w:lang w:val="kk-KZ" w:eastAsia="ru-RU"/>
              </w:rPr>
              <w:t>нәтижесі</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w:t>
            </w:r>
          </w:p>
        </w:tc>
        <w:tc>
          <w:tcPr>
            <w:tcW w:w="4764" w:type="pct"/>
          </w:tcPr>
          <w:p w:rsidR="00666DC8" w:rsidRPr="004476AE" w:rsidRDefault="00FC0076"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C0076">
              <w:rPr>
                <w:rFonts w:ascii="Times New Roman" w:eastAsia="Times New Roman" w:hAnsi="Times New Roman" w:cs="Times New Roman"/>
                <w:sz w:val="24"/>
                <w:szCs w:val="24"/>
                <w:lang w:val="kk-KZ" w:eastAsia="ru-RU"/>
              </w:rPr>
              <w:t>Қателерді түзету, жаңа жабдыққа бейімделу, интерфейстерді жаңарту және өнімділікті жоғарылату үшін қолданыстағы бағдарламалық жасақтаманы модификациялау.</w:t>
            </w:r>
            <w:bookmarkStart w:id="0" w:name="_GoBack"/>
            <w:bookmarkEnd w:id="0"/>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2</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Құқықтық, кәсіпкерлік, өндірістік, экологиялық ортада қоғамдық, әлеуметтік маңызға ие құбылыстар мен үдерістерді түсінудің инновациялық әдістерін бағалау мен қолдану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3</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Ақпараттық жүйелерді жобалау мен деректер қорын басқарудың заманауи технологияларын, әдістері мен модельдерін білу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4</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Математикалық және физикалық модельдерді құра алады, математикалық және физикалық есептерді қою, жоғары сапалы математикалық және физикалық зерттеулер жүргізе алу, жүргізілген талдаулар негізінде практикалық ұсыныстар әзірлей алу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5</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Программалық кешендерді құрудың ерекшеліктерінің, алгоритмдерді безендендірудің типтік әдістемелерін және оларды жобалаудың негізгі тәсілдерінің негіздерін білу және түсіну; программалаудың  заманауи технологияларын, программалау ортасы мен құралдарын меңгеру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6</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Телекоммуникациялық желілер мен жүйелерді жоспарлау, жобалау, енгізу және пайдалану, оларды техникалық, ақпараттық және бағдарламалық қамтамасыз ету дағдыларын көрсету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7</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Кибернетика және интеллектуалды робототехникалық жүйелер мен өнеркәсіптік-зерттеу кешендерін жобалау, құру және диагностикалау саласындағы компьютерлік технологияларды білу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8</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Информатика, ақпараттық технологиялар, ақпараттық қауіпсіздік және деректерді қорғау саласындағы кәсіби білім дағдыларын қолдану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9</w:t>
            </w:r>
          </w:p>
        </w:tc>
        <w:tc>
          <w:tcPr>
            <w:tcW w:w="4764" w:type="pct"/>
          </w:tcPr>
          <w:p w:rsidR="00666DC8" w:rsidRPr="004476AE" w:rsidRDefault="00A3303B"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303B">
              <w:rPr>
                <w:rFonts w:ascii="Times New Roman" w:eastAsia="Times New Roman" w:hAnsi="Times New Roman" w:cs="Times New Roman"/>
                <w:sz w:val="24"/>
                <w:szCs w:val="24"/>
                <w:lang w:val="kk-KZ" w:eastAsia="ru-RU"/>
              </w:rPr>
              <w:t xml:space="preserve">Кәсіби қызметінде ақпараттық-коммуникациялық технологиялардың әртүрлі түрлерін пайдалану: ақпаратты іздеу, сақтау, өңдеу, </w:t>
            </w:r>
            <w:r w:rsidRPr="00A3303B">
              <w:rPr>
                <w:rFonts w:ascii="Times New Roman" w:eastAsia="Times New Roman" w:hAnsi="Times New Roman" w:cs="Times New Roman"/>
                <w:sz w:val="24"/>
                <w:szCs w:val="24"/>
                <w:lang w:val="kk-KZ" w:eastAsia="ru-RU"/>
              </w:rPr>
              <w:lastRenderedPageBreak/>
              <w:t>қорғау және таратудың бұлттық және мобильді қызметтері,  интернет-ресурстар</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lastRenderedPageBreak/>
              <w:t>10</w:t>
            </w:r>
          </w:p>
        </w:tc>
        <w:tc>
          <w:tcPr>
            <w:tcW w:w="4764" w:type="pct"/>
          </w:tcPr>
          <w:p w:rsidR="00666DC8" w:rsidRPr="004476AE" w:rsidRDefault="00A3303B" w:rsidP="00CB38F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303B">
              <w:rPr>
                <w:rFonts w:ascii="Times New Roman" w:hAnsi="Times New Roman" w:cs="Times New Roman"/>
                <w:sz w:val="24"/>
                <w:szCs w:val="24"/>
                <w:lang w:val="kk-KZ"/>
              </w:rPr>
              <w:t>Әлеуметтік және кәсіби қарым-қатынас деңгейінде шет тілдерінде еркін сөйлеу, арнайы лексика және кәсіби терминологияны пайдалана алу</w:t>
            </w:r>
          </w:p>
        </w:tc>
      </w:tr>
      <w:tr w:rsidR="004476AE" w:rsidRPr="00FC0076" w:rsidTr="00532C9F">
        <w:tc>
          <w:tcPr>
            <w:cnfStyle w:val="001000000000" w:firstRow="0" w:lastRow="0" w:firstColumn="1" w:lastColumn="0" w:oddVBand="0" w:evenVBand="0" w:oddHBand="0" w:evenHBand="0" w:firstRowFirstColumn="0" w:firstRowLastColumn="0" w:lastRowFirstColumn="0" w:lastRowLastColumn="0"/>
            <w:tcW w:w="236" w:type="pct"/>
          </w:tcPr>
          <w:p w:rsidR="00666DC8" w:rsidRPr="004476AE" w:rsidRDefault="00666DC8" w:rsidP="00CB38F3">
            <w:pPr>
              <w:spacing w:after="0" w:line="240" w:lineRule="auto"/>
              <w:jc w:val="center"/>
              <w:rPr>
                <w:rFonts w:ascii="Times New Roman" w:eastAsia="Times New Roman" w:hAnsi="Times New Roman" w:cs="Times New Roman"/>
                <w:sz w:val="24"/>
                <w:szCs w:val="24"/>
                <w:lang w:val="kk-KZ" w:eastAsia="ru-RU"/>
              </w:rPr>
            </w:pPr>
            <w:r w:rsidRPr="004476AE">
              <w:rPr>
                <w:rFonts w:ascii="Times New Roman" w:eastAsia="Times New Roman" w:hAnsi="Times New Roman" w:cs="Times New Roman"/>
                <w:sz w:val="24"/>
                <w:szCs w:val="24"/>
                <w:lang w:val="kk-KZ" w:eastAsia="ru-RU"/>
              </w:rPr>
              <w:t>11</w:t>
            </w:r>
          </w:p>
        </w:tc>
        <w:tc>
          <w:tcPr>
            <w:tcW w:w="4764" w:type="pct"/>
          </w:tcPr>
          <w:p w:rsidR="00666DC8" w:rsidRPr="004476AE" w:rsidRDefault="00A3303B" w:rsidP="00CB38F3">
            <w:pPr>
              <w:tabs>
                <w:tab w:val="left" w:pos="584"/>
                <w:tab w:val="center" w:pos="283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303B">
              <w:rPr>
                <w:rFonts w:ascii="Times New Roman" w:hAnsi="Times New Roman" w:cs="Times New Roman"/>
                <w:sz w:val="24"/>
                <w:szCs w:val="24"/>
                <w:lang w:val="kk-KZ"/>
              </w:rPr>
              <w:t>Ақпараттық жүйелерді құру және енгізу саласында отандық және шетел тәжірибелерін талдау, ақпараттық жүйелерді жобалау мен құруда басқа салалардағы мамандармен өзара әрекеттесу</w:t>
            </w:r>
          </w:p>
        </w:tc>
      </w:tr>
    </w:tbl>
    <w:p w:rsidR="00DD7632" w:rsidRPr="004476AE" w:rsidRDefault="00DD7632" w:rsidP="00DD7632">
      <w:pPr>
        <w:rPr>
          <w:rFonts w:ascii="Times New Roman" w:hAnsi="Times New Roman" w:cs="Times New Roman"/>
          <w:sz w:val="24"/>
          <w:szCs w:val="24"/>
          <w:lang w:val="kk-KZ"/>
        </w:rPr>
      </w:pPr>
    </w:p>
    <w:p w:rsidR="00F34669" w:rsidRPr="004476AE" w:rsidRDefault="00F34669" w:rsidP="00DD7632">
      <w:pPr>
        <w:rPr>
          <w:rFonts w:ascii="Times New Roman" w:hAnsi="Times New Roman" w:cs="Times New Roman"/>
          <w:sz w:val="24"/>
          <w:szCs w:val="24"/>
          <w:lang w:val="kk-KZ"/>
        </w:rPr>
      </w:pPr>
    </w:p>
    <w:sectPr w:rsidR="00F34669" w:rsidRPr="004476AE" w:rsidSect="00473EF8">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212E4"/>
    <w:rsid w:val="00054827"/>
    <w:rsid w:val="00071586"/>
    <w:rsid w:val="000F0936"/>
    <w:rsid w:val="000F48EC"/>
    <w:rsid w:val="001163D7"/>
    <w:rsid w:val="00133D00"/>
    <w:rsid w:val="001505A9"/>
    <w:rsid w:val="001C6F37"/>
    <w:rsid w:val="001D6EAA"/>
    <w:rsid w:val="00204377"/>
    <w:rsid w:val="002B63CE"/>
    <w:rsid w:val="002C071E"/>
    <w:rsid w:val="002F376D"/>
    <w:rsid w:val="00323640"/>
    <w:rsid w:val="00331B7E"/>
    <w:rsid w:val="0033229B"/>
    <w:rsid w:val="00336853"/>
    <w:rsid w:val="0036751F"/>
    <w:rsid w:val="003C45B8"/>
    <w:rsid w:val="003D7D2A"/>
    <w:rsid w:val="004013CB"/>
    <w:rsid w:val="004036BC"/>
    <w:rsid w:val="004476AE"/>
    <w:rsid w:val="00454C92"/>
    <w:rsid w:val="00461138"/>
    <w:rsid w:val="00473EF8"/>
    <w:rsid w:val="00483C66"/>
    <w:rsid w:val="00491862"/>
    <w:rsid w:val="004D4C20"/>
    <w:rsid w:val="00532C9F"/>
    <w:rsid w:val="00551608"/>
    <w:rsid w:val="00581294"/>
    <w:rsid w:val="005971B0"/>
    <w:rsid w:val="005C0475"/>
    <w:rsid w:val="005D2C27"/>
    <w:rsid w:val="005E3928"/>
    <w:rsid w:val="005F78C9"/>
    <w:rsid w:val="0060469A"/>
    <w:rsid w:val="00613401"/>
    <w:rsid w:val="00621771"/>
    <w:rsid w:val="00657538"/>
    <w:rsid w:val="00660625"/>
    <w:rsid w:val="00666DC8"/>
    <w:rsid w:val="00677FCF"/>
    <w:rsid w:val="00682AFC"/>
    <w:rsid w:val="006B50EB"/>
    <w:rsid w:val="006C25DF"/>
    <w:rsid w:val="006C3402"/>
    <w:rsid w:val="006C3CF8"/>
    <w:rsid w:val="00707E40"/>
    <w:rsid w:val="00715E51"/>
    <w:rsid w:val="00716237"/>
    <w:rsid w:val="00770302"/>
    <w:rsid w:val="00783F4E"/>
    <w:rsid w:val="007E177B"/>
    <w:rsid w:val="007E3F32"/>
    <w:rsid w:val="007E5446"/>
    <w:rsid w:val="007F1626"/>
    <w:rsid w:val="00871659"/>
    <w:rsid w:val="00896217"/>
    <w:rsid w:val="008B3680"/>
    <w:rsid w:val="008C30D6"/>
    <w:rsid w:val="008D5D22"/>
    <w:rsid w:val="00904917"/>
    <w:rsid w:val="00914AC7"/>
    <w:rsid w:val="00945A0D"/>
    <w:rsid w:val="00946A8E"/>
    <w:rsid w:val="00953590"/>
    <w:rsid w:val="009744FF"/>
    <w:rsid w:val="00976AC3"/>
    <w:rsid w:val="0098399A"/>
    <w:rsid w:val="00993414"/>
    <w:rsid w:val="009C3198"/>
    <w:rsid w:val="009D4144"/>
    <w:rsid w:val="00A111B5"/>
    <w:rsid w:val="00A260C7"/>
    <w:rsid w:val="00A3303B"/>
    <w:rsid w:val="00A579E2"/>
    <w:rsid w:val="00A772C8"/>
    <w:rsid w:val="00B05C4B"/>
    <w:rsid w:val="00B33D9F"/>
    <w:rsid w:val="00B442E2"/>
    <w:rsid w:val="00BE0787"/>
    <w:rsid w:val="00C36256"/>
    <w:rsid w:val="00C5376D"/>
    <w:rsid w:val="00CB38F3"/>
    <w:rsid w:val="00CC0F9D"/>
    <w:rsid w:val="00D703AB"/>
    <w:rsid w:val="00DD7632"/>
    <w:rsid w:val="00DF1C92"/>
    <w:rsid w:val="00EA55D2"/>
    <w:rsid w:val="00F03B99"/>
    <w:rsid w:val="00F34669"/>
    <w:rsid w:val="00FC0076"/>
    <w:rsid w:val="00FF5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16237"/>
    <w:rPr>
      <w:rFonts w:ascii="Calibri" w:eastAsia="Times New Roman" w:hAnsi="Calibri" w:cs="Times New Roman"/>
    </w:rPr>
  </w:style>
  <w:style w:type="paragraph" w:customStyle="1" w:styleId="1">
    <w:name w:val="Основной текст1"/>
    <w:basedOn w:val="a"/>
    <w:rsid w:val="007E177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infdesc">
    <w:name w:val="infdesc"/>
    <w:basedOn w:val="a"/>
    <w:rsid w:val="001C6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Placeholder Text"/>
    <w:basedOn w:val="a0"/>
    <w:uiPriority w:val="99"/>
    <w:semiHidden/>
    <w:rsid w:val="00621771"/>
    <w:rPr>
      <w:color w:val="808080"/>
    </w:rPr>
  </w:style>
  <w:style w:type="paragraph" w:styleId="ac">
    <w:name w:val="Balloon Text"/>
    <w:basedOn w:val="a"/>
    <w:link w:val="ad"/>
    <w:uiPriority w:val="99"/>
    <w:semiHidden/>
    <w:unhideWhenUsed/>
    <w:rsid w:val="0062177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1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0C2E-E7AF-4ACC-B75C-BF4CDFCC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комп11</cp:lastModifiedBy>
  <cp:revision>2</cp:revision>
  <dcterms:created xsi:type="dcterms:W3CDTF">2023-10-05T05:42:00Z</dcterms:created>
  <dcterms:modified xsi:type="dcterms:W3CDTF">2023-10-05T05:42:00Z</dcterms:modified>
</cp:coreProperties>
</file>