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2A39B" w14:textId="77777777" w:rsidR="00E262FF" w:rsidRDefault="00E262FF" w:rsidP="00E262FF">
      <w:pPr>
        <w:tabs>
          <w:tab w:val="left" w:pos="1549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6"/>
        <w:gridCol w:w="6129"/>
      </w:tblGrid>
      <w:tr w:rsidR="00836C65" w14:paraId="3D34D936" w14:textId="77777777" w:rsidTr="00BB4508">
        <w:trPr>
          <w:trHeight w:val="1328"/>
        </w:trPr>
        <w:tc>
          <w:tcPr>
            <w:tcW w:w="2802" w:type="dxa"/>
          </w:tcPr>
          <w:p w14:paraId="73BB2C93" w14:textId="6AB12004" w:rsidR="00E262FF" w:rsidRDefault="00E23D48" w:rsidP="00E262FF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2622BB" wp14:editId="5E2FE523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112395</wp:posOffset>
                  </wp:positionV>
                  <wp:extent cx="1903095" cy="2533650"/>
                  <wp:effectExtent l="0" t="0" r="1905" b="6350"/>
                  <wp:wrapTopAndBottom/>
                  <wp:docPr id="7235423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542399" name="Рисунок 72354239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095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69" w:type="dxa"/>
          </w:tcPr>
          <w:p w14:paraId="6EA9F73D" w14:textId="43862DE7" w:rsidR="00E262FF" w:rsidRPr="000A0A00" w:rsidRDefault="00A44CBD" w:rsidP="00E262FF">
            <w:pPr>
              <w:widowControl w:val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 xml:space="preserve">Утегенова Арина </w:t>
            </w:r>
            <w:r w:rsidR="000A0A00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Қайратқызы</w:t>
            </w:r>
          </w:p>
          <w:p w14:paraId="097ED853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14:paraId="623D90B0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</w:p>
          <w:p w14:paraId="6EE4940A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14:paraId="5210373F" w14:textId="1F5C8ABA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Туған күні: </w:t>
            </w:r>
            <w:r w:rsidR="003D3FCE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18.10.2003</w:t>
            </w:r>
          </w:p>
          <w:p w14:paraId="53245037" w14:textId="40AC3E0C" w:rsidR="00E262FF" w:rsidRPr="003D3FCE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Қала: Талдықорған қаласы</w:t>
            </w:r>
            <w:r w:rsidR="00BB450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, Ескелді ауданы</w:t>
            </w:r>
            <w:r w:rsidR="0092467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Қарабұлақ ауылы, Әуезова 2 </w:t>
            </w:r>
          </w:p>
          <w:p w14:paraId="33263023" w14:textId="77777777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Отбасылық жағдайы: тұрмыс құрмаған</w:t>
            </w:r>
          </w:p>
          <w:p w14:paraId="5B11869B" w14:textId="4E382088" w:rsidR="00E262FF" w:rsidRPr="00E262FF" w:rsidRDefault="00E262FF" w:rsidP="00E262F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Телефон: 87</w:t>
            </w:r>
            <w:r w:rsidR="00924678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059708598</w:t>
            </w:r>
          </w:p>
          <w:p w14:paraId="4A65C49F" w14:textId="4E3A44DE" w:rsidR="00E262FF" w:rsidRPr="00CC59CD" w:rsidRDefault="00E262FF" w:rsidP="00E262FF">
            <w:pPr>
              <w:tabs>
                <w:tab w:val="left" w:pos="1549"/>
              </w:tabs>
              <w:rPr>
                <w:lang w:val="en-GB"/>
              </w:rPr>
            </w:pP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Электрондық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поштасы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  <w:proofErr w:type="spellStart"/>
            <w:r w:rsidR="00CC59CD">
              <w:rPr>
                <w:rFonts w:ascii="Times New Roman" w:eastAsia="Arial" w:hAnsi="Times New Roman" w:cs="Times New Roman"/>
                <w:sz w:val="24"/>
                <w:szCs w:val="28"/>
                <w:lang w:val="en-GB" w:eastAsia="ru-RU"/>
              </w:rPr>
              <w:t>utegenova_arina@bk.ru</w:t>
            </w:r>
            <w:proofErr w:type="spellEnd"/>
          </w:p>
        </w:tc>
      </w:tr>
      <w:tr w:rsidR="00836C65" w:rsidRPr="00E262FF" w14:paraId="75D8779F" w14:textId="77777777" w:rsidTr="00BB4508">
        <w:trPr>
          <w:trHeight w:val="1545"/>
        </w:trPr>
        <w:tc>
          <w:tcPr>
            <w:tcW w:w="2802" w:type="dxa"/>
          </w:tcPr>
          <w:p w14:paraId="2F7DB11A" w14:textId="77777777" w:rsid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14:paraId="04000D0A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14:paraId="1100DCE7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14:paraId="69273A18" w14:textId="77777777"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14:paraId="20ECA30E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14:paraId="31381EFD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14:paraId="51098DA6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14:paraId="768C0CEB" w14:textId="473ED5CA" w:rsidR="00E262FF" w:rsidRPr="008260D6" w:rsidRDefault="008260D6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Талдықорған </w:t>
            </w:r>
            <w:r w:rsidR="008C729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қаласының ішкі істер басқармасы </w:t>
            </w:r>
          </w:p>
        </w:tc>
      </w:tr>
      <w:tr w:rsidR="00836C65" w:rsidRPr="00E262FF" w14:paraId="43518BF7" w14:textId="77777777" w:rsidTr="00BB4508">
        <w:tc>
          <w:tcPr>
            <w:tcW w:w="2802" w:type="dxa"/>
          </w:tcPr>
          <w:p w14:paraId="0C721051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14:paraId="0EE8A927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14:paraId="0EADF9B7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836C65" w:rsidRPr="00E262FF" w14:paraId="5E988970" w14:textId="77777777" w:rsidTr="00BB4508">
        <w:trPr>
          <w:trHeight w:val="1130"/>
        </w:trPr>
        <w:tc>
          <w:tcPr>
            <w:tcW w:w="2802" w:type="dxa"/>
          </w:tcPr>
          <w:p w14:paraId="2A735C32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14:paraId="26A4BF5C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14:paraId="194DF40E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836C65" w:rsidRPr="00554B84" w14:paraId="22A972C5" w14:textId="77777777" w:rsidTr="00BB4508">
        <w:trPr>
          <w:trHeight w:val="854"/>
        </w:trPr>
        <w:tc>
          <w:tcPr>
            <w:tcW w:w="2802" w:type="dxa"/>
          </w:tcPr>
          <w:p w14:paraId="1CDD6B0D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14:paraId="756091A2" w14:textId="6D8D18D6" w:rsidR="00E262FF" w:rsidRPr="00E262FF" w:rsidRDefault="00E262FF" w:rsidP="00E262FF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</w:p>
          <w:p w14:paraId="62A8E35D" w14:textId="77777777" w:rsidR="00E262FF" w:rsidRDefault="00E262FF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ДК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білімі</w:t>
            </w:r>
            <w:proofErr w:type="spellEnd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>: MS Word, MS PowerPoint.</w:t>
            </w:r>
          </w:p>
          <w:p w14:paraId="575D6775" w14:textId="77777777" w:rsidR="00482E0F" w:rsidRDefault="000C713C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Қарым-қатынас дағдылары</w:t>
            </w:r>
            <w:r w:rsidR="00AD0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; </w:t>
            </w:r>
          </w:p>
          <w:p w14:paraId="4C2BE17C" w14:textId="77777777" w:rsidR="00AD08DB" w:rsidRDefault="00AD08DB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Құқықтық құжаттары </w:t>
            </w:r>
            <w:r w:rsidR="006B7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әзірлеу дағдылары; </w:t>
            </w:r>
          </w:p>
          <w:p w14:paraId="14BFF1BC" w14:textId="6361A44D" w:rsidR="006B7E4D" w:rsidRPr="00482E0F" w:rsidRDefault="006B7E4D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Топтық жұмыс дағдылары </w:t>
            </w:r>
          </w:p>
        </w:tc>
      </w:tr>
      <w:tr w:rsidR="00836C65" w:rsidRPr="00E262FF" w14:paraId="3F1FE764" w14:textId="77777777" w:rsidTr="00BB4508">
        <w:trPr>
          <w:trHeight w:val="2138"/>
        </w:trPr>
        <w:tc>
          <w:tcPr>
            <w:tcW w:w="2802" w:type="dxa"/>
          </w:tcPr>
          <w:p w14:paraId="59A4AF41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14:paraId="220216B4" w14:textId="77777777" w:rsid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CB3AAC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Қарым-қатынас дағдылары; </w:t>
            </w:r>
          </w:p>
          <w:p w14:paraId="7168603A" w14:textId="77777777" w:rsidR="00CB3AAC" w:rsidRDefault="00B70BD4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Ұйымдастыру; </w:t>
            </w:r>
          </w:p>
          <w:p w14:paraId="6C66877C" w14:textId="77777777" w:rsidR="00B70BD4" w:rsidRDefault="00B70BD4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Ұқыптылық; </w:t>
            </w:r>
          </w:p>
          <w:p w14:paraId="1D4FA8C3" w14:textId="77777777" w:rsidR="00B70BD4" w:rsidRDefault="00B853E2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Берілген тарсырмаларға жауапты; </w:t>
            </w:r>
          </w:p>
          <w:p w14:paraId="7A1596A5" w14:textId="77777777" w:rsidR="00B853E2" w:rsidRDefault="007B3245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Этика және адалдық; </w:t>
            </w:r>
          </w:p>
          <w:p w14:paraId="51C14539" w14:textId="77777777" w:rsidR="007B3245" w:rsidRDefault="007B3245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 xml:space="preserve">• Аналитикалық ойлау; </w:t>
            </w:r>
          </w:p>
          <w:p w14:paraId="163D0CC7" w14:textId="194A4F26" w:rsidR="007B3245" w:rsidRPr="00E262FF" w:rsidRDefault="00AB7059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• Құқықтық құжаттармен жұмыс </w:t>
            </w:r>
            <w:r w:rsidR="00FC03C3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жасағанда ұқыптылық </w:t>
            </w:r>
          </w:p>
        </w:tc>
      </w:tr>
      <w:tr w:rsidR="00836C65" w:rsidRPr="00E262FF" w14:paraId="66883E5D" w14:textId="77777777" w:rsidTr="00BB4508">
        <w:trPr>
          <w:trHeight w:val="1046"/>
        </w:trPr>
        <w:tc>
          <w:tcPr>
            <w:tcW w:w="2802" w:type="dxa"/>
          </w:tcPr>
          <w:p w14:paraId="45FCAA8A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14:paraId="0927475A" w14:textId="77777777"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Іскерлік этикетті білу;</w:t>
            </w:r>
          </w:p>
          <w:p w14:paraId="42E90BA8" w14:textId="77777777"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Әртүрлі оқу процесін ұйымдастыру дағдылары;</w:t>
            </w:r>
          </w:p>
          <w:p w14:paraId="0170FC35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Педагогика және оқыту психологиясын білу.</w:t>
            </w:r>
          </w:p>
        </w:tc>
      </w:tr>
      <w:tr w:rsidR="00836C65" w:rsidRPr="00554B84" w14:paraId="0502185F" w14:textId="77777777" w:rsidTr="00BB4508">
        <w:trPr>
          <w:trHeight w:val="1058"/>
        </w:trPr>
        <w:tc>
          <w:tcPr>
            <w:tcW w:w="2802" w:type="dxa"/>
          </w:tcPr>
          <w:p w14:paraId="13CD7013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69" w:type="dxa"/>
          </w:tcPr>
          <w:p w14:paraId="4964CB59" w14:textId="77777777" w:rsidR="00E262FF" w:rsidRDefault="00E262FF" w:rsidP="00E262FF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Қызығушылығы:  </w:t>
            </w:r>
          </w:p>
          <w:p w14:paraId="4B513243" w14:textId="69C4EC34" w:rsidR="009A64C5" w:rsidRPr="00E262FF" w:rsidRDefault="009A64C5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Шешендык өнер, кітап </w:t>
            </w:r>
            <w:r w:rsidR="00B43456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оқұ, спорт және сурет салу </w:t>
            </w:r>
          </w:p>
        </w:tc>
      </w:tr>
    </w:tbl>
    <w:p w14:paraId="3C6DBACC" w14:textId="77777777" w:rsidR="00843150" w:rsidRDefault="00843150" w:rsidP="00E262FF">
      <w:pPr>
        <w:tabs>
          <w:tab w:val="left" w:pos="1549"/>
        </w:tabs>
        <w:rPr>
          <w:lang w:val="kk-KZ"/>
        </w:rPr>
      </w:pPr>
    </w:p>
    <w:p w14:paraId="58A3E61F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22C00E14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3CE8CE70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p w14:paraId="4A4468DE" w14:textId="77777777" w:rsidR="00E262FF" w:rsidRDefault="00E262FF" w:rsidP="00E262FF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6"/>
        <w:gridCol w:w="5949"/>
      </w:tblGrid>
      <w:tr w:rsidR="00E262FF" w14:paraId="74B8673B" w14:textId="77777777" w:rsidTr="003C1B6B">
        <w:trPr>
          <w:trHeight w:val="1328"/>
        </w:trPr>
        <w:tc>
          <w:tcPr>
            <w:tcW w:w="3183" w:type="dxa"/>
          </w:tcPr>
          <w:p w14:paraId="3D77DFBF" w14:textId="32F81417" w:rsidR="00E262FF" w:rsidRDefault="00EE553B" w:rsidP="005D3F91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2277E22" wp14:editId="4DA8C23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57785</wp:posOffset>
                  </wp:positionV>
                  <wp:extent cx="2014220" cy="2681605"/>
                  <wp:effectExtent l="0" t="0" r="5080" b="0"/>
                  <wp:wrapTopAndBottom/>
                  <wp:docPr id="208253299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532990" name="Рисунок 208253299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220" cy="2681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88" w:type="dxa"/>
          </w:tcPr>
          <w:p w14:paraId="3ACF66B9" w14:textId="788F94E7" w:rsidR="00E262FF" w:rsidRPr="00E262FF" w:rsidRDefault="00E056C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Утегенова Арина Кайратовна</w:t>
            </w:r>
          </w:p>
          <w:p w14:paraId="41A493DC" w14:textId="77777777" w:rsidR="00E262FF" w:rsidRPr="00E262FF" w:rsidRDefault="00E262FF" w:rsidP="00E262FF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студентка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14:paraId="61C931CA" w14:textId="4D71BA7C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D5A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18.10.2003</w:t>
            </w:r>
          </w:p>
          <w:p w14:paraId="7E880E89" w14:textId="63D2F103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Талдыкорган, </w:t>
            </w:r>
            <w:r w:rsidR="003D5A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Ескельдинский район </w:t>
            </w:r>
            <w:r w:rsidR="00872A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поселок Карабулак, Ауезова 2 </w:t>
            </w:r>
          </w:p>
          <w:p w14:paraId="44A29D26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D738C8E" w14:textId="13DB4E61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872A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059708598</w:t>
            </w:r>
          </w:p>
          <w:p w14:paraId="44E3DD95" w14:textId="4D0CC652" w:rsidR="00E262FF" w:rsidRPr="000C5305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C530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utegenova_arina@bk.ru</w:t>
            </w:r>
            <w:proofErr w:type="spellEnd"/>
          </w:p>
        </w:tc>
      </w:tr>
      <w:tr w:rsidR="00E262FF" w:rsidRPr="00E262FF" w14:paraId="7AEC9DE5" w14:textId="77777777" w:rsidTr="003C1B6B">
        <w:trPr>
          <w:trHeight w:val="1545"/>
        </w:trPr>
        <w:tc>
          <w:tcPr>
            <w:tcW w:w="3183" w:type="dxa"/>
          </w:tcPr>
          <w:p w14:paraId="615D34EC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FC4308D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14:paraId="348783DD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14:paraId="4DDA8BAD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542D563F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A528607" w14:textId="2D33A732" w:rsidR="00E262FF" w:rsidRPr="00936EA3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дел</w:t>
            </w:r>
            <w:r w:rsidR="00936EA3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 г. Талдыкорган </w:t>
            </w:r>
          </w:p>
        </w:tc>
      </w:tr>
      <w:tr w:rsidR="00E262FF" w:rsidRPr="00E262FF" w14:paraId="507E2275" w14:textId="77777777" w:rsidTr="003C1B6B">
        <w:tc>
          <w:tcPr>
            <w:tcW w:w="3183" w:type="dxa"/>
          </w:tcPr>
          <w:p w14:paraId="627254D9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14:paraId="572DF002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185D5B24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E262FF" w:rsidRPr="00E262FF" w14:paraId="5F438689" w14:textId="77777777" w:rsidTr="003C1B6B">
        <w:trPr>
          <w:trHeight w:val="1130"/>
        </w:trPr>
        <w:tc>
          <w:tcPr>
            <w:tcW w:w="3183" w:type="dxa"/>
          </w:tcPr>
          <w:p w14:paraId="11FCCD0E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14:paraId="2A5350CD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594FA396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E262FF" w14:paraId="7457E50F" w14:textId="77777777" w:rsidTr="003C1B6B">
        <w:trPr>
          <w:trHeight w:val="854"/>
        </w:trPr>
        <w:tc>
          <w:tcPr>
            <w:tcW w:w="3183" w:type="dxa"/>
          </w:tcPr>
          <w:p w14:paraId="3C8D15D4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14:paraId="0B8B3A9D" w14:textId="2FA53DBA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7544F48" w14:textId="77777777"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8726A79" w14:textId="63B015BE" w:rsidR="00E262FF" w:rsidRPr="00E262FF" w:rsidRDefault="00F62C6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</w:t>
            </w:r>
            <w:r w:rsidR="002178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никационные навыки </w:t>
            </w:r>
          </w:p>
          <w:p w14:paraId="349C899C" w14:textId="53B412F4" w:rsidR="00E262FF" w:rsidRPr="0015281C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5477BE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A0840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составления юридических документов</w:t>
            </w:r>
            <w:r w:rsidR="0015281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 xml:space="preserve">; Навыки </w:t>
            </w:r>
            <w:r w:rsidR="00C3501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работы в команде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62FF" w:rsidRPr="00E262FF" w14:paraId="17EB3893" w14:textId="77777777" w:rsidTr="003C1B6B">
        <w:trPr>
          <w:trHeight w:val="2138"/>
        </w:trPr>
        <w:tc>
          <w:tcPr>
            <w:tcW w:w="3183" w:type="dxa"/>
          </w:tcPr>
          <w:p w14:paraId="6AFB63E9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388" w:type="dxa"/>
          </w:tcPr>
          <w:p w14:paraId="33428250" w14:textId="77777777" w:rsidR="00144559" w:rsidRDefault="00144559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Коммуникабельность;</w:t>
            </w:r>
          </w:p>
          <w:p w14:paraId="64CAF9AB" w14:textId="77777777" w:rsidR="0058561F" w:rsidRDefault="0058561F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Организованность; </w:t>
            </w:r>
          </w:p>
          <w:p w14:paraId="2712B5D2" w14:textId="77777777" w:rsidR="00D739B3" w:rsidRDefault="00D739B3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Пунктуальность; </w:t>
            </w:r>
          </w:p>
          <w:p w14:paraId="43C3E10C" w14:textId="77777777" w:rsidR="00D739B3" w:rsidRDefault="00D739B3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Ответственна к поставленным задачам; </w:t>
            </w:r>
          </w:p>
          <w:p w14:paraId="483D8B4A" w14:textId="77777777" w:rsidR="006D5DD1" w:rsidRDefault="006D5DD1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Этика и порядочность; </w:t>
            </w:r>
          </w:p>
          <w:p w14:paraId="6AB809C2" w14:textId="77777777" w:rsidR="00970A77" w:rsidRDefault="00970A77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Аналитическое мышление; </w:t>
            </w:r>
          </w:p>
          <w:p w14:paraId="7D649D15" w14:textId="11CBFF4C" w:rsidR="00E262FF" w:rsidRPr="00E262FF" w:rsidRDefault="005F2BBC" w:rsidP="00D34C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Внимательность при работе с правовыми документами  </w:t>
            </w:r>
          </w:p>
        </w:tc>
      </w:tr>
      <w:tr w:rsidR="00E262FF" w:rsidRPr="00E262FF" w14:paraId="6CCF8D66" w14:textId="77777777" w:rsidTr="003C1B6B">
        <w:trPr>
          <w:trHeight w:val="1058"/>
        </w:trPr>
        <w:tc>
          <w:tcPr>
            <w:tcW w:w="3183" w:type="dxa"/>
          </w:tcPr>
          <w:p w14:paraId="35E62250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58BF38C5" w14:textId="77777777"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14:paraId="3AF1B203" w14:textId="7B77FFC4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2F70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публичным выступлениям,</w:t>
            </w:r>
            <w:r w:rsidR="000632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чтению,</w:t>
            </w:r>
            <w:r w:rsidR="002F70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4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спорту и рисованию </w:t>
            </w:r>
          </w:p>
          <w:p w14:paraId="6546EBC3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1F79A" w14:textId="77777777" w:rsidR="00E262FF" w:rsidRPr="0088023A" w:rsidRDefault="00E262FF" w:rsidP="00E262FF">
      <w:pPr>
        <w:tabs>
          <w:tab w:val="left" w:pos="1549"/>
        </w:tabs>
        <w:rPr>
          <w:lang w:val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6"/>
        <w:gridCol w:w="6129"/>
      </w:tblGrid>
      <w:tr w:rsidR="00E262FF" w:rsidRPr="00554B84" w14:paraId="0A3AB762" w14:textId="77777777" w:rsidTr="005D3F91">
        <w:trPr>
          <w:trHeight w:val="1328"/>
        </w:trPr>
        <w:tc>
          <w:tcPr>
            <w:tcW w:w="3183" w:type="dxa"/>
          </w:tcPr>
          <w:p w14:paraId="7A947707" w14:textId="0FC7D00D" w:rsidR="00E262FF" w:rsidRPr="0088023A" w:rsidRDefault="0088023A" w:rsidP="005D3F91">
            <w:pPr>
              <w:tabs>
                <w:tab w:val="left" w:pos="1549"/>
              </w:tabs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F854CC0" wp14:editId="6038F3A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74295</wp:posOffset>
                  </wp:positionV>
                  <wp:extent cx="1905000" cy="2535555"/>
                  <wp:effectExtent l="0" t="0" r="0" b="4445"/>
                  <wp:wrapTopAndBottom/>
                  <wp:docPr id="86815247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152471" name="Рисунок 86815247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53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88" w:type="dxa"/>
          </w:tcPr>
          <w:p w14:paraId="2CA74E91" w14:textId="6638A4F6" w:rsidR="00E262FF" w:rsidRPr="00B43456" w:rsidRDefault="00B43456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Utegenova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Arina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Kairatovna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</w:p>
          <w:p w14:paraId="297DE738" w14:textId="77777777"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E1C2150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ducation: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Education: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 year student majoring in jurisprudence</w:t>
            </w:r>
          </w:p>
          <w:p w14:paraId="7836EF52" w14:textId="44A294FF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2162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18.10.2003</w:t>
            </w:r>
          </w:p>
          <w:p w14:paraId="6E882741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st. </w:t>
            </w:r>
          </w:p>
          <w:p w14:paraId="7856DC39" w14:textId="77777777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374B8166" w14:textId="2C720DB2" w:rsidR="00E262FF" w:rsidRPr="00E262FF" w:rsidRDefault="00E262FF" w:rsidP="00E262FF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</w:t>
            </w:r>
            <w:r w:rsidR="002162B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059708598</w:t>
            </w:r>
          </w:p>
          <w:p w14:paraId="66B00849" w14:textId="4E2D24E6" w:rsidR="00E262FF" w:rsidRPr="00554B84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062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utegenova_arina@bk.ru</w:t>
            </w:r>
          </w:p>
        </w:tc>
      </w:tr>
      <w:tr w:rsidR="00E262FF" w:rsidRPr="00554B84" w14:paraId="70626C0D" w14:textId="77777777" w:rsidTr="005D3F91">
        <w:trPr>
          <w:trHeight w:val="1545"/>
        </w:trPr>
        <w:tc>
          <w:tcPr>
            <w:tcW w:w="3183" w:type="dxa"/>
          </w:tcPr>
          <w:p w14:paraId="0999DC6F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14:paraId="6EAA39C8" w14:textId="77777777" w:rsidR="00E262FF" w:rsidRPr="00E262FF" w:rsidRDefault="00E262FF" w:rsidP="005D3F91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EDUCATIONAL</w:t>
            </w:r>
          </w:p>
          <w:p w14:paraId="137794FC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14:paraId="6D9B4D9A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PRACTICE</w:t>
            </w:r>
          </w:p>
        </w:tc>
        <w:tc>
          <w:tcPr>
            <w:tcW w:w="6388" w:type="dxa"/>
          </w:tcPr>
          <w:p w14:paraId="79FD06C7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AF9E777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6031C514" w14:textId="56E412A0" w:rsidR="00E262FF" w:rsidRPr="00632F82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Department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Internal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Affairs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="00632F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city of </w:t>
            </w:r>
            <w:proofErr w:type="spellStart"/>
            <w:r w:rsidR="00632F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</w:t>
            </w:r>
            <w:r w:rsidR="00964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rgan</w:t>
            </w:r>
            <w:proofErr w:type="spellEnd"/>
            <w:r w:rsidR="00964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262FF" w:rsidRPr="00E262FF" w14:paraId="78FF8B65" w14:textId="77777777" w:rsidTr="00E262FF">
        <w:trPr>
          <w:trHeight w:val="497"/>
        </w:trPr>
        <w:tc>
          <w:tcPr>
            <w:tcW w:w="3183" w:type="dxa"/>
          </w:tcPr>
          <w:p w14:paraId="0AD81C1F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388" w:type="dxa"/>
          </w:tcPr>
          <w:p w14:paraId="1FBB8C3C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</w:p>
        </w:tc>
      </w:tr>
      <w:tr w:rsidR="00E262FF" w:rsidRPr="00E262FF" w14:paraId="3FCAB8D8" w14:textId="77777777" w:rsidTr="005D3F91">
        <w:trPr>
          <w:trHeight w:val="1130"/>
        </w:trPr>
        <w:tc>
          <w:tcPr>
            <w:tcW w:w="3183" w:type="dxa"/>
          </w:tcPr>
          <w:p w14:paraId="7E93AB55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COURSES</w:t>
            </w:r>
          </w:p>
        </w:tc>
        <w:tc>
          <w:tcPr>
            <w:tcW w:w="6388" w:type="dxa"/>
          </w:tcPr>
          <w:p w14:paraId="0220CFA6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554B84" w14:paraId="5E28CC64" w14:textId="77777777" w:rsidTr="005D3F91">
        <w:trPr>
          <w:trHeight w:val="854"/>
        </w:trPr>
        <w:tc>
          <w:tcPr>
            <w:tcW w:w="3183" w:type="dxa"/>
          </w:tcPr>
          <w:p w14:paraId="5F221062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SKILLS</w:t>
            </w:r>
          </w:p>
        </w:tc>
        <w:tc>
          <w:tcPr>
            <w:tcW w:w="6388" w:type="dxa"/>
          </w:tcPr>
          <w:p w14:paraId="38DB6F3F" w14:textId="38BA609B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479016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56F91C8" w14:textId="2CFCB428" w:rsidR="00E65ABF" w:rsidRDefault="00E65ABF" w:rsidP="00E65ABF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Communication skills; </w:t>
            </w:r>
          </w:p>
          <w:p w14:paraId="678E1104" w14:textId="653C2E65" w:rsidR="00E65ABF" w:rsidRDefault="00E65ABF" w:rsidP="00E65ABF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Skills in </w:t>
            </w:r>
            <w:r w:rsidR="00D02EE3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drafting legal documents; </w:t>
            </w:r>
          </w:p>
          <w:p w14:paraId="53D99B54" w14:textId="405BCE03" w:rsidR="00E262FF" w:rsidRPr="00E262FF" w:rsidRDefault="00D02EE3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Teamwork skills </w:t>
            </w:r>
          </w:p>
        </w:tc>
      </w:tr>
      <w:tr w:rsidR="00E262FF" w:rsidRPr="00E262FF" w14:paraId="392FC6E8" w14:textId="77777777" w:rsidTr="005D3F91">
        <w:trPr>
          <w:trHeight w:val="2138"/>
        </w:trPr>
        <w:tc>
          <w:tcPr>
            <w:tcW w:w="3183" w:type="dxa"/>
          </w:tcPr>
          <w:p w14:paraId="5E36013A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6388" w:type="dxa"/>
          </w:tcPr>
          <w:p w14:paraId="58D9F34C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competent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approach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completing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C5793A9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attentiveness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legal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documents;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6C88733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55F769F8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analytical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0FA94303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high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responsibility;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B7C7D7D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communication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skills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children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21E7157B" w14:textId="77777777"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openness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knowledge.</w:t>
            </w:r>
          </w:p>
        </w:tc>
      </w:tr>
      <w:tr w:rsidR="00E262FF" w:rsidRPr="00554B84" w14:paraId="3046BD9E" w14:textId="77777777" w:rsidTr="005D3F91">
        <w:trPr>
          <w:trHeight w:val="1058"/>
        </w:trPr>
        <w:tc>
          <w:tcPr>
            <w:tcW w:w="3183" w:type="dxa"/>
          </w:tcPr>
          <w:p w14:paraId="78EE8719" w14:textId="77777777"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14:paraId="6B2750BA" w14:textId="77777777" w:rsid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71C1BB98" w14:textId="499F9AAE" w:rsidR="008F7B5B" w:rsidRPr="00E262FF" w:rsidRDefault="008F7B5B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Public speaking, reading, </w:t>
            </w:r>
            <w:r w:rsidR="004D2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sports and drawing </w:t>
            </w:r>
          </w:p>
        </w:tc>
      </w:tr>
    </w:tbl>
    <w:p w14:paraId="24E51291" w14:textId="77777777" w:rsidR="00E262FF" w:rsidRPr="00E262FF" w:rsidRDefault="00E262FF" w:rsidP="00E262FF">
      <w:pPr>
        <w:tabs>
          <w:tab w:val="left" w:pos="1549"/>
        </w:tabs>
        <w:rPr>
          <w:lang w:val="kk-KZ"/>
        </w:rPr>
      </w:pPr>
    </w:p>
    <w:sectPr w:rsidR="00E262FF" w:rsidRPr="00E26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 w16cid:durableId="990525879">
    <w:abstractNumId w:val="0"/>
  </w:num>
  <w:num w:numId="2" w16cid:durableId="1715349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462"/>
    <w:rsid w:val="000632A9"/>
    <w:rsid w:val="000A0A00"/>
    <w:rsid w:val="000A744A"/>
    <w:rsid w:val="000C5305"/>
    <w:rsid w:val="000C713C"/>
    <w:rsid w:val="00144559"/>
    <w:rsid w:val="0015281C"/>
    <w:rsid w:val="002162B6"/>
    <w:rsid w:val="002172D4"/>
    <w:rsid w:val="00217823"/>
    <w:rsid w:val="002B4542"/>
    <w:rsid w:val="002E1545"/>
    <w:rsid w:val="002F7093"/>
    <w:rsid w:val="00327790"/>
    <w:rsid w:val="003C1B6B"/>
    <w:rsid w:val="003D3FCE"/>
    <w:rsid w:val="003D5ABD"/>
    <w:rsid w:val="00482E0F"/>
    <w:rsid w:val="004835B1"/>
    <w:rsid w:val="0048724A"/>
    <w:rsid w:val="004D204C"/>
    <w:rsid w:val="005477BE"/>
    <w:rsid w:val="00554B84"/>
    <w:rsid w:val="0058561F"/>
    <w:rsid w:val="005935E0"/>
    <w:rsid w:val="005F2BBC"/>
    <w:rsid w:val="00632F82"/>
    <w:rsid w:val="00681D84"/>
    <w:rsid w:val="006B7E4D"/>
    <w:rsid w:val="006D5DD1"/>
    <w:rsid w:val="007A0840"/>
    <w:rsid w:val="007B3245"/>
    <w:rsid w:val="008260D6"/>
    <w:rsid w:val="00836C65"/>
    <w:rsid w:val="00843150"/>
    <w:rsid w:val="00844540"/>
    <w:rsid w:val="008645A1"/>
    <w:rsid w:val="00872A31"/>
    <w:rsid w:val="0088023A"/>
    <w:rsid w:val="00887FF0"/>
    <w:rsid w:val="008C7298"/>
    <w:rsid w:val="008F7B5B"/>
    <w:rsid w:val="0090296B"/>
    <w:rsid w:val="00924678"/>
    <w:rsid w:val="00936EA3"/>
    <w:rsid w:val="0094651D"/>
    <w:rsid w:val="009640CD"/>
    <w:rsid w:val="00970A77"/>
    <w:rsid w:val="009A1FDF"/>
    <w:rsid w:val="009A64C5"/>
    <w:rsid w:val="00A44CBD"/>
    <w:rsid w:val="00A46BDF"/>
    <w:rsid w:val="00AB7059"/>
    <w:rsid w:val="00AD08DB"/>
    <w:rsid w:val="00B25462"/>
    <w:rsid w:val="00B43456"/>
    <w:rsid w:val="00B70BD4"/>
    <w:rsid w:val="00B853E2"/>
    <w:rsid w:val="00BB4508"/>
    <w:rsid w:val="00C06226"/>
    <w:rsid w:val="00C10C21"/>
    <w:rsid w:val="00C3501C"/>
    <w:rsid w:val="00CB3AAC"/>
    <w:rsid w:val="00CC59CD"/>
    <w:rsid w:val="00D02EE3"/>
    <w:rsid w:val="00D34C30"/>
    <w:rsid w:val="00D739B3"/>
    <w:rsid w:val="00DE3869"/>
    <w:rsid w:val="00E056CF"/>
    <w:rsid w:val="00E07115"/>
    <w:rsid w:val="00E23D48"/>
    <w:rsid w:val="00E262FF"/>
    <w:rsid w:val="00E65ABF"/>
    <w:rsid w:val="00EE553B"/>
    <w:rsid w:val="00F17F4E"/>
    <w:rsid w:val="00F62C6F"/>
    <w:rsid w:val="00FC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F8DE"/>
  <w15:docId w15:val="{07661E88-2691-4CBA-BD14-5F677398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2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FF"/>
    <w:pPr>
      <w:ind w:left="720"/>
      <w:contextualSpacing/>
    </w:pPr>
  </w:style>
  <w:style w:type="character" w:customStyle="1" w:styleId="ezkurwreuab5ozgtqnkl">
    <w:name w:val="ezkurwreuab5ozgtqnkl"/>
    <w:basedOn w:val="a0"/>
    <w:rsid w:val="00E2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iradaimrana</dc:creator>
  <cp:keywords/>
  <dc:description/>
  <cp:lastModifiedBy>arinasmajin3@gmail.com</cp:lastModifiedBy>
  <cp:revision>2</cp:revision>
  <dcterms:created xsi:type="dcterms:W3CDTF">2024-11-04T12:27:00Z</dcterms:created>
  <dcterms:modified xsi:type="dcterms:W3CDTF">2024-11-04T12:27:00Z</dcterms:modified>
</cp:coreProperties>
</file>