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5862" w:rsidRPr="00FB67B0" w:rsidRDefault="004B5862" w:rsidP="004B5862">
      <w:pPr>
        <w:spacing w:line="240" w:lineRule="auto"/>
        <w:ind w:firstLine="709"/>
        <w:jc w:val="right"/>
        <w:rPr>
          <w:rFonts w:ascii="Times New Roman" w:hAnsi="Times New Roman" w:cs="Times New Roman"/>
          <w:i/>
          <w:sz w:val="24"/>
          <w:szCs w:val="24"/>
          <w:shd w:val="clear" w:color="auto" w:fill="FFFFFF"/>
          <w:lang w:val="en-US"/>
        </w:rPr>
      </w:pPr>
      <w:r w:rsidRPr="00FB67B0">
        <w:rPr>
          <w:rFonts w:ascii="Times New Roman" w:hAnsi="Times New Roman" w:cs="Times New Roman"/>
          <w:i/>
          <w:sz w:val="24"/>
          <w:szCs w:val="24"/>
          <w:shd w:val="clear" w:color="auto" w:fill="FFFFFF"/>
          <w:lang w:val="en-US"/>
        </w:rPr>
        <w:t>Appendix B</w:t>
      </w:r>
    </w:p>
    <w:tbl>
      <w:tblPr>
        <w:tblW w:w="9855" w:type="dxa"/>
        <w:shd w:val="clear" w:color="auto" w:fill="FFFFFF"/>
        <w:tblCellMar>
          <w:top w:w="15" w:type="dxa"/>
          <w:left w:w="15" w:type="dxa"/>
          <w:bottom w:w="15" w:type="dxa"/>
          <w:right w:w="15" w:type="dxa"/>
        </w:tblCellMar>
        <w:tblLook w:val="04A0" w:firstRow="1" w:lastRow="0" w:firstColumn="1" w:lastColumn="0" w:noHBand="0" w:noVBand="1"/>
      </w:tblPr>
      <w:tblGrid>
        <w:gridCol w:w="9855"/>
      </w:tblGrid>
      <w:tr w:rsidR="004B5862" w:rsidRPr="00FB67B0" w:rsidTr="00610243">
        <w:tc>
          <w:tcPr>
            <w:tcW w:w="9855" w:type="dxa"/>
            <w:shd w:val="clear" w:color="auto" w:fill="FFFFFF"/>
            <w:vAlign w:val="center"/>
            <w:hideMark/>
          </w:tcPr>
          <w:p w:rsidR="004B5862" w:rsidRPr="00FB67B0" w:rsidRDefault="004B5862" w:rsidP="00610243">
            <w:pPr>
              <w:spacing w:after="100" w:afterAutospacing="1" w:line="240" w:lineRule="auto"/>
              <w:ind w:firstLine="709"/>
              <w:jc w:val="center"/>
              <w:rPr>
                <w:rFonts w:ascii="Times New Roman" w:eastAsia="Times New Roman" w:hAnsi="Times New Roman" w:cs="Times New Roman"/>
                <w:sz w:val="21"/>
                <w:szCs w:val="21"/>
                <w:lang w:eastAsia="ru-RU"/>
              </w:rPr>
            </w:pPr>
            <w:bookmarkStart w:id="0" w:name="_Hlk217310687"/>
            <w:r w:rsidRPr="00FB67B0">
              <w:rPr>
                <w:rFonts w:ascii="Times New Roman" w:eastAsia="Times New Roman" w:hAnsi="Times New Roman" w:cs="Times New Roman"/>
                <w:b/>
                <w:bCs/>
                <w:sz w:val="24"/>
                <w:szCs w:val="21"/>
                <w:lang w:eastAsia="ru-RU"/>
              </w:rPr>
              <w:t>SAMPLE ARTICLE STRUCTURE</w:t>
            </w:r>
          </w:p>
        </w:tc>
      </w:tr>
    </w:tbl>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6201"/>
      </w:tblGrid>
      <w:tr w:rsidR="004B5862" w:rsidRPr="004B5862" w:rsidTr="00610243">
        <w:tc>
          <w:tcPr>
            <w:tcW w:w="3369" w:type="dxa"/>
          </w:tcPr>
          <w:p w:rsidR="004B5862" w:rsidRPr="00FB67B0" w:rsidRDefault="004B5862" w:rsidP="00610243">
            <w:pPr>
              <w:ind w:right="-2"/>
              <w:rPr>
                <w:rFonts w:ascii="Times New Roman" w:eastAsia="Times New Roman" w:hAnsi="Times New Roman" w:cs="Times New Roman"/>
                <w:sz w:val="24"/>
                <w:szCs w:val="24"/>
                <w:lang w:val="en-US" w:eastAsia="ru-RU"/>
              </w:rPr>
            </w:pPr>
            <w:r w:rsidRPr="00FB67B0">
              <w:rPr>
                <w:rFonts w:ascii="Times New Roman" w:eastAsia="Times New Roman" w:hAnsi="Times New Roman" w:cs="Times New Roman"/>
                <w:sz w:val="24"/>
                <w:szCs w:val="24"/>
                <w:lang w:val="en-US" w:eastAsia="ru-RU"/>
              </w:rPr>
              <w:t xml:space="preserve">SRSTI </w:t>
            </w:r>
          </w:p>
        </w:tc>
        <w:tc>
          <w:tcPr>
            <w:tcW w:w="6201" w:type="dxa"/>
          </w:tcPr>
          <w:p w:rsidR="004B5862" w:rsidRPr="00FB67B0" w:rsidRDefault="004B5862" w:rsidP="00610243">
            <w:pPr>
              <w:ind w:right="-2" w:firstLine="709"/>
              <w:jc w:val="right"/>
              <w:rPr>
                <w:rFonts w:ascii="Times New Roman" w:eastAsia="Times New Roman" w:hAnsi="Times New Roman" w:cs="Times New Roman"/>
                <w:sz w:val="24"/>
                <w:szCs w:val="24"/>
                <w:lang w:val="en-US" w:eastAsia="ru-RU"/>
              </w:rPr>
            </w:pPr>
            <w:r w:rsidRPr="00FB67B0">
              <w:rPr>
                <w:rFonts w:ascii="Times New Roman" w:eastAsia="Times New Roman" w:hAnsi="Times New Roman" w:cs="Times New Roman"/>
                <w:sz w:val="24"/>
                <w:szCs w:val="24"/>
                <w:lang w:val="en-US" w:eastAsia="ru-RU"/>
              </w:rPr>
              <w:t>DOI (The article's DOI is assigned by the journal editorial office after acceptance for publication)</w:t>
            </w:r>
          </w:p>
        </w:tc>
      </w:tr>
    </w:tbl>
    <w:p w:rsidR="004B5862" w:rsidRPr="00FB67B0" w:rsidRDefault="004B5862" w:rsidP="004B5862">
      <w:pPr>
        <w:spacing w:after="0" w:line="240" w:lineRule="auto"/>
        <w:ind w:right="-2" w:firstLine="709"/>
        <w:jc w:val="center"/>
        <w:rPr>
          <w:rFonts w:ascii="Times New Roman" w:eastAsia="Times New Roman" w:hAnsi="Times New Roman" w:cs="Times New Roman"/>
          <w:b/>
          <w:sz w:val="24"/>
          <w:szCs w:val="24"/>
          <w:lang w:val="en-US" w:eastAsia="ru-RU"/>
        </w:rPr>
      </w:pPr>
    </w:p>
    <w:p w:rsidR="004B5862" w:rsidRPr="00FB67B0" w:rsidRDefault="004B5862" w:rsidP="004B5862">
      <w:pPr>
        <w:spacing w:after="0" w:line="240" w:lineRule="auto"/>
        <w:ind w:right="-2" w:firstLine="709"/>
        <w:jc w:val="center"/>
        <w:rPr>
          <w:rFonts w:ascii="Times New Roman" w:eastAsia="Times New Roman" w:hAnsi="Times New Roman" w:cs="Times New Roman"/>
          <w:b/>
          <w:sz w:val="24"/>
          <w:szCs w:val="24"/>
          <w:lang w:val="en-US" w:eastAsia="ru-RU"/>
        </w:rPr>
      </w:pPr>
      <w:r w:rsidRPr="00FB67B0">
        <w:rPr>
          <w:rFonts w:ascii="Times New Roman" w:eastAsia="Times New Roman" w:hAnsi="Times New Roman" w:cs="Times New Roman"/>
          <w:b/>
          <w:sz w:val="24"/>
          <w:szCs w:val="24"/>
          <w:lang w:val="kk-KZ" w:eastAsia="ru-RU"/>
        </w:rPr>
        <w:t xml:space="preserve">TITLE OF THE </w:t>
      </w:r>
      <w:r w:rsidRPr="00FB67B0">
        <w:rPr>
          <w:rFonts w:ascii="Times New Roman" w:eastAsia="Times New Roman" w:hAnsi="Times New Roman" w:cs="Times New Roman"/>
          <w:b/>
          <w:caps/>
          <w:sz w:val="24"/>
          <w:szCs w:val="24"/>
          <w:lang w:val="kk-KZ" w:eastAsia="ru-RU"/>
        </w:rPr>
        <w:t>manuscript</w:t>
      </w:r>
      <w:r w:rsidRPr="00FB67B0">
        <w:rPr>
          <w:rFonts w:ascii="Times New Roman" w:eastAsia="Times New Roman" w:hAnsi="Times New Roman" w:cs="Times New Roman"/>
          <w:b/>
          <w:sz w:val="24"/>
          <w:szCs w:val="24"/>
          <w:lang w:val="kk-KZ" w:eastAsia="ru-RU"/>
        </w:rPr>
        <w:t xml:space="preserve"> IN ENGLISH</w:t>
      </w:r>
    </w:p>
    <w:p w:rsidR="004B5862" w:rsidRPr="00FB67B0" w:rsidRDefault="004B5862" w:rsidP="004B5862">
      <w:pPr>
        <w:spacing w:after="0" w:line="240" w:lineRule="auto"/>
        <w:ind w:right="-2" w:firstLine="709"/>
        <w:jc w:val="center"/>
        <w:rPr>
          <w:rFonts w:ascii="Times New Roman" w:eastAsia="Times New Roman" w:hAnsi="Times New Roman" w:cs="Times New Roman"/>
          <w:b/>
          <w:sz w:val="24"/>
          <w:szCs w:val="24"/>
          <w:lang w:val="kk-KZ" w:eastAsia="ru-RU"/>
        </w:rPr>
      </w:pPr>
    </w:p>
    <w:p w:rsidR="004B5862" w:rsidRPr="00FB67B0" w:rsidRDefault="004B5862" w:rsidP="004B5862">
      <w:pPr>
        <w:spacing w:after="0" w:line="240" w:lineRule="auto"/>
        <w:ind w:right="-2" w:firstLine="709"/>
        <w:jc w:val="center"/>
        <w:rPr>
          <w:rFonts w:ascii="Times New Roman" w:eastAsia="Times New Roman" w:hAnsi="Times New Roman" w:cs="Times New Roman"/>
          <w:i/>
          <w:noProof/>
          <w:spacing w:val="-5"/>
          <w:sz w:val="24"/>
          <w:szCs w:val="24"/>
          <w:lang w:val="en-US" w:eastAsia="ru-RU"/>
        </w:rPr>
      </w:pPr>
      <w:r w:rsidRPr="00FB67B0">
        <w:rPr>
          <w:rFonts w:ascii="Times New Roman" w:eastAsia="Times New Roman" w:hAnsi="Times New Roman" w:cs="Times New Roman"/>
          <w:i/>
          <w:noProof/>
          <w:spacing w:val="-5"/>
          <w:sz w:val="24"/>
          <w:szCs w:val="24"/>
          <w:lang w:val="kk-KZ" w:eastAsia="ru-RU"/>
        </w:rPr>
        <w:t>M. Shatyrbayeva</w:t>
      </w:r>
      <w:r w:rsidRPr="00FB67B0">
        <w:rPr>
          <w:rFonts w:ascii="Times New Roman" w:eastAsia="Times New Roman" w:hAnsi="Times New Roman" w:cs="Times New Roman"/>
          <w:i/>
          <w:sz w:val="24"/>
          <w:szCs w:val="24"/>
          <w:vertAlign w:val="superscript"/>
          <w:lang w:val="kk-KZ" w:eastAsia="ru-RU"/>
        </w:rPr>
        <w:t>1,*</w:t>
      </w:r>
      <w:r w:rsidRPr="00FB67B0">
        <w:rPr>
          <w:bdr w:val="none" w:sz="0" w:space="0" w:color="auto" w:frame="1"/>
          <w:lang w:val="kk-KZ"/>
        </w:rPr>
        <w:t xml:space="preserve"> </w:t>
      </w:r>
      <w:r w:rsidRPr="00FB67B0">
        <w:rPr>
          <w:noProof/>
          <w:bdr w:val="none" w:sz="0" w:space="0" w:color="auto" w:frame="1"/>
          <w:lang w:eastAsia="ru-RU"/>
        </w:rPr>
        <w:drawing>
          <wp:inline distT="0" distB="0" distL="0" distR="0" wp14:anchorId="37FA0111" wp14:editId="0D07AD70">
            <wp:extent cx="257175" cy="247650"/>
            <wp:effectExtent l="0" t="0" r="9525" b="0"/>
            <wp:docPr id="1" name="Рисунок 1" descr="irci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cid ic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Pr="00FB67B0">
        <w:rPr>
          <w:rFonts w:ascii="Times New Roman" w:eastAsia="Times New Roman" w:hAnsi="Times New Roman" w:cs="Times New Roman"/>
          <w:i/>
          <w:noProof/>
          <w:spacing w:val="-5"/>
          <w:sz w:val="24"/>
          <w:szCs w:val="24"/>
          <w:lang w:val="kk-KZ" w:eastAsia="ru-RU"/>
        </w:rPr>
        <w:t>, M. Moldabayeva</w:t>
      </w:r>
      <w:r w:rsidRPr="00FB67B0">
        <w:rPr>
          <w:rFonts w:ascii="Times New Roman" w:eastAsia="Times New Roman" w:hAnsi="Times New Roman" w:cs="Times New Roman"/>
          <w:i/>
          <w:noProof/>
          <w:spacing w:val="-5"/>
          <w:sz w:val="24"/>
          <w:szCs w:val="24"/>
          <w:vertAlign w:val="superscript"/>
          <w:lang w:val="en-US" w:eastAsia="ru-RU"/>
        </w:rPr>
        <w:t>2</w:t>
      </w:r>
      <w:r w:rsidRPr="00FB67B0">
        <w:rPr>
          <w:noProof/>
          <w:bdr w:val="none" w:sz="0" w:space="0" w:color="auto" w:frame="1"/>
          <w:lang w:eastAsia="ru-RU"/>
        </w:rPr>
        <w:drawing>
          <wp:inline distT="0" distB="0" distL="0" distR="0" wp14:anchorId="7A95675E" wp14:editId="50AB7E81">
            <wp:extent cx="257175" cy="247650"/>
            <wp:effectExtent l="0" t="0" r="9525" b="0"/>
            <wp:docPr id="2" name="Рисунок 2" descr="irci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rcid ic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Pr="00FB67B0">
        <w:rPr>
          <w:rFonts w:ascii="Times New Roman" w:eastAsia="Times New Roman" w:hAnsi="Times New Roman" w:cs="Times New Roman"/>
          <w:i/>
          <w:noProof/>
          <w:spacing w:val="-5"/>
          <w:sz w:val="24"/>
          <w:szCs w:val="24"/>
          <w:lang w:val="kk-KZ" w:eastAsia="ru-RU"/>
        </w:rPr>
        <w:t>,</w:t>
      </w:r>
      <w:r w:rsidRPr="00FB67B0">
        <w:rPr>
          <w:rFonts w:ascii="Times New Roman" w:hAnsi="Times New Roman" w:cs="Times New Roman"/>
          <w:i/>
          <w:sz w:val="24"/>
          <w:bdr w:val="none" w:sz="0" w:space="0" w:color="auto" w:frame="1"/>
          <w:lang w:val="kk-KZ"/>
        </w:rPr>
        <w:t xml:space="preserve"> </w:t>
      </w:r>
      <w:r w:rsidRPr="00FB67B0">
        <w:rPr>
          <w:rFonts w:ascii="Times New Roman" w:hAnsi="Times New Roman" w:cs="Times New Roman"/>
          <w:i/>
          <w:sz w:val="24"/>
          <w:bdr w:val="none" w:sz="0" w:space="0" w:color="auto" w:frame="1"/>
          <w:lang w:val="en-US"/>
        </w:rPr>
        <w:t xml:space="preserve">E. </w:t>
      </w:r>
      <w:r w:rsidRPr="00FB67B0">
        <w:rPr>
          <w:rFonts w:ascii="Times New Roman" w:eastAsia="Times New Roman" w:hAnsi="Times New Roman" w:cs="Times New Roman"/>
          <w:i/>
          <w:noProof/>
          <w:spacing w:val="-5"/>
          <w:sz w:val="24"/>
          <w:szCs w:val="24"/>
          <w:lang w:val="kk-KZ" w:eastAsia="ru-RU"/>
        </w:rPr>
        <w:t>Zhumabayeva</w:t>
      </w:r>
      <w:r w:rsidRPr="00FB67B0">
        <w:rPr>
          <w:rFonts w:ascii="Times New Roman" w:eastAsia="Times New Roman" w:hAnsi="Times New Roman" w:cs="Times New Roman"/>
          <w:i/>
          <w:noProof/>
          <w:spacing w:val="-5"/>
          <w:sz w:val="24"/>
          <w:szCs w:val="24"/>
          <w:vertAlign w:val="superscript"/>
          <w:lang w:val="kk-KZ" w:eastAsia="ru-RU"/>
        </w:rPr>
        <w:t>1</w:t>
      </w:r>
      <w:r w:rsidRPr="00FB67B0">
        <w:rPr>
          <w:rFonts w:ascii="Times New Roman" w:eastAsia="Times New Roman" w:hAnsi="Times New Roman" w:cs="Times New Roman"/>
          <w:i/>
          <w:noProof/>
          <w:spacing w:val="-5"/>
          <w:sz w:val="24"/>
          <w:szCs w:val="24"/>
          <w:lang w:val="kk-KZ" w:eastAsia="ru-RU"/>
        </w:rPr>
        <w:t xml:space="preserve"> </w:t>
      </w:r>
      <w:r w:rsidRPr="00FB67B0">
        <w:rPr>
          <w:rFonts w:ascii="Times New Roman" w:eastAsia="Times New Roman" w:hAnsi="Times New Roman" w:cs="Times New Roman"/>
          <w:i/>
          <w:noProof/>
          <w:spacing w:val="-5"/>
          <w:sz w:val="24"/>
          <w:szCs w:val="24"/>
          <w:lang w:eastAsia="ru-RU"/>
        </w:rPr>
        <w:drawing>
          <wp:inline distT="0" distB="0" distL="0" distR="0" wp14:anchorId="5E20F05B" wp14:editId="30B1B691">
            <wp:extent cx="257175" cy="247650"/>
            <wp:effectExtent l="0" t="0" r="9525" b="0"/>
            <wp:docPr id="3" name="Рисунок 3" descr="irci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rcid ic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p>
    <w:p w:rsidR="004B5862" w:rsidRPr="00FB67B0" w:rsidRDefault="004B5862" w:rsidP="004B5862">
      <w:pPr>
        <w:spacing w:after="0" w:line="240" w:lineRule="auto"/>
        <w:ind w:right="-2" w:firstLine="709"/>
        <w:jc w:val="center"/>
        <w:rPr>
          <w:rFonts w:ascii="Times New Roman" w:eastAsia="Times New Roman" w:hAnsi="Times New Roman" w:cs="Times New Roman"/>
          <w:i/>
          <w:noProof/>
          <w:spacing w:val="-5"/>
          <w:sz w:val="24"/>
          <w:szCs w:val="24"/>
          <w:lang w:val="kk-KZ" w:eastAsia="ru-RU"/>
        </w:rPr>
      </w:pPr>
    </w:p>
    <w:p w:rsidR="004B5862" w:rsidRPr="00FB67B0" w:rsidRDefault="004B5862" w:rsidP="004B5862">
      <w:pPr>
        <w:pStyle w:val="a5"/>
        <w:spacing w:before="0" w:beforeAutospacing="0" w:after="0" w:afterAutospacing="0"/>
        <w:jc w:val="center"/>
        <w:rPr>
          <w:i/>
          <w:lang w:val="kk-KZ"/>
        </w:rPr>
      </w:pPr>
      <w:r w:rsidRPr="00FB67B0">
        <w:rPr>
          <w:i/>
          <w:vertAlign w:val="superscript"/>
          <w:lang w:val="en-US"/>
        </w:rPr>
        <w:t>1</w:t>
      </w:r>
      <w:r w:rsidRPr="00FB67B0">
        <w:rPr>
          <w:i/>
          <w:lang w:val="en-US"/>
        </w:rPr>
        <w:t xml:space="preserve">Zhetysu University named after I. </w:t>
      </w:r>
      <w:proofErr w:type="spellStart"/>
      <w:r w:rsidRPr="00FB67B0">
        <w:rPr>
          <w:i/>
          <w:lang w:val="en-US"/>
        </w:rPr>
        <w:t>Zhansugurov</w:t>
      </w:r>
      <w:proofErr w:type="spellEnd"/>
      <w:r w:rsidRPr="00FB67B0">
        <w:rPr>
          <w:i/>
          <w:lang w:val="en-US"/>
        </w:rPr>
        <w:t xml:space="preserve">, Republic of Kazakhstan, </w:t>
      </w:r>
      <w:proofErr w:type="spellStart"/>
      <w:proofErr w:type="gramStart"/>
      <w:r w:rsidRPr="00FB67B0">
        <w:rPr>
          <w:i/>
          <w:lang w:val="en-US"/>
        </w:rPr>
        <w:t>Taldykorgan</w:t>
      </w:r>
      <w:proofErr w:type="spellEnd"/>
      <w:proofErr w:type="gramEnd"/>
    </w:p>
    <w:p w:rsidR="004B5862" w:rsidRPr="00FB67B0" w:rsidRDefault="004B5862" w:rsidP="004B5862">
      <w:pPr>
        <w:pStyle w:val="a5"/>
        <w:spacing w:before="0" w:beforeAutospacing="0" w:after="0" w:afterAutospacing="0"/>
        <w:jc w:val="center"/>
        <w:rPr>
          <w:i/>
          <w:lang w:val="en-US"/>
        </w:rPr>
      </w:pPr>
      <w:r w:rsidRPr="00FB67B0">
        <w:rPr>
          <w:i/>
          <w:vertAlign w:val="superscript"/>
          <w:lang w:val="en-US"/>
        </w:rPr>
        <w:t xml:space="preserve"> 2</w:t>
      </w:r>
      <w:r w:rsidRPr="00FB67B0">
        <w:rPr>
          <w:i/>
          <w:lang w:val="en-US"/>
        </w:rPr>
        <w:t xml:space="preserve">Abai Kazakh National Pedagogical University, Republic of Kazakhstan, Almaty </w:t>
      </w:r>
    </w:p>
    <w:p w:rsidR="004B5862" w:rsidRPr="00FB67B0" w:rsidRDefault="004B5862" w:rsidP="004B5862">
      <w:pPr>
        <w:spacing w:after="0" w:line="240" w:lineRule="auto"/>
        <w:jc w:val="center"/>
        <w:rPr>
          <w:bdr w:val="none" w:sz="0" w:space="0" w:color="auto" w:frame="1"/>
          <w:lang w:val="en-US"/>
        </w:rPr>
      </w:pPr>
      <w:r w:rsidRPr="00FB67B0">
        <w:rPr>
          <w:bdr w:val="none" w:sz="0" w:space="0" w:color="auto" w:frame="1"/>
          <w:lang w:val="kk-KZ"/>
        </w:rPr>
        <w:t>(</w:t>
      </w:r>
      <w:r w:rsidRPr="00FB67B0">
        <w:rPr>
          <w:noProof/>
          <w:bdr w:val="none" w:sz="0" w:space="0" w:color="auto" w:frame="1"/>
          <w:lang w:eastAsia="ru-RU"/>
        </w:rPr>
        <w:drawing>
          <wp:inline distT="0" distB="0" distL="0" distR="0" wp14:anchorId="2CB5948C" wp14:editId="4D10775B">
            <wp:extent cx="257175" cy="247650"/>
            <wp:effectExtent l="0" t="0" r="9525" b="0"/>
            <wp:docPr id="4" name="Рисунок 4" descr="irci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cid ic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Pr="00FB67B0">
        <w:rPr>
          <w:rFonts w:ascii="Times New Roman" w:hAnsi="Times New Roman" w:cs="Times New Roman"/>
          <w:sz w:val="24"/>
          <w:szCs w:val="24"/>
          <w:bdr w:val="none" w:sz="0" w:space="0" w:color="auto" w:frame="1"/>
          <w:lang w:val="kk-KZ"/>
        </w:rPr>
        <w:t>The icon must contain a hyperlink to the ORCID profile.</w:t>
      </w:r>
      <w:r w:rsidRPr="00FB67B0">
        <w:rPr>
          <w:bdr w:val="none" w:sz="0" w:space="0" w:color="auto" w:frame="1"/>
          <w:lang w:val="kk-KZ"/>
        </w:rPr>
        <w:t>)</w:t>
      </w:r>
    </w:p>
    <w:p w:rsidR="004B5862" w:rsidRPr="00FB67B0" w:rsidRDefault="004B5862" w:rsidP="004B5862">
      <w:pPr>
        <w:spacing w:after="0" w:line="240" w:lineRule="auto"/>
        <w:ind w:right="-2" w:firstLine="709"/>
        <w:jc w:val="center"/>
        <w:rPr>
          <w:rFonts w:ascii="Times New Roman" w:hAnsi="Times New Roman" w:cs="Times New Roman"/>
          <w:i/>
          <w:bdr w:val="none" w:sz="0" w:space="0" w:color="auto" w:frame="1"/>
          <w:lang w:val="en-US"/>
        </w:rPr>
      </w:pPr>
      <w:r w:rsidRPr="00FB67B0">
        <w:rPr>
          <w:rFonts w:ascii="Times New Roman" w:hAnsi="Times New Roman" w:cs="Times New Roman"/>
          <w:i/>
          <w:bdr w:val="none" w:sz="0" w:space="0" w:color="auto" w:frame="1"/>
          <w:vertAlign w:val="superscript"/>
          <w:lang w:val="en-US"/>
        </w:rPr>
        <w:t>*</w:t>
      </w:r>
      <w:r w:rsidRPr="00FB67B0">
        <w:rPr>
          <w:rFonts w:ascii="Times New Roman" w:hAnsi="Times New Roman" w:cs="Times New Roman"/>
          <w:i/>
          <w:bdr w:val="none" w:sz="0" w:space="0" w:color="auto" w:frame="1"/>
          <w:lang w:val="en-US"/>
        </w:rPr>
        <w:t>e-mail: (e-mail of the all authors)</w:t>
      </w:r>
    </w:p>
    <w:p w:rsidR="004B5862" w:rsidRPr="00FB67B0" w:rsidRDefault="004B5862" w:rsidP="004B5862">
      <w:pPr>
        <w:spacing w:after="0" w:line="240" w:lineRule="auto"/>
        <w:ind w:right="-2" w:firstLine="709"/>
        <w:jc w:val="center"/>
        <w:rPr>
          <w:rFonts w:ascii="Times New Roman" w:eastAsia="Times New Roman" w:hAnsi="Times New Roman" w:cs="Times New Roman"/>
          <w:i/>
          <w:noProof/>
          <w:spacing w:val="-5"/>
          <w:sz w:val="24"/>
          <w:szCs w:val="24"/>
          <w:lang w:val="en-US" w:eastAsia="ru-RU"/>
        </w:rPr>
      </w:pPr>
    </w:p>
    <w:p w:rsidR="004B5862" w:rsidRPr="00FB67B0" w:rsidRDefault="004B5862" w:rsidP="004B5862">
      <w:pPr>
        <w:spacing w:after="0" w:line="240" w:lineRule="auto"/>
        <w:ind w:right="-2" w:firstLine="709"/>
        <w:jc w:val="both"/>
        <w:rPr>
          <w:rFonts w:ascii="KZ Times New Roman" w:eastAsia="Times New Roman" w:hAnsi="KZ Times New Roman" w:cs="Times New Roman"/>
          <w:i/>
          <w:sz w:val="20"/>
          <w:szCs w:val="20"/>
          <w:lang w:val="kk-KZ" w:eastAsia="ru-RU"/>
        </w:rPr>
      </w:pPr>
      <w:r w:rsidRPr="00FB67B0">
        <w:rPr>
          <w:rFonts w:ascii="KZ Times New Roman" w:eastAsia="Times New Roman" w:hAnsi="KZ Times New Roman" w:cs="Times New Roman"/>
          <w:i/>
          <w:sz w:val="20"/>
          <w:szCs w:val="20"/>
          <w:lang w:val="kk-KZ" w:eastAsia="ru-RU"/>
        </w:rPr>
        <w:t>Abstract (</w:t>
      </w:r>
      <w:r w:rsidRPr="00FB67B0">
        <w:rPr>
          <w:rFonts w:ascii="KZ Times New Roman" w:eastAsia="Times New Roman" w:hAnsi="KZ Times New Roman" w:cs="Times New Roman"/>
          <w:i/>
          <w:sz w:val="20"/>
          <w:szCs w:val="20"/>
          <w:lang w:val="en-US" w:eastAsia="ru-RU"/>
        </w:rPr>
        <w:t>150-300</w:t>
      </w:r>
      <w:r w:rsidRPr="00FB67B0">
        <w:rPr>
          <w:rFonts w:ascii="KZ Times New Roman" w:eastAsia="Times New Roman" w:hAnsi="KZ Times New Roman" w:cs="Times New Roman"/>
          <w:i/>
          <w:sz w:val="20"/>
          <w:szCs w:val="20"/>
          <w:lang w:val="kk-KZ" w:eastAsia="ru-RU"/>
        </w:rPr>
        <w:t xml:space="preserve"> words). The abstract should include the following mandatory items:</w:t>
      </w:r>
    </w:p>
    <w:p w:rsidR="004B5862" w:rsidRPr="00FB67B0" w:rsidRDefault="004B5862" w:rsidP="004B5862">
      <w:pPr>
        <w:spacing w:after="0" w:line="240" w:lineRule="auto"/>
        <w:ind w:right="-2" w:firstLine="709"/>
        <w:jc w:val="both"/>
        <w:rPr>
          <w:rFonts w:ascii="KZ Times New Roman" w:eastAsia="Times New Roman" w:hAnsi="KZ Times New Roman" w:cs="Times New Roman"/>
          <w:i/>
          <w:sz w:val="20"/>
          <w:szCs w:val="20"/>
          <w:lang w:val="en-US" w:eastAsia="ru-RU"/>
        </w:rPr>
      </w:pPr>
      <w:r w:rsidRPr="00FB67B0">
        <w:rPr>
          <w:rFonts w:ascii="KZ Times New Roman" w:eastAsia="Times New Roman" w:hAnsi="KZ Times New Roman" w:cs="Times New Roman"/>
          <w:i/>
          <w:sz w:val="20"/>
          <w:szCs w:val="20"/>
          <w:lang w:val="kk-KZ" w:eastAsia="ru-RU"/>
        </w:rPr>
        <w:t>Purpose, ideas and main directions of research</w:t>
      </w:r>
      <w:r w:rsidRPr="00FB67B0">
        <w:rPr>
          <w:rFonts w:ascii="KZ Times New Roman" w:eastAsia="Times New Roman" w:hAnsi="KZ Times New Roman" w:cs="Times New Roman"/>
          <w:i/>
          <w:sz w:val="20"/>
          <w:szCs w:val="20"/>
          <w:lang w:val="en-US" w:eastAsia="ru-RU"/>
        </w:rPr>
        <w:t>;</w:t>
      </w:r>
    </w:p>
    <w:p w:rsidR="004B5862" w:rsidRPr="00FB67B0" w:rsidRDefault="004B5862" w:rsidP="004B5862">
      <w:pPr>
        <w:spacing w:after="0" w:line="240" w:lineRule="auto"/>
        <w:ind w:right="-2" w:firstLine="709"/>
        <w:jc w:val="both"/>
        <w:rPr>
          <w:rFonts w:ascii="KZ Times New Roman" w:eastAsia="Times New Roman" w:hAnsi="KZ Times New Roman" w:cs="Times New Roman"/>
          <w:i/>
          <w:sz w:val="20"/>
          <w:szCs w:val="20"/>
          <w:lang w:val="en-US" w:eastAsia="ru-RU"/>
        </w:rPr>
      </w:pPr>
      <w:r w:rsidRPr="00FB67B0">
        <w:rPr>
          <w:rFonts w:ascii="KZ Times New Roman" w:eastAsia="Times New Roman" w:hAnsi="KZ Times New Roman" w:cs="Times New Roman"/>
          <w:i/>
          <w:sz w:val="20"/>
          <w:szCs w:val="20"/>
          <w:lang w:val="kk-KZ" w:eastAsia="ru-RU"/>
        </w:rPr>
        <w:t>A brief description of the scientific and practical significance of the study</w:t>
      </w:r>
      <w:r w:rsidRPr="00FB67B0">
        <w:rPr>
          <w:rFonts w:ascii="KZ Times New Roman" w:eastAsia="Times New Roman" w:hAnsi="KZ Times New Roman" w:cs="Times New Roman"/>
          <w:i/>
          <w:sz w:val="20"/>
          <w:szCs w:val="20"/>
          <w:lang w:val="en-US" w:eastAsia="ru-RU"/>
        </w:rPr>
        <w:t>;</w:t>
      </w:r>
    </w:p>
    <w:p w:rsidR="004B5862" w:rsidRPr="00FB67B0" w:rsidRDefault="004B5862" w:rsidP="004B5862">
      <w:pPr>
        <w:spacing w:after="0" w:line="240" w:lineRule="auto"/>
        <w:ind w:right="-2" w:firstLine="709"/>
        <w:jc w:val="both"/>
        <w:rPr>
          <w:rFonts w:ascii="KZ Times New Roman" w:eastAsia="Times New Roman" w:hAnsi="KZ Times New Roman" w:cs="Times New Roman"/>
          <w:i/>
          <w:sz w:val="20"/>
          <w:szCs w:val="20"/>
          <w:lang w:val="en-US" w:eastAsia="ru-RU"/>
        </w:rPr>
      </w:pPr>
      <w:r w:rsidRPr="00FB67B0">
        <w:rPr>
          <w:rFonts w:ascii="KZ Times New Roman" w:eastAsia="Times New Roman" w:hAnsi="KZ Times New Roman" w:cs="Times New Roman"/>
          <w:i/>
          <w:sz w:val="20"/>
          <w:szCs w:val="20"/>
          <w:lang w:val="kk-KZ" w:eastAsia="ru-RU"/>
        </w:rPr>
        <w:t>Brief description of the research methodology</w:t>
      </w:r>
      <w:r w:rsidRPr="00FB67B0">
        <w:rPr>
          <w:rFonts w:ascii="KZ Times New Roman" w:eastAsia="Times New Roman" w:hAnsi="KZ Times New Roman" w:cs="Times New Roman"/>
          <w:i/>
          <w:sz w:val="20"/>
          <w:szCs w:val="20"/>
          <w:lang w:val="en-US" w:eastAsia="ru-RU"/>
        </w:rPr>
        <w:t>;</w:t>
      </w:r>
    </w:p>
    <w:p w:rsidR="004B5862" w:rsidRPr="00FB67B0" w:rsidRDefault="004B5862" w:rsidP="004B5862">
      <w:pPr>
        <w:spacing w:after="0" w:line="240" w:lineRule="auto"/>
        <w:ind w:right="-2" w:firstLine="709"/>
        <w:rPr>
          <w:rFonts w:ascii="KZ Times New Roman" w:eastAsia="Times New Roman" w:hAnsi="KZ Times New Roman" w:cs="Times New Roman"/>
          <w:i/>
          <w:sz w:val="20"/>
          <w:szCs w:val="20"/>
          <w:lang w:val="kk-KZ" w:eastAsia="ru-RU"/>
        </w:rPr>
      </w:pPr>
      <w:r w:rsidRPr="00FB67B0">
        <w:rPr>
          <w:rFonts w:ascii="KZ Times New Roman" w:eastAsia="Times New Roman" w:hAnsi="KZ Times New Roman" w:cs="Times New Roman"/>
          <w:i/>
          <w:sz w:val="20"/>
          <w:szCs w:val="20"/>
          <w:lang w:val="kk-KZ" w:eastAsia="ru-RU"/>
        </w:rPr>
        <w:t>Main results and analysis, conclusions of the research work;</w:t>
      </w:r>
    </w:p>
    <w:p w:rsidR="004B5862" w:rsidRPr="00FB67B0" w:rsidRDefault="004B5862" w:rsidP="004B5862">
      <w:pPr>
        <w:spacing w:after="0" w:line="240" w:lineRule="auto"/>
        <w:ind w:right="-2" w:firstLine="709"/>
        <w:rPr>
          <w:rFonts w:ascii="KZ Times New Roman" w:eastAsia="Times New Roman" w:hAnsi="KZ Times New Roman" w:cs="Times New Roman"/>
          <w:i/>
          <w:sz w:val="20"/>
          <w:szCs w:val="20"/>
          <w:lang w:val="kk-KZ" w:eastAsia="ru-RU"/>
        </w:rPr>
      </w:pPr>
      <w:r w:rsidRPr="00FB67B0">
        <w:rPr>
          <w:rFonts w:ascii="KZ Times New Roman" w:eastAsia="Times New Roman" w:hAnsi="KZ Times New Roman" w:cs="Times New Roman"/>
          <w:i/>
          <w:sz w:val="20"/>
          <w:szCs w:val="20"/>
          <w:lang w:val="kk-KZ" w:eastAsia="ru-RU"/>
        </w:rPr>
        <w:t>The value of the conducted research;</w:t>
      </w:r>
    </w:p>
    <w:p w:rsidR="004B5862" w:rsidRPr="00FB67B0" w:rsidRDefault="004B5862" w:rsidP="004B5862">
      <w:pPr>
        <w:spacing w:after="0" w:line="240" w:lineRule="auto"/>
        <w:ind w:right="-2" w:firstLine="709"/>
        <w:rPr>
          <w:rFonts w:ascii="Times New Roman" w:eastAsia="Times New Roman" w:hAnsi="Times New Roman" w:cs="Times New Roman"/>
          <w:b/>
          <w:i/>
          <w:sz w:val="20"/>
          <w:szCs w:val="20"/>
          <w:lang w:val="en-US" w:eastAsia="ru-RU"/>
        </w:rPr>
      </w:pPr>
      <w:r w:rsidRPr="00FB67B0">
        <w:rPr>
          <w:rFonts w:ascii="Times New Roman" w:eastAsia="Times New Roman" w:hAnsi="Times New Roman" w:cs="Times New Roman"/>
          <w:b/>
          <w:i/>
          <w:sz w:val="20"/>
          <w:szCs w:val="20"/>
          <w:lang w:val="kk-KZ" w:eastAsia="ru-RU"/>
        </w:rPr>
        <w:t>Keyword</w:t>
      </w:r>
      <w:r w:rsidRPr="00FB67B0">
        <w:rPr>
          <w:rFonts w:ascii="Times New Roman" w:eastAsia="Times New Roman" w:hAnsi="Times New Roman" w:cs="Times New Roman"/>
          <w:b/>
          <w:i/>
          <w:sz w:val="20"/>
          <w:szCs w:val="20"/>
          <w:lang w:val="en-US" w:eastAsia="ru-RU"/>
        </w:rPr>
        <w:t>s</w:t>
      </w:r>
      <w:r w:rsidRPr="00FB67B0">
        <w:rPr>
          <w:rFonts w:ascii="Times New Roman" w:eastAsia="Times New Roman" w:hAnsi="Times New Roman" w:cs="Times New Roman"/>
          <w:b/>
          <w:i/>
          <w:sz w:val="20"/>
          <w:szCs w:val="20"/>
          <w:lang w:val="kk-KZ" w:eastAsia="ru-RU"/>
        </w:rPr>
        <w:t>:</w:t>
      </w:r>
      <w:r w:rsidRPr="00FB67B0">
        <w:rPr>
          <w:rFonts w:ascii="Times New Roman" w:eastAsia="Times New Roman" w:hAnsi="Times New Roman" w:cs="Times New Roman"/>
          <w:i/>
          <w:noProof/>
          <w:spacing w:val="-5"/>
          <w:sz w:val="20"/>
          <w:szCs w:val="20"/>
          <w:lang w:val="kk-KZ" w:eastAsia="ru-RU"/>
        </w:rPr>
        <w:t xml:space="preserve"> </w:t>
      </w:r>
      <w:r w:rsidRPr="00FB67B0">
        <w:rPr>
          <w:rFonts w:ascii="Times New Roman" w:eastAsia="Times New Roman" w:hAnsi="Times New Roman" w:cs="Times New Roman"/>
          <w:i/>
          <w:noProof/>
          <w:spacing w:val="-5"/>
          <w:sz w:val="20"/>
          <w:szCs w:val="20"/>
          <w:lang w:val="en-US" w:eastAsia="ru-RU"/>
        </w:rPr>
        <w:t>5</w:t>
      </w:r>
      <w:r w:rsidRPr="00FB67B0">
        <w:rPr>
          <w:rFonts w:ascii="Times New Roman" w:eastAsia="Times New Roman" w:hAnsi="Times New Roman" w:cs="Times New Roman"/>
          <w:i/>
          <w:noProof/>
          <w:spacing w:val="-5"/>
          <w:sz w:val="20"/>
          <w:szCs w:val="20"/>
          <w:lang w:val="kk-KZ" w:eastAsia="ru-RU"/>
        </w:rPr>
        <w:t>-8 keywords.</w:t>
      </w:r>
    </w:p>
    <w:p w:rsidR="004B5862" w:rsidRPr="00FB67B0" w:rsidRDefault="004B5862" w:rsidP="004B5862">
      <w:pPr>
        <w:spacing w:after="0" w:line="240" w:lineRule="auto"/>
        <w:ind w:right="-2" w:firstLine="709"/>
        <w:rPr>
          <w:rFonts w:ascii="Times New Roman" w:eastAsia="Times New Roman" w:hAnsi="Times New Roman" w:cs="Times New Roman"/>
          <w:b/>
          <w:sz w:val="24"/>
          <w:szCs w:val="24"/>
          <w:lang w:val="kk-KZ" w:eastAsia="ru-RU"/>
        </w:rPr>
      </w:pPr>
    </w:p>
    <w:p w:rsidR="004B5862" w:rsidRPr="00FB67B0" w:rsidRDefault="004B5862" w:rsidP="004B5862">
      <w:pPr>
        <w:spacing w:after="0" w:line="240" w:lineRule="auto"/>
        <w:ind w:right="-2" w:firstLine="709"/>
        <w:rPr>
          <w:rFonts w:ascii="Times New Roman" w:eastAsia="Times New Roman" w:hAnsi="Times New Roman" w:cs="Times New Roman"/>
          <w:b/>
          <w:sz w:val="24"/>
          <w:szCs w:val="24"/>
          <w:lang w:val="kk-KZ" w:eastAsia="ru-RU"/>
        </w:rPr>
      </w:pPr>
      <w:r w:rsidRPr="00FB67B0">
        <w:rPr>
          <w:rFonts w:ascii="Times New Roman" w:eastAsia="Times New Roman" w:hAnsi="Times New Roman" w:cs="Times New Roman"/>
          <w:b/>
          <w:sz w:val="24"/>
          <w:szCs w:val="24"/>
          <w:lang w:val="kk-KZ" w:eastAsia="ru-RU"/>
        </w:rPr>
        <w:t>Introduction</w:t>
      </w:r>
    </w:p>
    <w:p w:rsidR="004B5862" w:rsidRPr="00FB67B0" w:rsidRDefault="004B5862" w:rsidP="004B5862">
      <w:pPr>
        <w:spacing w:after="0" w:line="240" w:lineRule="auto"/>
        <w:ind w:right="-2" w:firstLine="709"/>
        <w:jc w:val="both"/>
        <w:rPr>
          <w:rFonts w:ascii="Times New Roman" w:eastAsia="Times New Roman" w:hAnsi="Times New Roman" w:cs="Times New Roman"/>
          <w:sz w:val="24"/>
          <w:szCs w:val="24"/>
          <w:lang w:val="kk-KZ" w:eastAsia="ru-RU"/>
        </w:rPr>
      </w:pPr>
      <w:r w:rsidRPr="00FB67B0">
        <w:rPr>
          <w:rFonts w:ascii="Times New Roman" w:eastAsia="Times New Roman" w:hAnsi="Times New Roman" w:cs="Times New Roman"/>
          <w:sz w:val="24"/>
          <w:szCs w:val="24"/>
          <w:lang w:val="kk-KZ" w:eastAsia="ru-RU"/>
        </w:rPr>
        <w:t>The introduction should contain information about the objectives of the work, the importance of the research area, the theoretical and practical significance, the relevance of the problem, the solution of the problem or the formation of a hypothesis.</w:t>
      </w:r>
    </w:p>
    <w:p w:rsidR="004B5862" w:rsidRPr="00FB67B0" w:rsidRDefault="004B5862" w:rsidP="004B5862">
      <w:pPr>
        <w:spacing w:after="0" w:line="240" w:lineRule="auto"/>
        <w:ind w:right="-2" w:firstLine="709"/>
        <w:rPr>
          <w:rFonts w:ascii="Times New Roman" w:eastAsia="Times New Roman" w:hAnsi="Times New Roman" w:cs="Times New Roman"/>
          <w:sz w:val="24"/>
          <w:szCs w:val="24"/>
          <w:lang w:val="kk-KZ" w:eastAsia="ru-RU"/>
        </w:rPr>
      </w:pPr>
      <w:r w:rsidRPr="00FB67B0">
        <w:rPr>
          <w:rFonts w:ascii="Times New Roman" w:eastAsia="Times New Roman" w:hAnsi="Times New Roman" w:cs="Times New Roman"/>
          <w:b/>
          <w:sz w:val="24"/>
          <w:szCs w:val="24"/>
          <w:lang w:val="kk-KZ" w:eastAsia="ru-RU"/>
        </w:rPr>
        <w:t>Materials and methods</w:t>
      </w:r>
    </w:p>
    <w:p w:rsidR="004B5862" w:rsidRPr="00FB67B0" w:rsidRDefault="004B5862" w:rsidP="004B5862">
      <w:pPr>
        <w:spacing w:after="0" w:line="240" w:lineRule="auto"/>
        <w:ind w:right="-2" w:firstLine="709"/>
        <w:jc w:val="both"/>
        <w:rPr>
          <w:rFonts w:ascii="Times New Roman" w:eastAsia="Times New Roman" w:hAnsi="Times New Roman" w:cs="Times New Roman"/>
          <w:sz w:val="24"/>
          <w:szCs w:val="24"/>
          <w:lang w:val="en-US" w:eastAsia="ru-RU"/>
        </w:rPr>
      </w:pPr>
      <w:r w:rsidRPr="00FB67B0">
        <w:rPr>
          <w:rFonts w:ascii="Times New Roman" w:eastAsia="Times New Roman" w:hAnsi="Times New Roman" w:cs="Times New Roman"/>
          <w:sz w:val="24"/>
          <w:szCs w:val="24"/>
          <w:lang w:val="kk-KZ" w:eastAsia="ru-RU"/>
        </w:rPr>
        <w:t>This section should consist of a detailed description of materials, equipment and software (including the model, company and country), as well as a detailed description of the methods used, while only new methods should be described in detail</w:t>
      </w:r>
      <w:r w:rsidRPr="00FB67B0">
        <w:rPr>
          <w:rFonts w:ascii="Times New Roman" w:eastAsia="Times New Roman" w:hAnsi="Times New Roman" w:cs="Times New Roman"/>
          <w:sz w:val="24"/>
          <w:szCs w:val="24"/>
          <w:lang w:val="en-US" w:eastAsia="ru-RU"/>
        </w:rPr>
        <w:t>. I</w:t>
      </w:r>
      <w:r w:rsidRPr="00FB67B0">
        <w:rPr>
          <w:rFonts w:ascii="Times New Roman" w:eastAsia="Times New Roman" w:hAnsi="Times New Roman" w:cs="Times New Roman"/>
          <w:sz w:val="24"/>
          <w:szCs w:val="24"/>
          <w:lang w:val="kk-KZ" w:eastAsia="ru-RU"/>
        </w:rPr>
        <w:t>t is sufficient to refer to previously published and well-known methods in the list of references</w:t>
      </w:r>
      <w:r w:rsidRPr="00FB67B0">
        <w:rPr>
          <w:rFonts w:ascii="Times New Roman" w:eastAsia="Times New Roman" w:hAnsi="Times New Roman" w:cs="Times New Roman"/>
          <w:sz w:val="24"/>
          <w:szCs w:val="24"/>
          <w:lang w:val="en-US" w:eastAsia="ru-RU"/>
        </w:rPr>
        <w:t>. I</w:t>
      </w:r>
      <w:r w:rsidRPr="00FB67B0">
        <w:rPr>
          <w:rFonts w:ascii="Times New Roman" w:eastAsia="Times New Roman" w:hAnsi="Times New Roman" w:cs="Times New Roman"/>
          <w:sz w:val="24"/>
          <w:szCs w:val="24"/>
          <w:lang w:val="kk-KZ" w:eastAsia="ru-RU"/>
        </w:rPr>
        <w:t>f the method is not widely known, it is desirable to state its principle and specify the author. The materials used in the course of the study should be described in qualitative and quantitative terms. Statistical analysis of the data obtained during the study is mandatory, it is also necessary to specify the software used.</w:t>
      </w:r>
      <w:r w:rsidRPr="00FB67B0">
        <w:rPr>
          <w:rFonts w:ascii="Times New Roman" w:eastAsia="Times New Roman" w:hAnsi="Times New Roman" w:cs="Times New Roman"/>
          <w:sz w:val="24"/>
          <w:szCs w:val="24"/>
          <w:lang w:val="en-US" w:eastAsia="ru-RU"/>
        </w:rPr>
        <w:t xml:space="preserve"> This section provides a detailed description of the research process and the sequence of its stages. It includes a critical analysis of existing studies and presents hypotheses that are either confirmed or refuted by the author in the course of the discussion.</w:t>
      </w:r>
    </w:p>
    <w:p w:rsidR="004B5862" w:rsidRPr="00FB67B0" w:rsidRDefault="004B5862" w:rsidP="004B5862">
      <w:pPr>
        <w:spacing w:after="0" w:line="240" w:lineRule="auto"/>
        <w:ind w:right="-2" w:firstLine="709"/>
        <w:jc w:val="both"/>
        <w:rPr>
          <w:rFonts w:ascii="Times New Roman" w:eastAsia="Times New Roman" w:hAnsi="Times New Roman" w:cs="Times New Roman"/>
          <w:b/>
          <w:sz w:val="24"/>
          <w:szCs w:val="24"/>
          <w:lang w:val="kk-KZ" w:eastAsia="ru-RU"/>
        </w:rPr>
      </w:pPr>
      <w:r w:rsidRPr="00FB67B0">
        <w:rPr>
          <w:rFonts w:ascii="Times New Roman" w:eastAsia="Times New Roman" w:hAnsi="Times New Roman" w:cs="Times New Roman"/>
          <w:b/>
          <w:sz w:val="24"/>
          <w:szCs w:val="24"/>
          <w:lang w:val="kk-KZ" w:eastAsia="ru-RU"/>
        </w:rPr>
        <w:t>Results and discussion</w:t>
      </w:r>
    </w:p>
    <w:p w:rsidR="004B5862" w:rsidRPr="00FB67B0" w:rsidRDefault="004B5862" w:rsidP="004B5862">
      <w:pPr>
        <w:spacing w:after="0" w:line="240" w:lineRule="auto"/>
        <w:ind w:right="-2" w:firstLine="709"/>
        <w:jc w:val="both"/>
        <w:rPr>
          <w:rFonts w:ascii="Times New Roman" w:eastAsia="Times New Roman" w:hAnsi="Times New Roman" w:cs="Times New Roman"/>
          <w:sz w:val="24"/>
          <w:szCs w:val="24"/>
          <w:lang w:val="kk-KZ" w:eastAsia="ru-RU"/>
        </w:rPr>
      </w:pPr>
      <w:r w:rsidRPr="00FB67B0">
        <w:rPr>
          <w:rFonts w:ascii="Times New Roman" w:eastAsia="Times New Roman" w:hAnsi="Times New Roman" w:cs="Times New Roman"/>
          <w:sz w:val="24"/>
          <w:szCs w:val="24"/>
          <w:lang w:val="kk-KZ" w:eastAsia="ru-RU"/>
        </w:rPr>
        <w:t>This section reveals the results of the work and should contain an analysis and discussion of the results of the study. The results should be presented in the form of tables, figures and other illustrative materials with their discussion.</w:t>
      </w:r>
    </w:p>
    <w:p w:rsidR="004B5862" w:rsidRPr="00FB67B0" w:rsidRDefault="004B5862" w:rsidP="004B5862">
      <w:pPr>
        <w:spacing w:after="0" w:line="240" w:lineRule="auto"/>
        <w:ind w:right="-2" w:firstLine="709"/>
        <w:jc w:val="both"/>
        <w:rPr>
          <w:rFonts w:ascii="Times New Roman" w:eastAsia="Times New Roman" w:hAnsi="Times New Roman" w:cs="Times New Roman"/>
          <w:i/>
          <w:sz w:val="24"/>
          <w:szCs w:val="24"/>
          <w:lang w:val="kk-KZ" w:eastAsia="ru-RU"/>
        </w:rPr>
      </w:pPr>
      <w:r w:rsidRPr="00FB67B0">
        <w:rPr>
          <w:rFonts w:ascii="Times New Roman" w:eastAsia="Times New Roman" w:hAnsi="Times New Roman" w:cs="Times New Roman"/>
          <w:i/>
          <w:sz w:val="24"/>
          <w:szCs w:val="24"/>
          <w:lang w:val="kk-KZ" w:eastAsia="ru-RU"/>
        </w:rPr>
        <w:t>Tables</w:t>
      </w:r>
    </w:p>
    <w:p w:rsidR="004B5862" w:rsidRPr="00FB67B0" w:rsidRDefault="004B5862" w:rsidP="004B5862">
      <w:pPr>
        <w:spacing w:after="0" w:line="240" w:lineRule="auto"/>
        <w:ind w:right="-2" w:firstLine="709"/>
        <w:jc w:val="both"/>
        <w:rPr>
          <w:rFonts w:ascii="Times New Roman" w:eastAsia="Times New Roman" w:hAnsi="Times New Roman" w:cs="Times New Roman"/>
          <w:bCs/>
          <w:sz w:val="24"/>
          <w:szCs w:val="24"/>
          <w:lang w:val="kk-KZ" w:eastAsia="ru-RU"/>
        </w:rPr>
      </w:pPr>
      <w:r w:rsidRPr="00FB67B0">
        <w:rPr>
          <w:rFonts w:ascii="Times New Roman" w:eastAsia="Times New Roman" w:hAnsi="Times New Roman" w:cs="Times New Roman"/>
          <w:sz w:val="24"/>
          <w:szCs w:val="24"/>
          <w:lang w:val="kk-KZ" w:eastAsia="ru-RU"/>
        </w:rPr>
        <w:t>Tables must be created using the Microsoft Word table format and numbered consecutively. The table title should be left-aligned and placed above the table. Titles and tables should be separated from the main text by spaces. The font should be Times New Roman, size 12 pt.</w:t>
      </w:r>
    </w:p>
    <w:p w:rsidR="004B5862" w:rsidRPr="00FB67B0" w:rsidRDefault="004B5862" w:rsidP="004B5862">
      <w:pPr>
        <w:spacing w:after="0" w:line="240" w:lineRule="auto"/>
        <w:ind w:right="-2" w:firstLine="709"/>
        <w:rPr>
          <w:rFonts w:ascii="Times New Roman" w:eastAsia="Times New Roman" w:hAnsi="Times New Roman" w:cs="Times New Roman"/>
          <w:bCs/>
          <w:sz w:val="24"/>
          <w:szCs w:val="24"/>
          <w:lang w:val="en-US" w:eastAsia="ru-RU"/>
        </w:rPr>
      </w:pPr>
    </w:p>
    <w:p w:rsidR="004B5862" w:rsidRPr="00FB67B0" w:rsidRDefault="004B5862" w:rsidP="004B5862">
      <w:pPr>
        <w:spacing w:after="0" w:line="240" w:lineRule="auto"/>
        <w:ind w:right="-2" w:firstLine="709"/>
        <w:rPr>
          <w:rFonts w:ascii="Times New Roman" w:eastAsia="Times New Roman" w:hAnsi="Times New Roman" w:cs="Times New Roman"/>
          <w:bCs/>
          <w:sz w:val="24"/>
          <w:szCs w:val="24"/>
          <w:lang w:val="en-US" w:eastAsia="ru-RU"/>
        </w:rPr>
      </w:pPr>
      <w:r w:rsidRPr="00FB67B0">
        <w:rPr>
          <w:rFonts w:ascii="Times New Roman" w:eastAsia="Times New Roman" w:hAnsi="Times New Roman" w:cs="Times New Roman"/>
          <w:bCs/>
          <w:sz w:val="24"/>
          <w:szCs w:val="24"/>
          <w:lang w:val="en-US" w:eastAsia="ru-RU"/>
        </w:rPr>
        <w:t>Table 1 – Title of the Table (</w:t>
      </w:r>
      <w:r w:rsidRPr="00FB67B0">
        <w:rPr>
          <w:rFonts w:ascii="Times New Roman" w:eastAsia="Times New Roman" w:hAnsi="Times New Roman" w:cs="Times New Roman"/>
          <w:b/>
          <w:i/>
          <w:iCs/>
          <w:sz w:val="24"/>
          <w:szCs w:val="24"/>
          <w:lang w:val="en-US" w:eastAsia="ru-RU"/>
        </w:rPr>
        <w:t>link to the source if taken from another publication</w:t>
      </w:r>
      <w:r w:rsidRPr="00FB67B0">
        <w:rPr>
          <w:rFonts w:ascii="Times New Roman" w:eastAsia="Times New Roman" w:hAnsi="Times New Roman" w:cs="Times New Roman"/>
          <w:bCs/>
          <w:sz w:val="24"/>
          <w:szCs w:val="24"/>
          <w:lang w:val="en-US" w:eastAsia="ru-RU"/>
        </w:rPr>
        <w:t>)</w:t>
      </w:r>
    </w:p>
    <w:p w:rsidR="004B5862" w:rsidRPr="00FB67B0" w:rsidRDefault="004B5862" w:rsidP="004B5862">
      <w:pPr>
        <w:spacing w:after="0" w:line="240" w:lineRule="auto"/>
        <w:ind w:right="-2" w:firstLine="709"/>
        <w:rPr>
          <w:rFonts w:ascii="Times New Roman" w:eastAsia="Times New Roman" w:hAnsi="Times New Roman" w:cs="Times New Roman"/>
          <w:bCs/>
          <w:sz w:val="24"/>
          <w:szCs w:val="24"/>
          <w:lang w:val="kk-KZ" w:eastAsia="ru-RU"/>
        </w:rPr>
      </w:pPr>
    </w:p>
    <w:tbl>
      <w:tblPr>
        <w:tblStyle w:val="a4"/>
        <w:tblW w:w="0" w:type="auto"/>
        <w:tblInd w:w="108" w:type="dxa"/>
        <w:tblLook w:val="04A0" w:firstRow="1" w:lastRow="0" w:firstColumn="1" w:lastColumn="0" w:noHBand="0" w:noVBand="1"/>
      </w:tblPr>
      <w:tblGrid>
        <w:gridCol w:w="2284"/>
        <w:gridCol w:w="2392"/>
        <w:gridCol w:w="2393"/>
        <w:gridCol w:w="2287"/>
      </w:tblGrid>
      <w:tr w:rsidR="004B5862" w:rsidRPr="00FB67B0" w:rsidTr="00610243">
        <w:tc>
          <w:tcPr>
            <w:tcW w:w="2284" w:type="dxa"/>
          </w:tcPr>
          <w:p w:rsidR="004B5862" w:rsidRPr="00FB67B0" w:rsidRDefault="004B5862" w:rsidP="00610243">
            <w:pPr>
              <w:ind w:right="-2" w:firstLine="709"/>
              <w:jc w:val="center"/>
              <w:rPr>
                <w:rFonts w:ascii="Times New Roman" w:eastAsia="Times New Roman" w:hAnsi="Times New Roman" w:cs="Times New Roman"/>
                <w:b/>
                <w:sz w:val="24"/>
                <w:szCs w:val="24"/>
                <w:lang w:eastAsia="ru-RU"/>
              </w:rPr>
            </w:pPr>
            <w:proofErr w:type="spellStart"/>
            <w:r w:rsidRPr="00FB67B0">
              <w:rPr>
                <w:rFonts w:ascii="Times New Roman" w:eastAsia="Times New Roman" w:hAnsi="Times New Roman" w:cs="Times New Roman"/>
                <w:b/>
                <w:sz w:val="24"/>
                <w:szCs w:val="24"/>
                <w:lang w:eastAsia="ru-RU"/>
              </w:rPr>
              <w:t>Title</w:t>
            </w:r>
            <w:proofErr w:type="spellEnd"/>
          </w:p>
        </w:tc>
        <w:tc>
          <w:tcPr>
            <w:tcW w:w="2392" w:type="dxa"/>
          </w:tcPr>
          <w:p w:rsidR="004B5862" w:rsidRPr="00FB67B0" w:rsidRDefault="004B5862" w:rsidP="00610243">
            <w:pPr>
              <w:ind w:right="-2" w:firstLine="709"/>
              <w:jc w:val="center"/>
              <w:rPr>
                <w:rFonts w:ascii="Times New Roman" w:eastAsia="Times New Roman" w:hAnsi="Times New Roman" w:cs="Times New Roman"/>
                <w:b/>
                <w:sz w:val="24"/>
                <w:szCs w:val="24"/>
                <w:lang w:eastAsia="ru-RU"/>
              </w:rPr>
            </w:pPr>
            <w:proofErr w:type="spellStart"/>
            <w:r w:rsidRPr="00FB67B0">
              <w:rPr>
                <w:rFonts w:ascii="Times New Roman" w:eastAsia="Times New Roman" w:hAnsi="Times New Roman" w:cs="Times New Roman"/>
                <w:b/>
                <w:sz w:val="24"/>
                <w:szCs w:val="24"/>
                <w:lang w:eastAsia="ru-RU"/>
              </w:rPr>
              <w:t>Result</w:t>
            </w:r>
            <w:proofErr w:type="spellEnd"/>
            <w:r w:rsidRPr="00FB67B0">
              <w:rPr>
                <w:rFonts w:ascii="Times New Roman" w:eastAsia="Times New Roman" w:hAnsi="Times New Roman" w:cs="Times New Roman"/>
                <w:b/>
                <w:sz w:val="24"/>
                <w:szCs w:val="24"/>
                <w:lang w:eastAsia="ru-RU"/>
              </w:rPr>
              <w:t xml:space="preserve"> 1</w:t>
            </w:r>
          </w:p>
        </w:tc>
        <w:tc>
          <w:tcPr>
            <w:tcW w:w="2393" w:type="dxa"/>
          </w:tcPr>
          <w:p w:rsidR="004B5862" w:rsidRPr="00FB67B0" w:rsidRDefault="004B5862" w:rsidP="00610243">
            <w:pPr>
              <w:ind w:right="-2" w:firstLine="709"/>
              <w:jc w:val="center"/>
              <w:rPr>
                <w:rFonts w:ascii="Times New Roman" w:eastAsia="Times New Roman" w:hAnsi="Times New Roman" w:cs="Times New Roman"/>
                <w:b/>
                <w:sz w:val="24"/>
                <w:szCs w:val="24"/>
                <w:lang w:eastAsia="ru-RU"/>
              </w:rPr>
            </w:pPr>
            <w:proofErr w:type="spellStart"/>
            <w:r w:rsidRPr="00FB67B0">
              <w:rPr>
                <w:rFonts w:ascii="Times New Roman" w:eastAsia="Times New Roman" w:hAnsi="Times New Roman" w:cs="Times New Roman"/>
                <w:b/>
                <w:sz w:val="24"/>
                <w:szCs w:val="24"/>
                <w:lang w:eastAsia="ru-RU"/>
              </w:rPr>
              <w:t>Result</w:t>
            </w:r>
            <w:proofErr w:type="spellEnd"/>
            <w:r w:rsidRPr="00FB67B0">
              <w:rPr>
                <w:rFonts w:ascii="Times New Roman" w:eastAsia="Times New Roman" w:hAnsi="Times New Roman" w:cs="Times New Roman"/>
                <w:b/>
                <w:sz w:val="24"/>
                <w:szCs w:val="24"/>
                <w:lang w:eastAsia="ru-RU"/>
              </w:rPr>
              <w:t xml:space="preserve"> 2</w:t>
            </w:r>
          </w:p>
        </w:tc>
        <w:tc>
          <w:tcPr>
            <w:tcW w:w="2287" w:type="dxa"/>
          </w:tcPr>
          <w:p w:rsidR="004B5862" w:rsidRPr="00FB67B0" w:rsidRDefault="004B5862" w:rsidP="00610243">
            <w:pPr>
              <w:ind w:right="-2" w:firstLine="709"/>
              <w:jc w:val="center"/>
              <w:rPr>
                <w:rFonts w:ascii="Times New Roman" w:eastAsia="Times New Roman" w:hAnsi="Times New Roman" w:cs="Times New Roman"/>
                <w:b/>
                <w:sz w:val="24"/>
                <w:szCs w:val="24"/>
                <w:lang w:eastAsia="ru-RU"/>
              </w:rPr>
            </w:pPr>
            <w:proofErr w:type="spellStart"/>
            <w:r w:rsidRPr="00FB67B0">
              <w:rPr>
                <w:rFonts w:ascii="Times New Roman" w:eastAsia="Times New Roman" w:hAnsi="Times New Roman" w:cs="Times New Roman"/>
                <w:b/>
                <w:sz w:val="24"/>
                <w:szCs w:val="24"/>
                <w:lang w:eastAsia="ru-RU"/>
              </w:rPr>
              <w:t>Result</w:t>
            </w:r>
            <w:proofErr w:type="spellEnd"/>
            <w:r w:rsidRPr="00FB67B0">
              <w:rPr>
                <w:rFonts w:ascii="Times New Roman" w:eastAsia="Times New Roman" w:hAnsi="Times New Roman" w:cs="Times New Roman"/>
                <w:b/>
                <w:sz w:val="24"/>
                <w:szCs w:val="24"/>
                <w:lang w:eastAsia="ru-RU"/>
              </w:rPr>
              <w:t xml:space="preserve"> 3</w:t>
            </w:r>
          </w:p>
        </w:tc>
      </w:tr>
      <w:tr w:rsidR="004B5862" w:rsidRPr="00FB67B0" w:rsidTr="00610243">
        <w:tc>
          <w:tcPr>
            <w:tcW w:w="2284" w:type="dxa"/>
          </w:tcPr>
          <w:p w:rsidR="004B5862" w:rsidRPr="00FB67B0" w:rsidRDefault="004B5862" w:rsidP="00610243">
            <w:pPr>
              <w:ind w:right="-2" w:firstLine="709"/>
              <w:jc w:val="center"/>
              <w:rPr>
                <w:rFonts w:ascii="Times New Roman" w:eastAsia="Times New Roman" w:hAnsi="Times New Roman" w:cs="Times New Roman"/>
                <w:sz w:val="24"/>
                <w:szCs w:val="24"/>
                <w:lang w:eastAsia="ru-RU"/>
              </w:rPr>
            </w:pPr>
            <w:r w:rsidRPr="00FB67B0">
              <w:rPr>
                <w:rFonts w:ascii="Times New Roman" w:eastAsia="Times New Roman" w:hAnsi="Times New Roman" w:cs="Times New Roman"/>
                <w:sz w:val="24"/>
                <w:szCs w:val="24"/>
                <w:lang w:val="en-US" w:eastAsia="ru-RU"/>
              </w:rPr>
              <w:t>Title</w:t>
            </w:r>
            <w:r w:rsidRPr="00FB67B0">
              <w:rPr>
                <w:rFonts w:ascii="Times New Roman" w:eastAsia="Times New Roman" w:hAnsi="Times New Roman" w:cs="Times New Roman"/>
                <w:sz w:val="24"/>
                <w:szCs w:val="24"/>
                <w:lang w:eastAsia="ru-RU"/>
              </w:rPr>
              <w:t xml:space="preserve"> 1</w:t>
            </w:r>
          </w:p>
        </w:tc>
        <w:tc>
          <w:tcPr>
            <w:tcW w:w="2392" w:type="dxa"/>
          </w:tcPr>
          <w:p w:rsidR="004B5862" w:rsidRPr="00FB67B0" w:rsidRDefault="004B5862" w:rsidP="00610243">
            <w:pPr>
              <w:ind w:right="-2" w:firstLine="709"/>
              <w:jc w:val="center"/>
              <w:rPr>
                <w:rFonts w:ascii="Times New Roman" w:eastAsia="Times New Roman" w:hAnsi="Times New Roman" w:cs="Times New Roman"/>
                <w:sz w:val="24"/>
                <w:szCs w:val="24"/>
                <w:lang w:eastAsia="ru-RU"/>
              </w:rPr>
            </w:pPr>
            <w:r w:rsidRPr="00FB67B0">
              <w:rPr>
                <w:rFonts w:ascii="Times New Roman" w:eastAsia="Times New Roman" w:hAnsi="Times New Roman" w:cs="Times New Roman"/>
                <w:sz w:val="24"/>
                <w:szCs w:val="24"/>
                <w:lang w:eastAsia="ru-RU"/>
              </w:rPr>
              <w:t>1</w:t>
            </w:r>
          </w:p>
        </w:tc>
        <w:tc>
          <w:tcPr>
            <w:tcW w:w="2393" w:type="dxa"/>
          </w:tcPr>
          <w:p w:rsidR="004B5862" w:rsidRPr="00FB67B0" w:rsidRDefault="004B5862" w:rsidP="00610243">
            <w:pPr>
              <w:ind w:right="-2" w:firstLine="709"/>
              <w:jc w:val="center"/>
              <w:rPr>
                <w:rFonts w:ascii="Times New Roman" w:eastAsia="Times New Roman" w:hAnsi="Times New Roman" w:cs="Times New Roman"/>
                <w:sz w:val="24"/>
                <w:szCs w:val="24"/>
                <w:lang w:eastAsia="ru-RU"/>
              </w:rPr>
            </w:pPr>
            <w:r w:rsidRPr="00FB67B0">
              <w:rPr>
                <w:rFonts w:ascii="Times New Roman" w:eastAsia="Times New Roman" w:hAnsi="Times New Roman" w:cs="Times New Roman"/>
                <w:sz w:val="24"/>
                <w:szCs w:val="24"/>
                <w:lang w:eastAsia="ru-RU"/>
              </w:rPr>
              <w:t>2</w:t>
            </w:r>
          </w:p>
        </w:tc>
        <w:tc>
          <w:tcPr>
            <w:tcW w:w="2287" w:type="dxa"/>
          </w:tcPr>
          <w:p w:rsidR="004B5862" w:rsidRPr="00FB67B0" w:rsidRDefault="004B5862" w:rsidP="00610243">
            <w:pPr>
              <w:ind w:right="-2" w:firstLine="709"/>
              <w:jc w:val="center"/>
              <w:rPr>
                <w:rFonts w:ascii="Times New Roman" w:eastAsia="Times New Roman" w:hAnsi="Times New Roman" w:cs="Times New Roman"/>
                <w:sz w:val="24"/>
                <w:szCs w:val="24"/>
                <w:lang w:eastAsia="ru-RU"/>
              </w:rPr>
            </w:pPr>
            <w:r w:rsidRPr="00FB67B0">
              <w:rPr>
                <w:rFonts w:ascii="Times New Roman" w:eastAsia="Times New Roman" w:hAnsi="Times New Roman" w:cs="Times New Roman"/>
                <w:sz w:val="24"/>
                <w:szCs w:val="24"/>
                <w:lang w:eastAsia="ru-RU"/>
              </w:rPr>
              <w:t>3</w:t>
            </w:r>
          </w:p>
        </w:tc>
      </w:tr>
    </w:tbl>
    <w:p w:rsidR="004B5862" w:rsidRPr="00FB67B0" w:rsidRDefault="004B5862" w:rsidP="004B5862">
      <w:pPr>
        <w:spacing w:after="0" w:line="240" w:lineRule="auto"/>
        <w:ind w:right="-2" w:firstLine="709"/>
        <w:rPr>
          <w:rFonts w:ascii="Times New Roman" w:eastAsia="Times New Roman" w:hAnsi="Times New Roman" w:cs="Times New Roman"/>
          <w:i/>
          <w:sz w:val="24"/>
          <w:szCs w:val="24"/>
          <w:lang w:val="kk-KZ" w:eastAsia="ru-RU"/>
        </w:rPr>
      </w:pPr>
    </w:p>
    <w:p w:rsidR="004B5862" w:rsidRPr="00FB67B0" w:rsidRDefault="004B5862" w:rsidP="004B5862">
      <w:pPr>
        <w:spacing w:after="0" w:line="240" w:lineRule="auto"/>
        <w:ind w:right="-2" w:firstLine="709"/>
        <w:rPr>
          <w:rFonts w:ascii="Times New Roman" w:eastAsia="Times New Roman" w:hAnsi="Times New Roman" w:cs="Times New Roman"/>
          <w:i/>
          <w:sz w:val="24"/>
          <w:szCs w:val="24"/>
          <w:lang w:val="kk-KZ" w:eastAsia="ru-RU"/>
        </w:rPr>
      </w:pPr>
      <w:r w:rsidRPr="00FB67B0">
        <w:rPr>
          <w:rFonts w:ascii="Times New Roman" w:eastAsia="Times New Roman" w:hAnsi="Times New Roman" w:cs="Times New Roman"/>
          <w:i/>
          <w:sz w:val="24"/>
          <w:szCs w:val="24"/>
          <w:lang w:val="kk-KZ" w:eastAsia="ru-RU"/>
        </w:rPr>
        <w:t>Illustrations</w:t>
      </w:r>
    </w:p>
    <w:p w:rsidR="004B5862" w:rsidRPr="00FB67B0" w:rsidRDefault="004B5862" w:rsidP="004B5862">
      <w:pPr>
        <w:spacing w:after="0" w:line="240" w:lineRule="auto"/>
        <w:ind w:right="-2" w:firstLine="709"/>
        <w:jc w:val="both"/>
        <w:rPr>
          <w:rFonts w:ascii="Times New Roman" w:eastAsia="Times New Roman" w:hAnsi="Times New Roman" w:cs="Times New Roman"/>
          <w:sz w:val="24"/>
          <w:szCs w:val="24"/>
          <w:lang w:val="kk-KZ" w:eastAsia="ru-RU"/>
        </w:rPr>
      </w:pPr>
      <w:r w:rsidRPr="00FB67B0">
        <w:rPr>
          <w:rFonts w:ascii="Times New Roman" w:eastAsia="Times New Roman" w:hAnsi="Times New Roman" w:cs="Times New Roman"/>
          <w:sz w:val="24"/>
          <w:szCs w:val="24"/>
          <w:lang w:val="kk-KZ" w:eastAsia="ru-RU"/>
        </w:rPr>
        <w:t>Illustrations must be of good quality (minimum 300 dpi) and numbered consecutively. All illustrations with their captions should be center-aligned, with captions placed directly below the illustration and separated from the main text by spaces. The font should be Times New Roman, size 12 pt.</w:t>
      </w:r>
    </w:p>
    <w:p w:rsidR="004B5862" w:rsidRPr="00FB67B0" w:rsidRDefault="004B5862" w:rsidP="004B5862">
      <w:pPr>
        <w:spacing w:after="0" w:line="240" w:lineRule="auto"/>
        <w:ind w:right="-2" w:firstLine="709"/>
        <w:jc w:val="both"/>
        <w:rPr>
          <w:rFonts w:ascii="Times New Roman" w:eastAsia="Times New Roman" w:hAnsi="Times New Roman" w:cs="Times New Roman"/>
          <w:sz w:val="24"/>
          <w:szCs w:val="24"/>
          <w:lang w:val="en-US" w:eastAsia="ru-RU"/>
        </w:rPr>
      </w:pPr>
    </w:p>
    <w:p w:rsidR="004B5862" w:rsidRPr="00FB67B0" w:rsidRDefault="004B5862" w:rsidP="004B5862">
      <w:pPr>
        <w:spacing w:after="0" w:line="240" w:lineRule="auto"/>
        <w:ind w:right="-2" w:firstLine="709"/>
        <w:jc w:val="center"/>
        <w:rPr>
          <w:rFonts w:ascii="Times New Roman" w:eastAsia="Times New Roman" w:hAnsi="Times New Roman" w:cs="Times New Roman"/>
          <w:sz w:val="24"/>
          <w:szCs w:val="24"/>
          <w:lang w:val="en-US" w:eastAsia="ru-RU"/>
        </w:rPr>
      </w:pPr>
      <w:r w:rsidRPr="00FB67B0">
        <w:object w:dxaOrig="11529" w:dyaOrig="115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25pt;height:141pt" o:ole="">
            <v:imagedata r:id="rId6" o:title=""/>
          </v:shape>
          <o:OLEObject Type="Embed" ProgID="CorelDraw.Graphic.17" ShapeID="_x0000_i1025" DrawAspect="Content" ObjectID="_1836126493" r:id="rId7"/>
        </w:object>
      </w:r>
    </w:p>
    <w:p w:rsidR="004B5862" w:rsidRPr="00FB67B0" w:rsidRDefault="004B5862" w:rsidP="004B5862">
      <w:pPr>
        <w:spacing w:after="0" w:line="240" w:lineRule="auto"/>
        <w:ind w:right="-2" w:firstLine="709"/>
        <w:jc w:val="center"/>
        <w:rPr>
          <w:rFonts w:ascii="Times New Roman" w:eastAsia="Times New Roman" w:hAnsi="Times New Roman" w:cs="Times New Roman"/>
          <w:b/>
          <w:sz w:val="24"/>
          <w:szCs w:val="24"/>
          <w:lang w:val="kk-KZ" w:eastAsia="ru-RU"/>
        </w:rPr>
      </w:pPr>
    </w:p>
    <w:p w:rsidR="004B5862" w:rsidRPr="00FB67B0" w:rsidRDefault="004B5862" w:rsidP="004B5862">
      <w:pPr>
        <w:spacing w:after="0" w:line="240" w:lineRule="auto"/>
        <w:ind w:right="-2" w:firstLine="709"/>
        <w:jc w:val="center"/>
        <w:rPr>
          <w:rFonts w:ascii="Times New Roman" w:eastAsia="Times New Roman" w:hAnsi="Times New Roman" w:cs="Times New Roman"/>
          <w:sz w:val="24"/>
          <w:szCs w:val="24"/>
          <w:lang w:val="en-US" w:eastAsia="ru-RU"/>
        </w:rPr>
      </w:pPr>
      <w:r w:rsidRPr="00FB67B0">
        <w:rPr>
          <w:rFonts w:ascii="Times New Roman" w:eastAsia="Times New Roman" w:hAnsi="Times New Roman" w:cs="Times New Roman"/>
          <w:bCs/>
          <w:sz w:val="24"/>
          <w:szCs w:val="24"/>
          <w:lang w:val="kk-KZ" w:eastAsia="ru-RU"/>
        </w:rPr>
        <w:t>Figure 1 – The</w:t>
      </w:r>
      <w:r w:rsidRPr="00FB67B0">
        <w:rPr>
          <w:rFonts w:ascii="Times New Roman" w:eastAsia="Times New Roman" w:hAnsi="Times New Roman" w:cs="Times New Roman"/>
          <w:sz w:val="24"/>
          <w:szCs w:val="24"/>
          <w:lang w:val="kk-KZ" w:eastAsia="ru-RU"/>
        </w:rPr>
        <w:t xml:space="preserve"> name of the figure</w:t>
      </w:r>
      <w:r w:rsidRPr="00FB67B0">
        <w:rPr>
          <w:rFonts w:ascii="Times New Roman" w:eastAsia="Times New Roman" w:hAnsi="Times New Roman" w:cs="Times New Roman"/>
          <w:sz w:val="24"/>
          <w:szCs w:val="24"/>
          <w:lang w:val="en-US" w:eastAsia="ru-RU"/>
        </w:rPr>
        <w:t xml:space="preserve"> (</w:t>
      </w:r>
      <w:r w:rsidRPr="00FB67B0">
        <w:rPr>
          <w:rFonts w:ascii="Times New Roman" w:eastAsia="Times New Roman" w:hAnsi="Times New Roman" w:cs="Times New Roman"/>
          <w:b/>
          <w:bCs/>
          <w:i/>
          <w:iCs/>
          <w:sz w:val="24"/>
          <w:szCs w:val="24"/>
          <w:lang w:val="en-US" w:eastAsia="ru-RU"/>
        </w:rPr>
        <w:t>link to the source if taken from another publication</w:t>
      </w:r>
      <w:r w:rsidRPr="00FB67B0">
        <w:rPr>
          <w:rFonts w:ascii="Times New Roman" w:eastAsia="Times New Roman" w:hAnsi="Times New Roman" w:cs="Times New Roman"/>
          <w:sz w:val="24"/>
          <w:szCs w:val="24"/>
          <w:lang w:val="en-US" w:eastAsia="ru-RU"/>
        </w:rPr>
        <w:t>)</w:t>
      </w:r>
    </w:p>
    <w:p w:rsidR="004B5862" w:rsidRPr="00FB67B0" w:rsidRDefault="004B5862" w:rsidP="004B5862">
      <w:pPr>
        <w:spacing w:after="0" w:line="240" w:lineRule="auto"/>
        <w:ind w:right="-2" w:firstLine="709"/>
        <w:jc w:val="center"/>
        <w:rPr>
          <w:rFonts w:ascii="Times New Roman" w:eastAsia="Times New Roman" w:hAnsi="Times New Roman" w:cs="Times New Roman"/>
          <w:sz w:val="24"/>
          <w:szCs w:val="24"/>
          <w:lang w:val="en-US" w:eastAsia="ru-RU"/>
        </w:rPr>
      </w:pPr>
    </w:p>
    <w:p w:rsidR="004B5862" w:rsidRPr="00FB67B0" w:rsidRDefault="004B5862" w:rsidP="004B5862">
      <w:pPr>
        <w:spacing w:after="0" w:line="240" w:lineRule="auto"/>
        <w:ind w:right="-2" w:firstLine="709"/>
        <w:rPr>
          <w:rFonts w:ascii="Times New Roman" w:eastAsia="Times New Roman" w:hAnsi="Times New Roman" w:cs="Times New Roman"/>
          <w:i/>
          <w:sz w:val="24"/>
          <w:szCs w:val="24"/>
          <w:lang w:val="kk-KZ" w:eastAsia="ru-RU"/>
        </w:rPr>
      </w:pPr>
      <w:r w:rsidRPr="00FB67B0">
        <w:rPr>
          <w:rFonts w:ascii="Times New Roman" w:eastAsia="Times New Roman" w:hAnsi="Times New Roman" w:cs="Times New Roman"/>
          <w:i/>
          <w:sz w:val="24"/>
          <w:szCs w:val="24"/>
          <w:lang w:val="kk-KZ" w:eastAsia="ru-RU"/>
        </w:rPr>
        <w:t>Equations</w:t>
      </w:r>
    </w:p>
    <w:p w:rsidR="004B5862" w:rsidRPr="00FB67B0" w:rsidRDefault="004B5862" w:rsidP="004B5862">
      <w:pPr>
        <w:spacing w:after="0" w:line="240" w:lineRule="auto"/>
        <w:ind w:right="-2" w:firstLine="709"/>
        <w:jc w:val="both"/>
        <w:rPr>
          <w:rFonts w:ascii="Times New Roman" w:eastAsia="Times New Roman" w:hAnsi="Times New Roman" w:cs="Times New Roman"/>
          <w:sz w:val="24"/>
          <w:szCs w:val="24"/>
          <w:lang w:val="en-US" w:eastAsia="ru-RU"/>
        </w:rPr>
      </w:pPr>
      <w:r w:rsidRPr="00FB67B0">
        <w:rPr>
          <w:rFonts w:ascii="Times New Roman" w:hAnsi="Times New Roman" w:cs="Times New Roman"/>
          <w:sz w:val="24"/>
          <w:szCs w:val="24"/>
          <w:shd w:val="clear" w:color="auto" w:fill="FFFFFF"/>
          <w:lang w:val="en-US"/>
        </w:rPr>
        <w:t xml:space="preserve">All equations, numerical values, and notation of quantities must be typed in Microsoft Equation 3.0 or </w:t>
      </w:r>
      <w:proofErr w:type="spellStart"/>
      <w:r w:rsidRPr="00FB67B0">
        <w:rPr>
          <w:rFonts w:ascii="Times New Roman" w:hAnsi="Times New Roman" w:cs="Times New Roman"/>
          <w:sz w:val="24"/>
          <w:szCs w:val="24"/>
          <w:shd w:val="clear" w:color="auto" w:fill="FFFFFF"/>
          <w:lang w:val="en-US"/>
        </w:rPr>
        <w:t>MathType</w:t>
      </w:r>
      <w:proofErr w:type="spellEnd"/>
      <w:r w:rsidRPr="00FB67B0">
        <w:rPr>
          <w:rFonts w:ascii="Times New Roman" w:hAnsi="Times New Roman" w:cs="Times New Roman"/>
          <w:sz w:val="24"/>
          <w:szCs w:val="24"/>
          <w:shd w:val="clear" w:color="auto" w:fill="FFFFFF"/>
          <w:lang w:val="en-US"/>
        </w:rPr>
        <w:t xml:space="preserve"> format.</w:t>
      </w:r>
      <w:r w:rsidRPr="00FB67B0">
        <w:rPr>
          <w:rFonts w:ascii="Times New Roman" w:eastAsia="Times New Roman" w:hAnsi="Times New Roman" w:cs="Times New Roman"/>
          <w:sz w:val="24"/>
          <w:szCs w:val="24"/>
          <w:lang w:val="kk-KZ" w:eastAsia="ru-RU"/>
        </w:rPr>
        <w:t xml:space="preserve"> Drawings of formulas are not allowed. All formulas must be numbered. Formulas should be centered. The numbering of formulas should be placed to the right of the formula in parentheses. All formulas should be separated by spaces from the rest of the text.</w:t>
      </w:r>
    </w:p>
    <w:p w:rsidR="004B5862" w:rsidRPr="00FB67B0" w:rsidRDefault="004B5862" w:rsidP="004B5862">
      <w:pPr>
        <w:spacing w:after="0" w:line="240" w:lineRule="auto"/>
        <w:ind w:right="-2" w:firstLine="709"/>
        <w:jc w:val="both"/>
        <w:rPr>
          <w:rFonts w:ascii="Times New Roman" w:eastAsia="Times New Roman" w:hAnsi="Times New Roman" w:cs="Times New Roman"/>
          <w:sz w:val="24"/>
          <w:szCs w:val="24"/>
          <w:lang w:val="en-US" w:eastAsia="ru-RU"/>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363"/>
        <w:gridCol w:w="673"/>
      </w:tblGrid>
      <w:tr w:rsidR="004B5862" w:rsidRPr="00FB67B0" w:rsidTr="00610243">
        <w:tc>
          <w:tcPr>
            <w:tcW w:w="534" w:type="dxa"/>
          </w:tcPr>
          <w:p w:rsidR="004B5862" w:rsidRPr="00FB67B0" w:rsidRDefault="004B5862" w:rsidP="00610243">
            <w:pPr>
              <w:ind w:right="-2" w:firstLine="709"/>
              <w:jc w:val="both"/>
              <w:rPr>
                <w:rFonts w:ascii="Times New Roman" w:eastAsia="Times New Roman" w:hAnsi="Times New Roman" w:cs="Times New Roman"/>
                <w:sz w:val="24"/>
                <w:szCs w:val="24"/>
                <w:lang w:val="en-US" w:eastAsia="ru-RU"/>
              </w:rPr>
            </w:pPr>
          </w:p>
        </w:tc>
        <w:tc>
          <w:tcPr>
            <w:tcW w:w="8363" w:type="dxa"/>
          </w:tcPr>
          <w:p w:rsidR="004B5862" w:rsidRPr="00FB67B0" w:rsidRDefault="004B5862" w:rsidP="00610243">
            <w:pPr>
              <w:ind w:right="-2" w:firstLine="709"/>
              <w:jc w:val="center"/>
              <w:rPr>
                <w:rFonts w:ascii="Times New Roman" w:eastAsia="Times New Roman" w:hAnsi="Times New Roman" w:cs="Times New Roman"/>
                <w:sz w:val="24"/>
                <w:szCs w:val="24"/>
                <w:lang w:eastAsia="ru-RU"/>
              </w:rPr>
            </w:pPr>
            <m:oMathPara>
              <m:oMath>
                <m:r>
                  <w:rPr>
                    <w:rFonts w:ascii="Cambria Math" w:eastAsia="Times New Roman" w:hAnsi="Cambria Math" w:cs="Times New Roman"/>
                    <w:sz w:val="24"/>
                    <w:szCs w:val="24"/>
                    <w:lang w:eastAsia="ru-RU"/>
                  </w:rPr>
                  <m:t>f=</m:t>
                </m:r>
                <m:nary>
                  <m:naryPr>
                    <m:chr m:val="∑"/>
                    <m:limLoc m:val="undOvr"/>
                    <m:subHide m:val="1"/>
                    <m:supHide m:val="1"/>
                    <m:ctrlPr>
                      <w:rPr>
                        <w:rFonts w:ascii="Cambria Math" w:eastAsia="Times New Roman" w:hAnsi="Cambria Math" w:cs="Times New Roman"/>
                        <w:i/>
                        <w:sz w:val="24"/>
                        <w:szCs w:val="24"/>
                        <w:lang w:eastAsia="ru-RU"/>
                      </w:rPr>
                    </m:ctrlPr>
                  </m:naryPr>
                  <m:sub/>
                  <m:sup/>
                  <m:e>
                    <m:r>
                      <w:rPr>
                        <w:rFonts w:ascii="Cambria Math" w:eastAsia="Times New Roman" w:hAnsi="Cambria Math" w:cs="Times New Roman"/>
                        <w:sz w:val="24"/>
                        <w:szCs w:val="24"/>
                        <w:lang w:eastAsia="ru-RU"/>
                      </w:rPr>
                      <m:t>(a+</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a</m:t>
                        </m:r>
                      </m:num>
                      <m:den>
                        <m:r>
                          <w:rPr>
                            <w:rFonts w:ascii="Cambria Math" w:eastAsia="Times New Roman" w:hAnsi="Cambria Math" w:cs="Times New Roman"/>
                            <w:sz w:val="24"/>
                            <w:szCs w:val="24"/>
                            <w:lang w:eastAsia="ru-RU"/>
                          </w:rPr>
                          <m:t>10</m:t>
                        </m:r>
                      </m:den>
                    </m:f>
                    <m:r>
                      <w:rPr>
                        <w:rFonts w:ascii="Cambria Math" w:eastAsia="Times New Roman" w:hAnsi="Cambria Math" w:cs="Times New Roman"/>
                        <w:sz w:val="24"/>
                        <w:szCs w:val="24"/>
                        <w:lang w:eastAsia="ru-RU"/>
                      </w:rPr>
                      <m:t>)</m:t>
                    </m:r>
                  </m:e>
                </m:nary>
              </m:oMath>
            </m:oMathPara>
          </w:p>
        </w:tc>
        <w:tc>
          <w:tcPr>
            <w:tcW w:w="673" w:type="dxa"/>
          </w:tcPr>
          <w:p w:rsidR="004B5862" w:rsidRPr="00FB67B0" w:rsidRDefault="004B5862" w:rsidP="00610243">
            <w:pPr>
              <w:ind w:right="-2" w:firstLine="709"/>
              <w:jc w:val="right"/>
              <w:rPr>
                <w:rFonts w:ascii="Times New Roman" w:eastAsia="Times New Roman" w:hAnsi="Times New Roman" w:cs="Times New Roman"/>
                <w:sz w:val="24"/>
                <w:szCs w:val="24"/>
                <w:lang w:eastAsia="ru-RU"/>
              </w:rPr>
            </w:pPr>
            <w:proofErr w:type="gramStart"/>
            <w:r w:rsidRPr="00FB67B0">
              <w:rPr>
                <w:rFonts w:ascii="Times New Roman" w:eastAsia="Times New Roman" w:hAnsi="Times New Roman" w:cs="Times New Roman"/>
                <w:sz w:val="24"/>
                <w:szCs w:val="24"/>
                <w:lang w:eastAsia="ru-RU"/>
              </w:rPr>
              <w:t>(</w:t>
            </w:r>
            <w:r w:rsidRPr="00FB67B0">
              <w:rPr>
                <w:rFonts w:ascii="Times New Roman" w:eastAsia="Times New Roman" w:hAnsi="Times New Roman" w:cs="Times New Roman"/>
                <w:sz w:val="24"/>
                <w:szCs w:val="24"/>
                <w:lang w:val="kk-KZ" w:eastAsia="ru-RU"/>
              </w:rPr>
              <w:t>(</w:t>
            </w:r>
            <w:r w:rsidRPr="00FB67B0">
              <w:rPr>
                <w:rFonts w:ascii="Times New Roman" w:eastAsia="Times New Roman" w:hAnsi="Times New Roman" w:cs="Times New Roman"/>
                <w:sz w:val="24"/>
                <w:szCs w:val="24"/>
                <w:lang w:eastAsia="ru-RU"/>
              </w:rPr>
              <w:t>1)</w:t>
            </w:r>
            <w:proofErr w:type="gramEnd"/>
          </w:p>
        </w:tc>
      </w:tr>
    </w:tbl>
    <w:p w:rsidR="004B5862" w:rsidRPr="00FB67B0" w:rsidRDefault="004B5862" w:rsidP="004B5862">
      <w:pPr>
        <w:spacing w:after="0" w:line="240" w:lineRule="auto"/>
        <w:ind w:right="-2" w:firstLine="709"/>
        <w:jc w:val="both"/>
        <w:rPr>
          <w:rFonts w:ascii="Times New Roman" w:eastAsia="Times New Roman" w:hAnsi="Times New Roman" w:cs="Times New Roman"/>
          <w:sz w:val="24"/>
          <w:szCs w:val="24"/>
          <w:lang w:eastAsia="ru-RU"/>
        </w:rPr>
      </w:pPr>
    </w:p>
    <w:p w:rsidR="004B5862" w:rsidRPr="00FB67B0" w:rsidRDefault="004B5862" w:rsidP="004B5862">
      <w:pPr>
        <w:spacing w:after="0" w:line="240" w:lineRule="auto"/>
        <w:ind w:right="-2" w:firstLine="709"/>
        <w:rPr>
          <w:rFonts w:ascii="Times New Roman" w:eastAsia="Times New Roman" w:hAnsi="Times New Roman" w:cs="Times New Roman"/>
          <w:sz w:val="24"/>
          <w:szCs w:val="24"/>
          <w:lang w:val="en-US" w:eastAsia="ru-RU"/>
        </w:rPr>
      </w:pPr>
      <w:proofErr w:type="gramStart"/>
      <w:r w:rsidRPr="00FB67B0">
        <w:rPr>
          <w:rFonts w:ascii="Times New Roman" w:eastAsia="Times New Roman" w:hAnsi="Times New Roman" w:cs="Times New Roman"/>
          <w:sz w:val="24"/>
          <w:szCs w:val="24"/>
          <w:lang w:val="en-US" w:eastAsia="ru-RU"/>
        </w:rPr>
        <w:t>where</w:t>
      </w:r>
      <w:proofErr w:type="gramEnd"/>
      <w:r w:rsidRPr="00FB67B0">
        <w:rPr>
          <w:rFonts w:ascii="Times New Roman" w:eastAsia="Times New Roman" w:hAnsi="Times New Roman" w:cs="Times New Roman"/>
          <w:sz w:val="24"/>
          <w:szCs w:val="24"/>
          <w:lang w:eastAsia="ru-RU"/>
        </w:rPr>
        <w:t xml:space="preserve">: </w:t>
      </w:r>
      <w:r w:rsidRPr="00FB67B0">
        <w:rPr>
          <w:rFonts w:ascii="Times New Roman" w:eastAsia="Times New Roman" w:hAnsi="Times New Roman" w:cs="Times New Roman"/>
          <w:i/>
          <w:sz w:val="24"/>
          <w:szCs w:val="24"/>
          <w:lang w:val="en-US" w:eastAsia="ru-RU"/>
        </w:rPr>
        <w:t>f</w:t>
      </w:r>
      <w:r w:rsidRPr="00FB67B0">
        <w:rPr>
          <w:rFonts w:ascii="Times New Roman" w:eastAsia="Times New Roman" w:hAnsi="Times New Roman" w:cs="Times New Roman"/>
          <w:sz w:val="24"/>
          <w:szCs w:val="24"/>
          <w:lang w:val="en-US" w:eastAsia="ru-RU"/>
        </w:rPr>
        <w:t xml:space="preserve"> – </w:t>
      </w:r>
      <w:proofErr w:type="spellStart"/>
      <w:r w:rsidRPr="00FB67B0">
        <w:rPr>
          <w:rFonts w:ascii="Times New Roman" w:eastAsia="Times New Roman" w:hAnsi="Times New Roman" w:cs="Times New Roman"/>
          <w:sz w:val="24"/>
          <w:szCs w:val="24"/>
          <w:lang w:eastAsia="ru-RU"/>
        </w:rPr>
        <w:t>designation</w:t>
      </w:r>
      <w:proofErr w:type="spellEnd"/>
      <w:r w:rsidRPr="00FB67B0">
        <w:rPr>
          <w:rFonts w:ascii="Times New Roman" w:eastAsia="Times New Roman" w:hAnsi="Times New Roman" w:cs="Times New Roman"/>
          <w:sz w:val="24"/>
          <w:szCs w:val="24"/>
          <w:lang w:eastAsia="ru-RU"/>
        </w:rPr>
        <w:t xml:space="preserve"> </w:t>
      </w:r>
      <w:proofErr w:type="spellStart"/>
      <w:r w:rsidRPr="00FB67B0">
        <w:rPr>
          <w:rFonts w:ascii="Times New Roman" w:eastAsia="Times New Roman" w:hAnsi="Times New Roman" w:cs="Times New Roman"/>
          <w:sz w:val="24"/>
          <w:szCs w:val="24"/>
          <w:lang w:eastAsia="ru-RU"/>
        </w:rPr>
        <w:t>name</w:t>
      </w:r>
      <w:proofErr w:type="spellEnd"/>
      <w:r w:rsidRPr="00FB67B0">
        <w:rPr>
          <w:rFonts w:ascii="Times New Roman" w:eastAsia="Times New Roman" w:hAnsi="Times New Roman" w:cs="Times New Roman"/>
          <w:sz w:val="24"/>
          <w:szCs w:val="24"/>
          <w:lang w:val="en-US" w:eastAsia="ru-RU"/>
        </w:rPr>
        <w:t>;</w:t>
      </w:r>
    </w:p>
    <w:p w:rsidR="004B5862" w:rsidRPr="00FB67B0" w:rsidRDefault="004B5862" w:rsidP="004B5862">
      <w:pPr>
        <w:spacing w:after="0" w:line="240" w:lineRule="auto"/>
        <w:ind w:right="-2" w:firstLine="709"/>
        <w:rPr>
          <w:rFonts w:ascii="Times New Roman" w:eastAsia="Times New Roman" w:hAnsi="Times New Roman" w:cs="Times New Roman"/>
          <w:i/>
          <w:sz w:val="24"/>
          <w:szCs w:val="24"/>
          <w:lang w:val="en-US" w:eastAsia="ru-RU"/>
        </w:rPr>
      </w:pPr>
      <w:r w:rsidRPr="00FB67B0">
        <w:rPr>
          <w:rFonts w:ascii="Times New Roman" w:eastAsia="Times New Roman" w:hAnsi="Times New Roman" w:cs="Times New Roman"/>
          <w:sz w:val="24"/>
          <w:szCs w:val="24"/>
          <w:lang w:eastAsia="ru-RU"/>
        </w:rPr>
        <w:t xml:space="preserve">       </w:t>
      </w:r>
      <w:r w:rsidRPr="00FB67B0">
        <w:rPr>
          <w:rFonts w:ascii="Times New Roman" w:eastAsia="Times New Roman" w:hAnsi="Times New Roman" w:cs="Times New Roman"/>
          <w:sz w:val="24"/>
          <w:szCs w:val="24"/>
          <w:lang w:val="en-US" w:eastAsia="ru-RU"/>
        </w:rPr>
        <w:t xml:space="preserve">    </w:t>
      </w:r>
      <w:r w:rsidRPr="00FB67B0">
        <w:rPr>
          <w:rFonts w:ascii="Times New Roman" w:eastAsia="Times New Roman" w:hAnsi="Times New Roman" w:cs="Times New Roman"/>
          <w:i/>
          <w:sz w:val="24"/>
          <w:szCs w:val="24"/>
          <w:lang w:eastAsia="ru-RU"/>
        </w:rPr>
        <w:t xml:space="preserve">а – </w:t>
      </w:r>
      <w:proofErr w:type="spellStart"/>
      <w:r w:rsidRPr="00FB67B0">
        <w:rPr>
          <w:rFonts w:ascii="Times New Roman" w:eastAsia="Times New Roman" w:hAnsi="Times New Roman" w:cs="Times New Roman"/>
          <w:sz w:val="24"/>
          <w:szCs w:val="24"/>
          <w:lang w:eastAsia="ru-RU"/>
        </w:rPr>
        <w:t>designation</w:t>
      </w:r>
      <w:proofErr w:type="spellEnd"/>
      <w:r w:rsidRPr="00FB67B0">
        <w:rPr>
          <w:rFonts w:ascii="Times New Roman" w:eastAsia="Times New Roman" w:hAnsi="Times New Roman" w:cs="Times New Roman"/>
          <w:sz w:val="24"/>
          <w:szCs w:val="24"/>
          <w:lang w:eastAsia="ru-RU"/>
        </w:rPr>
        <w:t xml:space="preserve"> </w:t>
      </w:r>
      <w:proofErr w:type="spellStart"/>
      <w:r w:rsidRPr="00FB67B0">
        <w:rPr>
          <w:rFonts w:ascii="Times New Roman" w:eastAsia="Times New Roman" w:hAnsi="Times New Roman" w:cs="Times New Roman"/>
          <w:sz w:val="24"/>
          <w:szCs w:val="24"/>
          <w:lang w:eastAsia="ru-RU"/>
        </w:rPr>
        <w:t>name</w:t>
      </w:r>
      <w:proofErr w:type="spellEnd"/>
      <w:r w:rsidRPr="00FB67B0">
        <w:rPr>
          <w:rFonts w:ascii="Times New Roman" w:eastAsia="Times New Roman" w:hAnsi="Times New Roman" w:cs="Times New Roman"/>
          <w:sz w:val="24"/>
          <w:szCs w:val="24"/>
          <w:lang w:eastAsia="ru-RU"/>
        </w:rPr>
        <w:t>.</w:t>
      </w:r>
    </w:p>
    <w:p w:rsidR="004B5862" w:rsidRPr="00FB67B0" w:rsidRDefault="004B5862" w:rsidP="004B5862">
      <w:pPr>
        <w:spacing w:after="0" w:line="240" w:lineRule="auto"/>
        <w:ind w:right="-2" w:firstLine="709"/>
        <w:rPr>
          <w:rFonts w:ascii="Times New Roman" w:eastAsia="Times New Roman" w:hAnsi="Times New Roman" w:cs="Times New Roman"/>
          <w:b/>
          <w:sz w:val="24"/>
          <w:szCs w:val="24"/>
          <w:lang w:val="en-US" w:eastAsia="ru-RU"/>
        </w:rPr>
      </w:pPr>
      <w:r w:rsidRPr="00FB67B0">
        <w:rPr>
          <w:rFonts w:ascii="Times New Roman" w:eastAsia="Times New Roman" w:hAnsi="Times New Roman" w:cs="Times New Roman"/>
          <w:b/>
          <w:sz w:val="24"/>
          <w:szCs w:val="24"/>
          <w:lang w:val="en-US" w:eastAsia="ru-RU"/>
        </w:rPr>
        <w:t xml:space="preserve">Discussion </w:t>
      </w:r>
    </w:p>
    <w:p w:rsidR="004B5862" w:rsidRPr="00FB67B0" w:rsidRDefault="004B5862" w:rsidP="004B5862">
      <w:pPr>
        <w:spacing w:after="0" w:line="240" w:lineRule="auto"/>
        <w:ind w:right="-2" w:firstLine="709"/>
        <w:rPr>
          <w:rFonts w:ascii="Times New Roman" w:eastAsia="Times New Roman" w:hAnsi="Times New Roman" w:cs="Times New Roman"/>
          <w:sz w:val="24"/>
          <w:szCs w:val="24"/>
          <w:lang w:val="en-US" w:eastAsia="ru-RU"/>
        </w:rPr>
      </w:pPr>
      <w:r w:rsidRPr="00FB67B0">
        <w:rPr>
          <w:rFonts w:ascii="Times New Roman" w:eastAsia="Times New Roman" w:hAnsi="Times New Roman" w:cs="Times New Roman"/>
          <w:sz w:val="24"/>
          <w:szCs w:val="24"/>
          <w:lang w:val="en-US" w:eastAsia="ru-RU"/>
        </w:rPr>
        <w:t>This section includes the interpretation and explanation of the data obtained during the research, as well as a comparison of the results with the findings of other scholars.</w:t>
      </w:r>
    </w:p>
    <w:p w:rsidR="004B5862" w:rsidRPr="00FB67B0" w:rsidRDefault="004B5862" w:rsidP="004B5862">
      <w:pPr>
        <w:spacing w:after="0" w:line="240" w:lineRule="auto"/>
        <w:ind w:right="-2" w:firstLine="709"/>
        <w:rPr>
          <w:rFonts w:ascii="Times New Roman" w:eastAsia="Times New Roman" w:hAnsi="Times New Roman" w:cs="Times New Roman"/>
          <w:b/>
          <w:sz w:val="24"/>
          <w:szCs w:val="24"/>
          <w:lang w:val="kk-KZ" w:eastAsia="ru-RU"/>
        </w:rPr>
      </w:pPr>
      <w:r w:rsidRPr="00FB67B0">
        <w:rPr>
          <w:rFonts w:ascii="Times New Roman" w:eastAsia="Times New Roman" w:hAnsi="Times New Roman" w:cs="Times New Roman"/>
          <w:b/>
          <w:sz w:val="24"/>
          <w:szCs w:val="24"/>
          <w:lang w:val="kk-KZ" w:eastAsia="ru-RU"/>
        </w:rPr>
        <w:t>Conclusion</w:t>
      </w:r>
    </w:p>
    <w:p w:rsidR="004B5862" w:rsidRPr="00FB67B0" w:rsidRDefault="004B5862" w:rsidP="004B5862">
      <w:pPr>
        <w:spacing w:after="0" w:line="240" w:lineRule="auto"/>
        <w:ind w:right="-2" w:firstLine="709"/>
        <w:jc w:val="both"/>
        <w:rPr>
          <w:rFonts w:ascii="Times New Roman" w:eastAsia="Times New Roman" w:hAnsi="Times New Roman" w:cs="Times New Roman"/>
          <w:sz w:val="24"/>
          <w:szCs w:val="24"/>
          <w:lang w:val="en-US" w:eastAsia="ru-RU"/>
        </w:rPr>
      </w:pPr>
      <w:r w:rsidRPr="00FB67B0">
        <w:rPr>
          <w:rFonts w:ascii="Times New Roman" w:eastAsia="Times New Roman" w:hAnsi="Times New Roman" w:cs="Times New Roman"/>
          <w:sz w:val="24"/>
          <w:szCs w:val="24"/>
          <w:lang w:val="en-US" w:eastAsia="ru-RU"/>
        </w:rPr>
        <w:t>This section should summarize and summarize the results of the work carried out, show how the results obtained and their significance for the development of science can potentially be used.</w:t>
      </w:r>
    </w:p>
    <w:p w:rsidR="004B5862" w:rsidRPr="00FB67B0" w:rsidRDefault="004B5862" w:rsidP="004B5862">
      <w:pPr>
        <w:spacing w:after="0" w:line="240" w:lineRule="auto"/>
        <w:ind w:right="-2" w:firstLine="709"/>
        <w:rPr>
          <w:rFonts w:ascii="Times New Roman" w:eastAsia="Times New Roman" w:hAnsi="Times New Roman" w:cs="Times New Roman"/>
          <w:sz w:val="24"/>
          <w:szCs w:val="24"/>
          <w:lang w:val="kk-KZ" w:eastAsia="ru-RU"/>
        </w:rPr>
      </w:pPr>
      <w:r w:rsidRPr="00FB67B0">
        <w:rPr>
          <w:rFonts w:ascii="Times New Roman" w:eastAsia="Times New Roman" w:hAnsi="Times New Roman" w:cs="Times New Roman"/>
          <w:b/>
          <w:sz w:val="24"/>
          <w:szCs w:val="24"/>
          <w:lang w:val="kk-KZ" w:eastAsia="ru-RU"/>
        </w:rPr>
        <w:t>Financing information (if available)</w:t>
      </w:r>
    </w:p>
    <w:p w:rsidR="004B5862" w:rsidRPr="00FB67B0" w:rsidRDefault="004B5862" w:rsidP="004B5862">
      <w:pPr>
        <w:spacing w:after="0" w:line="240" w:lineRule="auto"/>
        <w:ind w:right="-2" w:firstLine="709"/>
        <w:jc w:val="both"/>
        <w:rPr>
          <w:rFonts w:ascii="Times New Roman" w:eastAsia="Times New Roman" w:hAnsi="Times New Roman" w:cs="Times New Roman"/>
          <w:sz w:val="24"/>
          <w:szCs w:val="24"/>
          <w:lang w:val="kk-KZ" w:eastAsia="ru-RU"/>
        </w:rPr>
      </w:pPr>
      <w:r w:rsidRPr="00FB67B0">
        <w:rPr>
          <w:rFonts w:ascii="Times New Roman" w:eastAsia="Times New Roman" w:hAnsi="Times New Roman" w:cs="Times New Roman"/>
          <w:sz w:val="24"/>
          <w:szCs w:val="24"/>
          <w:lang w:val="kk-KZ" w:eastAsia="ru-RU"/>
        </w:rPr>
        <w:t>List the sources of funding with the support of which the work was carried out.</w:t>
      </w:r>
    </w:p>
    <w:p w:rsidR="004B5862" w:rsidRPr="00FB67B0" w:rsidRDefault="004B5862" w:rsidP="004B5862">
      <w:pPr>
        <w:spacing w:after="0" w:line="240" w:lineRule="auto"/>
        <w:ind w:right="-2" w:firstLine="709"/>
        <w:jc w:val="both"/>
        <w:rPr>
          <w:rFonts w:ascii="Times New Roman" w:eastAsia="Times New Roman" w:hAnsi="Times New Roman" w:cs="Times New Roman"/>
          <w:b/>
          <w:i/>
          <w:sz w:val="24"/>
          <w:szCs w:val="24"/>
          <w:lang w:val="kk-KZ" w:eastAsia="ru-RU"/>
        </w:rPr>
      </w:pPr>
      <w:r w:rsidRPr="00FB67B0">
        <w:rPr>
          <w:rFonts w:ascii="Times New Roman" w:eastAsia="Times New Roman" w:hAnsi="Times New Roman" w:cs="Times New Roman"/>
          <w:b/>
          <w:i/>
          <w:sz w:val="24"/>
          <w:szCs w:val="24"/>
          <w:lang w:val="kk-KZ" w:eastAsia="ru-RU"/>
        </w:rPr>
        <w:t>List of literature</w:t>
      </w:r>
    </w:p>
    <w:p w:rsidR="004B5862" w:rsidRPr="00FB67B0" w:rsidRDefault="004B5862" w:rsidP="004B5862">
      <w:pPr>
        <w:spacing w:after="0" w:line="240" w:lineRule="auto"/>
        <w:ind w:right="-2" w:firstLine="709"/>
        <w:jc w:val="both"/>
        <w:rPr>
          <w:rFonts w:ascii="Times New Roman" w:eastAsia="Times New Roman" w:hAnsi="Times New Roman" w:cs="Times New Roman"/>
          <w:sz w:val="24"/>
          <w:szCs w:val="24"/>
          <w:lang w:val="kk-KZ" w:eastAsia="ru-RU"/>
        </w:rPr>
      </w:pPr>
      <w:r w:rsidRPr="00FB67B0">
        <w:rPr>
          <w:rFonts w:ascii="Times New Roman" w:eastAsia="Times New Roman" w:hAnsi="Times New Roman" w:cs="Times New Roman"/>
          <w:sz w:val="24"/>
          <w:szCs w:val="24"/>
          <w:lang w:val="kk-KZ" w:eastAsia="ru-RU"/>
        </w:rPr>
        <w:t>The list of references, or Bibliography, must include no fewer than 15 and no more than 20 sources, including mandatory publications indexed in Web of Science and/or Scopus (2-3 articles), as well as articles published in journals included in the list of the Committee for Quality Assurance in Science and Higher Education (CQASHE) (2-3 articles). Self-citation is allowed for no more than 1-2 sources. Automatic numbering of the bibliography is not permitted.</w:t>
      </w:r>
    </w:p>
    <w:p w:rsidR="004B5862" w:rsidRPr="00FB67B0" w:rsidRDefault="004B5862" w:rsidP="004B5862">
      <w:pPr>
        <w:spacing w:after="0" w:line="240" w:lineRule="auto"/>
        <w:ind w:right="-2" w:firstLine="709"/>
        <w:jc w:val="both"/>
        <w:rPr>
          <w:rFonts w:ascii="Times New Roman" w:eastAsia="Times New Roman" w:hAnsi="Times New Roman" w:cs="Times New Roman"/>
          <w:sz w:val="24"/>
          <w:szCs w:val="24"/>
          <w:lang w:val="kk-KZ" w:eastAsia="ru-RU"/>
        </w:rPr>
      </w:pPr>
      <w:r w:rsidRPr="00FB67B0">
        <w:rPr>
          <w:rFonts w:ascii="Times New Roman" w:eastAsia="Times New Roman" w:hAnsi="Times New Roman" w:cs="Times New Roman"/>
          <w:sz w:val="24"/>
          <w:szCs w:val="24"/>
          <w:lang w:val="kk-KZ" w:eastAsia="ru-RU"/>
        </w:rPr>
        <w:t>In the text, the reference number should be indicated in square brackets. For example: Kudaibergenova S.K., Abildina S.K. [1] formula proves that (...).</w:t>
      </w:r>
    </w:p>
    <w:p w:rsidR="004B5862" w:rsidRPr="00FB67B0" w:rsidRDefault="004B5862" w:rsidP="004B5862">
      <w:pPr>
        <w:spacing w:after="0" w:line="240" w:lineRule="auto"/>
        <w:jc w:val="center"/>
        <w:rPr>
          <w:rFonts w:ascii="Times New Roman" w:hAnsi="Times New Roman" w:cs="Times New Roman"/>
          <w:b/>
          <w:sz w:val="24"/>
          <w:szCs w:val="24"/>
          <w:lang w:val="kk-KZ"/>
        </w:rPr>
      </w:pPr>
    </w:p>
    <w:p w:rsidR="004B5862" w:rsidRPr="00FB67B0" w:rsidRDefault="004B5862" w:rsidP="004B5862">
      <w:pPr>
        <w:spacing w:after="0" w:line="240" w:lineRule="auto"/>
        <w:jc w:val="center"/>
        <w:rPr>
          <w:rFonts w:ascii="Times New Roman" w:hAnsi="Times New Roman" w:cs="Times New Roman"/>
          <w:b/>
          <w:sz w:val="20"/>
          <w:szCs w:val="20"/>
          <w:lang w:val="kk-KZ"/>
        </w:rPr>
      </w:pPr>
      <w:r w:rsidRPr="00FB67B0">
        <w:rPr>
          <w:rFonts w:ascii="Times New Roman" w:hAnsi="Times New Roman" w:cs="Times New Roman"/>
          <w:b/>
          <w:sz w:val="20"/>
          <w:szCs w:val="20"/>
          <w:lang w:val="kk-KZ"/>
        </w:rPr>
        <w:t>LITERATURE:</w:t>
      </w:r>
    </w:p>
    <w:p w:rsidR="004B5862" w:rsidRPr="00FB67B0" w:rsidRDefault="004B5862" w:rsidP="004B5862">
      <w:pPr>
        <w:spacing w:after="0" w:line="240" w:lineRule="auto"/>
        <w:ind w:right="-2" w:firstLine="709"/>
        <w:jc w:val="both"/>
        <w:rPr>
          <w:rFonts w:ascii="Times New Roman" w:hAnsi="Times New Roman" w:cs="Times New Roman"/>
          <w:bCs/>
          <w:sz w:val="20"/>
          <w:szCs w:val="20"/>
          <w:lang w:val="kk-KZ"/>
        </w:rPr>
      </w:pPr>
      <w:r w:rsidRPr="00FB67B0">
        <w:rPr>
          <w:rFonts w:ascii="Times New Roman" w:hAnsi="Times New Roman" w:cs="Times New Roman"/>
          <w:bCs/>
          <w:sz w:val="20"/>
          <w:szCs w:val="20"/>
          <w:lang w:val="kk-KZ"/>
        </w:rPr>
        <w:lastRenderedPageBreak/>
        <w:t xml:space="preserve">1 </w:t>
      </w:r>
      <w:proofErr w:type="spellStart"/>
      <w:r w:rsidRPr="00FB67B0">
        <w:rPr>
          <w:rFonts w:ascii="Times New Roman" w:hAnsi="Times New Roman" w:cs="Times New Roman"/>
          <w:bCs/>
          <w:sz w:val="20"/>
          <w:szCs w:val="20"/>
          <w:lang w:val="en-US"/>
        </w:rPr>
        <w:t>Zheldibayeva</w:t>
      </w:r>
      <w:proofErr w:type="spellEnd"/>
      <w:r w:rsidRPr="00FB67B0">
        <w:rPr>
          <w:rFonts w:ascii="Times New Roman" w:hAnsi="Times New Roman" w:cs="Times New Roman"/>
          <w:bCs/>
          <w:sz w:val="20"/>
          <w:szCs w:val="20"/>
          <w:lang w:val="en-US"/>
        </w:rPr>
        <w:t xml:space="preserve"> </w:t>
      </w:r>
      <w:proofErr w:type="spellStart"/>
      <w:r w:rsidRPr="00FB67B0">
        <w:rPr>
          <w:rFonts w:ascii="Times New Roman" w:hAnsi="Times New Roman" w:cs="Times New Roman"/>
          <w:bCs/>
          <w:sz w:val="20"/>
          <w:szCs w:val="20"/>
          <w:lang w:val="en-US"/>
        </w:rPr>
        <w:t>Raigul</w:t>
      </w:r>
      <w:proofErr w:type="spellEnd"/>
      <w:r w:rsidRPr="00FB67B0">
        <w:rPr>
          <w:rFonts w:ascii="Times New Roman" w:hAnsi="Times New Roman" w:cs="Times New Roman"/>
          <w:bCs/>
          <w:sz w:val="20"/>
          <w:szCs w:val="20"/>
          <w:lang w:val="en-US"/>
        </w:rPr>
        <w:t xml:space="preserve">, </w:t>
      </w:r>
      <w:proofErr w:type="spellStart"/>
      <w:r w:rsidRPr="00FB67B0">
        <w:rPr>
          <w:rFonts w:ascii="Times New Roman" w:hAnsi="Times New Roman" w:cs="Times New Roman"/>
          <w:bCs/>
          <w:sz w:val="20"/>
          <w:szCs w:val="20"/>
          <w:lang w:val="en-US"/>
        </w:rPr>
        <w:t>Nascimento</w:t>
      </w:r>
      <w:proofErr w:type="spellEnd"/>
      <w:r w:rsidRPr="00FB67B0">
        <w:rPr>
          <w:rFonts w:ascii="Times New Roman" w:hAnsi="Times New Roman" w:cs="Times New Roman"/>
          <w:bCs/>
          <w:sz w:val="20"/>
          <w:szCs w:val="20"/>
          <w:lang w:val="en-US"/>
        </w:rPr>
        <w:t xml:space="preserve"> Ana Karina de O., Castro </w:t>
      </w:r>
      <w:proofErr w:type="spellStart"/>
      <w:r w:rsidRPr="00FB67B0">
        <w:rPr>
          <w:rFonts w:ascii="Times New Roman" w:hAnsi="Times New Roman" w:cs="Times New Roman"/>
          <w:bCs/>
          <w:sz w:val="20"/>
          <w:szCs w:val="20"/>
          <w:lang w:val="en-US"/>
        </w:rPr>
        <w:t>Vania</w:t>
      </w:r>
      <w:proofErr w:type="spellEnd"/>
      <w:r w:rsidRPr="00FB67B0">
        <w:rPr>
          <w:rFonts w:ascii="Times New Roman" w:hAnsi="Times New Roman" w:cs="Times New Roman"/>
          <w:bCs/>
          <w:sz w:val="20"/>
          <w:szCs w:val="20"/>
          <w:lang w:val="en-US"/>
        </w:rPr>
        <w:t xml:space="preserve">, </w:t>
      </w:r>
      <w:proofErr w:type="spellStart"/>
      <w:r w:rsidRPr="00FB67B0">
        <w:rPr>
          <w:rFonts w:ascii="Times New Roman" w:hAnsi="Times New Roman" w:cs="Times New Roman"/>
          <w:bCs/>
          <w:sz w:val="20"/>
          <w:szCs w:val="20"/>
          <w:lang w:val="en-US"/>
        </w:rPr>
        <w:t>Kalantzis</w:t>
      </w:r>
      <w:proofErr w:type="spellEnd"/>
      <w:r w:rsidRPr="00FB67B0">
        <w:rPr>
          <w:rFonts w:ascii="Times New Roman" w:hAnsi="Times New Roman" w:cs="Times New Roman"/>
          <w:bCs/>
          <w:sz w:val="20"/>
          <w:szCs w:val="20"/>
          <w:lang w:val="en-US"/>
        </w:rPr>
        <w:t xml:space="preserve"> Mary, Cope Bill</w:t>
      </w:r>
      <w:r w:rsidRPr="00FB67B0">
        <w:rPr>
          <w:rFonts w:ascii="Times New Roman" w:hAnsi="Times New Roman" w:cs="Times New Roman"/>
          <w:bCs/>
          <w:sz w:val="20"/>
          <w:szCs w:val="20"/>
          <w:lang w:val="kk-KZ"/>
        </w:rPr>
        <w:t xml:space="preserve">. </w:t>
      </w:r>
      <w:r w:rsidRPr="00FB67B0">
        <w:rPr>
          <w:rFonts w:ascii="Times New Roman" w:hAnsi="Times New Roman" w:cs="Times New Roman"/>
          <w:bCs/>
          <w:sz w:val="20"/>
          <w:szCs w:val="20"/>
          <w:lang w:val="en-US"/>
        </w:rPr>
        <w:t>The impact of AI-driven tools on student writing development: A case study</w:t>
      </w:r>
      <w:r w:rsidRPr="00FB67B0">
        <w:rPr>
          <w:rFonts w:ascii="Times New Roman" w:hAnsi="Times New Roman" w:cs="Times New Roman"/>
          <w:bCs/>
          <w:sz w:val="20"/>
          <w:szCs w:val="20"/>
          <w:lang w:val="kk-KZ"/>
        </w:rPr>
        <w:t xml:space="preserve"> </w:t>
      </w:r>
      <w:r w:rsidRPr="00FB67B0">
        <w:rPr>
          <w:rFonts w:ascii="Times New Roman" w:hAnsi="Times New Roman" w:cs="Times New Roman"/>
          <w:bCs/>
          <w:sz w:val="20"/>
          <w:szCs w:val="20"/>
          <w:lang w:val="en-US"/>
        </w:rPr>
        <w:t>// Online Journal of Communication and Media Technologies</w:t>
      </w:r>
      <w:r w:rsidRPr="00FB67B0">
        <w:rPr>
          <w:rFonts w:ascii="Times New Roman" w:hAnsi="Times New Roman" w:cs="Times New Roman"/>
          <w:bCs/>
          <w:sz w:val="20"/>
          <w:szCs w:val="20"/>
          <w:lang w:val="kk-KZ"/>
        </w:rPr>
        <w:t xml:space="preserve">. – 2025. </w:t>
      </w:r>
      <w:r w:rsidRPr="00FB67B0">
        <w:rPr>
          <w:rFonts w:ascii="Times New Roman" w:hAnsi="Times New Roman" w:cs="Times New Roman"/>
          <w:bCs/>
          <w:sz w:val="20"/>
          <w:szCs w:val="20"/>
          <w:lang w:val="en-US"/>
        </w:rPr>
        <w:t>– Vol. 15</w:t>
      </w:r>
      <w:r w:rsidRPr="00FB67B0">
        <w:rPr>
          <w:rFonts w:ascii="Times New Roman" w:hAnsi="Times New Roman" w:cs="Times New Roman"/>
          <w:bCs/>
          <w:sz w:val="20"/>
          <w:szCs w:val="20"/>
          <w:lang w:val="kk-KZ"/>
        </w:rPr>
        <w:t>/</w:t>
      </w:r>
      <w:r w:rsidRPr="00FB67B0">
        <w:rPr>
          <w:rFonts w:ascii="Times New Roman" w:hAnsi="Times New Roman" w:cs="Times New Roman"/>
          <w:bCs/>
          <w:sz w:val="20"/>
          <w:szCs w:val="20"/>
          <w:lang w:val="en-US"/>
        </w:rPr>
        <w:t xml:space="preserve">3. </w:t>
      </w:r>
      <w:proofErr w:type="gramStart"/>
      <w:r w:rsidRPr="00FB67B0">
        <w:rPr>
          <w:rFonts w:ascii="Times New Roman" w:hAnsi="Times New Roman" w:cs="Times New Roman"/>
          <w:bCs/>
          <w:sz w:val="20"/>
          <w:szCs w:val="20"/>
          <w:lang w:val="en-US"/>
        </w:rPr>
        <w:t>– e202526</w:t>
      </w:r>
      <w:r w:rsidRPr="00FB67B0">
        <w:rPr>
          <w:rFonts w:ascii="Times New Roman" w:hAnsi="Times New Roman" w:cs="Times New Roman"/>
          <w:bCs/>
          <w:sz w:val="20"/>
          <w:szCs w:val="20"/>
          <w:lang w:val="kk-KZ"/>
        </w:rPr>
        <w:t>.</w:t>
      </w:r>
      <w:proofErr w:type="gramEnd"/>
      <w:r w:rsidRPr="00FB67B0">
        <w:rPr>
          <w:rFonts w:ascii="Times New Roman" w:hAnsi="Times New Roman" w:cs="Times New Roman"/>
          <w:bCs/>
          <w:sz w:val="20"/>
          <w:szCs w:val="20"/>
          <w:lang w:val="kk-KZ"/>
        </w:rPr>
        <w:t xml:space="preserve"> </w:t>
      </w:r>
      <w:r w:rsidRPr="00FB67B0">
        <w:rPr>
          <w:rFonts w:ascii="Times New Roman" w:hAnsi="Times New Roman" w:cs="Times New Roman"/>
          <w:bCs/>
          <w:sz w:val="20"/>
          <w:szCs w:val="20"/>
          <w:lang w:val="en-US"/>
        </w:rPr>
        <w:t>DOI:</w:t>
      </w:r>
      <w:r w:rsidRPr="00FB67B0">
        <w:rPr>
          <w:lang w:val="en-US"/>
        </w:rPr>
        <w:t xml:space="preserve"> </w:t>
      </w:r>
      <w:hyperlink r:id="rId8" w:history="1">
        <w:r w:rsidRPr="00FB67B0">
          <w:rPr>
            <w:rStyle w:val="a3"/>
            <w:rFonts w:ascii="Times New Roman" w:hAnsi="Times New Roman" w:cs="Times New Roman"/>
            <w:bCs/>
            <w:color w:val="auto"/>
            <w:sz w:val="20"/>
            <w:szCs w:val="20"/>
            <w:lang w:val="en-US"/>
          </w:rPr>
          <w:t>https://doi.org/10.30935/ojcmt/16738</w:t>
        </w:r>
      </w:hyperlink>
      <w:r w:rsidRPr="00FB67B0">
        <w:rPr>
          <w:rFonts w:ascii="Times New Roman" w:hAnsi="Times New Roman" w:cs="Times New Roman"/>
          <w:bCs/>
          <w:sz w:val="20"/>
          <w:szCs w:val="20"/>
          <w:lang w:val="kk-KZ"/>
        </w:rPr>
        <w:t xml:space="preserve"> </w:t>
      </w:r>
    </w:p>
    <w:p w:rsidR="004B5862" w:rsidRPr="00FB67B0" w:rsidRDefault="004B5862" w:rsidP="004B5862">
      <w:pPr>
        <w:spacing w:after="0" w:line="240" w:lineRule="auto"/>
        <w:ind w:right="-2" w:firstLine="709"/>
        <w:jc w:val="both"/>
        <w:rPr>
          <w:rFonts w:ascii="Times New Roman" w:hAnsi="Times New Roman" w:cs="Times New Roman"/>
          <w:bCs/>
          <w:sz w:val="20"/>
          <w:szCs w:val="20"/>
          <w:lang w:val="kk-KZ"/>
        </w:rPr>
      </w:pPr>
      <w:r w:rsidRPr="00FB67B0">
        <w:rPr>
          <w:rFonts w:ascii="Times New Roman" w:hAnsi="Times New Roman" w:cs="Times New Roman"/>
          <w:bCs/>
          <w:sz w:val="20"/>
          <w:szCs w:val="20"/>
          <w:lang w:val="kk-KZ"/>
        </w:rPr>
        <w:t xml:space="preserve">2 </w:t>
      </w:r>
      <w:proofErr w:type="spellStart"/>
      <w:r w:rsidRPr="00FB67B0">
        <w:rPr>
          <w:rFonts w:ascii="Times New Roman" w:hAnsi="Times New Roman" w:cs="Times New Roman"/>
          <w:bCs/>
          <w:sz w:val="20"/>
          <w:szCs w:val="20"/>
          <w:lang w:val="en-US"/>
        </w:rPr>
        <w:t>Sakibayeva</w:t>
      </w:r>
      <w:proofErr w:type="spellEnd"/>
      <w:r w:rsidRPr="00FB67B0">
        <w:rPr>
          <w:rFonts w:ascii="Times New Roman" w:hAnsi="Times New Roman" w:cs="Times New Roman"/>
          <w:bCs/>
          <w:sz w:val="20"/>
          <w:szCs w:val="20"/>
          <w:lang w:val="en-US"/>
        </w:rPr>
        <w:t xml:space="preserve"> B., </w:t>
      </w:r>
      <w:proofErr w:type="spellStart"/>
      <w:r w:rsidRPr="00FB67B0">
        <w:rPr>
          <w:rFonts w:ascii="Times New Roman" w:hAnsi="Times New Roman" w:cs="Times New Roman"/>
          <w:bCs/>
          <w:sz w:val="20"/>
          <w:szCs w:val="20"/>
          <w:lang w:val="en-US"/>
        </w:rPr>
        <w:t>Sakibayev</w:t>
      </w:r>
      <w:proofErr w:type="spellEnd"/>
      <w:r w:rsidRPr="00FB67B0">
        <w:rPr>
          <w:rFonts w:ascii="Times New Roman" w:hAnsi="Times New Roman" w:cs="Times New Roman"/>
          <w:bCs/>
          <w:sz w:val="20"/>
          <w:szCs w:val="20"/>
          <w:lang w:val="en-US"/>
        </w:rPr>
        <w:t xml:space="preserve"> S. Enhancing professional competence in physics and mathematics education through information technology //</w:t>
      </w:r>
      <w:r w:rsidRPr="00FB67B0">
        <w:rPr>
          <w:rFonts w:ascii="Times New Roman" w:hAnsi="Times New Roman" w:cs="Times New Roman"/>
          <w:bCs/>
          <w:sz w:val="20"/>
          <w:szCs w:val="20"/>
          <w:lang w:val="kk-KZ"/>
        </w:rPr>
        <w:t xml:space="preserve"> </w:t>
      </w:r>
      <w:r w:rsidRPr="00FB67B0">
        <w:rPr>
          <w:rFonts w:ascii="Times New Roman" w:hAnsi="Times New Roman" w:cs="Times New Roman"/>
          <w:bCs/>
          <w:sz w:val="20"/>
          <w:szCs w:val="20"/>
          <w:lang w:val="en-US"/>
        </w:rPr>
        <w:t xml:space="preserve">Educational Research and Evaluation. – 2025. </w:t>
      </w:r>
      <w:proofErr w:type="gramStart"/>
      <w:r w:rsidRPr="00FB67B0">
        <w:rPr>
          <w:rFonts w:ascii="Times New Roman" w:hAnsi="Times New Roman" w:cs="Times New Roman"/>
          <w:bCs/>
          <w:sz w:val="20"/>
          <w:szCs w:val="20"/>
          <w:lang w:val="en-US"/>
        </w:rPr>
        <w:t>– Т. 30.</w:t>
      </w:r>
      <w:proofErr w:type="gramEnd"/>
      <w:r w:rsidRPr="00FB67B0">
        <w:rPr>
          <w:rFonts w:ascii="Times New Roman" w:hAnsi="Times New Roman" w:cs="Times New Roman"/>
          <w:bCs/>
          <w:sz w:val="20"/>
          <w:szCs w:val="20"/>
          <w:lang w:val="en-US"/>
        </w:rPr>
        <w:t xml:space="preserve"> </w:t>
      </w:r>
      <w:proofErr w:type="gramStart"/>
      <w:r w:rsidRPr="00FB67B0">
        <w:rPr>
          <w:rFonts w:ascii="Times New Roman" w:hAnsi="Times New Roman" w:cs="Times New Roman"/>
          <w:bCs/>
          <w:sz w:val="20"/>
          <w:szCs w:val="20"/>
          <w:lang w:val="en-US"/>
        </w:rPr>
        <w:t>– №7</w:t>
      </w:r>
      <w:r w:rsidRPr="00FB67B0">
        <w:rPr>
          <w:rFonts w:ascii="Times New Roman" w:hAnsi="Times New Roman" w:cs="Times New Roman"/>
          <w:bCs/>
          <w:sz w:val="20"/>
          <w:szCs w:val="20"/>
          <w:lang w:val="kk-KZ"/>
        </w:rPr>
        <w:t>–</w:t>
      </w:r>
      <w:r w:rsidRPr="00FB67B0">
        <w:rPr>
          <w:rFonts w:ascii="Times New Roman" w:hAnsi="Times New Roman" w:cs="Times New Roman"/>
          <w:bCs/>
          <w:sz w:val="20"/>
          <w:szCs w:val="20"/>
          <w:lang w:val="en-US"/>
        </w:rPr>
        <w:t>8.</w:t>
      </w:r>
      <w:proofErr w:type="gramEnd"/>
      <w:r w:rsidRPr="00FB67B0">
        <w:rPr>
          <w:rFonts w:ascii="Times New Roman" w:hAnsi="Times New Roman" w:cs="Times New Roman"/>
          <w:bCs/>
          <w:sz w:val="20"/>
          <w:szCs w:val="20"/>
          <w:lang w:val="en-US"/>
        </w:rPr>
        <w:t xml:space="preserve"> – </w:t>
      </w:r>
      <w:proofErr w:type="gramStart"/>
      <w:r w:rsidRPr="00FB67B0">
        <w:rPr>
          <w:rFonts w:ascii="Times New Roman" w:hAnsi="Times New Roman" w:cs="Times New Roman"/>
          <w:bCs/>
          <w:sz w:val="20"/>
          <w:szCs w:val="20"/>
        </w:rPr>
        <w:t>С</w:t>
      </w:r>
      <w:r w:rsidRPr="00FB67B0">
        <w:rPr>
          <w:rFonts w:ascii="Times New Roman" w:hAnsi="Times New Roman" w:cs="Times New Roman"/>
          <w:bCs/>
          <w:sz w:val="20"/>
          <w:szCs w:val="20"/>
          <w:lang w:val="en-US"/>
        </w:rPr>
        <w:t>. 610</w:t>
      </w:r>
      <w:proofErr w:type="gramEnd"/>
      <w:r w:rsidRPr="00FB67B0">
        <w:rPr>
          <w:rFonts w:ascii="Times New Roman" w:hAnsi="Times New Roman" w:cs="Times New Roman"/>
          <w:bCs/>
          <w:sz w:val="20"/>
          <w:szCs w:val="20"/>
          <w:lang w:val="kk-KZ"/>
        </w:rPr>
        <w:t>–</w:t>
      </w:r>
      <w:r w:rsidRPr="00FB67B0">
        <w:rPr>
          <w:rFonts w:ascii="Times New Roman" w:hAnsi="Times New Roman" w:cs="Times New Roman"/>
          <w:bCs/>
          <w:sz w:val="20"/>
          <w:szCs w:val="20"/>
          <w:lang w:val="en-US"/>
        </w:rPr>
        <w:t>622.</w:t>
      </w:r>
      <w:r w:rsidRPr="00FB67B0">
        <w:rPr>
          <w:rFonts w:ascii="Times New Roman" w:hAnsi="Times New Roman" w:cs="Times New Roman"/>
          <w:bCs/>
          <w:sz w:val="20"/>
          <w:szCs w:val="20"/>
          <w:lang w:val="kk-KZ"/>
        </w:rPr>
        <w:t xml:space="preserve"> </w:t>
      </w:r>
      <w:r w:rsidRPr="00FB67B0">
        <w:rPr>
          <w:rFonts w:ascii="Times New Roman" w:hAnsi="Times New Roman" w:cs="Times New Roman"/>
          <w:bCs/>
          <w:sz w:val="20"/>
          <w:szCs w:val="20"/>
          <w:lang w:val="en-US"/>
        </w:rPr>
        <w:t>DOI</w:t>
      </w:r>
      <w:r w:rsidRPr="00FB67B0">
        <w:rPr>
          <w:rFonts w:ascii="Times New Roman" w:hAnsi="Times New Roman" w:cs="Times New Roman"/>
          <w:bCs/>
          <w:sz w:val="20"/>
          <w:szCs w:val="20"/>
        </w:rPr>
        <w:t>:</w:t>
      </w:r>
      <w:r w:rsidRPr="00FB67B0">
        <w:rPr>
          <w:rFonts w:ascii="Times New Roman" w:hAnsi="Times New Roman" w:cs="Times New Roman"/>
          <w:bCs/>
          <w:sz w:val="20"/>
          <w:szCs w:val="20"/>
          <w:lang w:val="kk-KZ"/>
        </w:rPr>
        <w:t xml:space="preserve"> </w:t>
      </w:r>
      <w:hyperlink r:id="rId9" w:history="1">
        <w:r w:rsidRPr="00FB67B0">
          <w:rPr>
            <w:rStyle w:val="a3"/>
            <w:rFonts w:ascii="Times New Roman" w:hAnsi="Times New Roman" w:cs="Times New Roman"/>
            <w:bCs/>
            <w:color w:val="auto"/>
            <w:sz w:val="20"/>
            <w:szCs w:val="20"/>
            <w:lang w:val="kk-KZ"/>
          </w:rPr>
          <w:t>https://doi.org/10.1080/13803611.2025.2502813</w:t>
        </w:r>
      </w:hyperlink>
      <w:r w:rsidRPr="00FB67B0">
        <w:rPr>
          <w:rFonts w:ascii="Times New Roman" w:hAnsi="Times New Roman" w:cs="Times New Roman"/>
          <w:bCs/>
          <w:sz w:val="20"/>
          <w:szCs w:val="20"/>
          <w:lang w:val="kk-KZ"/>
        </w:rPr>
        <w:t xml:space="preserve"> </w:t>
      </w:r>
    </w:p>
    <w:p w:rsidR="004B5862" w:rsidRPr="00FB67B0" w:rsidRDefault="004B5862" w:rsidP="004B5862">
      <w:pPr>
        <w:spacing w:after="0" w:line="240" w:lineRule="auto"/>
        <w:ind w:right="-2" w:firstLine="709"/>
        <w:jc w:val="both"/>
        <w:rPr>
          <w:rFonts w:ascii="Times New Roman" w:hAnsi="Times New Roman" w:cs="Times New Roman"/>
          <w:bCs/>
          <w:sz w:val="20"/>
          <w:szCs w:val="20"/>
        </w:rPr>
      </w:pPr>
      <w:r w:rsidRPr="00FB67B0">
        <w:rPr>
          <w:rFonts w:ascii="Times New Roman" w:hAnsi="Times New Roman" w:cs="Times New Roman"/>
          <w:bCs/>
          <w:sz w:val="20"/>
          <w:szCs w:val="20"/>
          <w:lang w:val="kk-KZ"/>
        </w:rPr>
        <w:t xml:space="preserve">3 </w:t>
      </w:r>
      <w:r w:rsidRPr="00FB67B0">
        <w:rPr>
          <w:rFonts w:ascii="Times New Roman" w:hAnsi="Times New Roman" w:cs="Times New Roman"/>
          <w:bCs/>
          <w:sz w:val="20"/>
          <w:szCs w:val="20"/>
        </w:rPr>
        <w:t>Хмель Н.Д.</w:t>
      </w:r>
      <w:r w:rsidRPr="00FB67B0">
        <w:rPr>
          <w:rFonts w:ascii="Times New Roman" w:hAnsi="Times New Roman" w:cs="Times New Roman"/>
          <w:bCs/>
          <w:sz w:val="20"/>
          <w:szCs w:val="20"/>
          <w:lang w:val="kk-KZ"/>
        </w:rPr>
        <w:t xml:space="preserve"> </w:t>
      </w:r>
      <w:r w:rsidRPr="00FB67B0">
        <w:rPr>
          <w:rFonts w:ascii="Times New Roman" w:hAnsi="Times New Roman" w:cs="Times New Roman"/>
          <w:bCs/>
          <w:sz w:val="20"/>
          <w:szCs w:val="20"/>
        </w:rPr>
        <w:t xml:space="preserve">Теория и технология реализации целостного педагогического процесса: учебное пособие в помощь преподавателям, аспирантам, магистрантам, студентам. – Алматы. </w:t>
      </w:r>
      <w:r w:rsidRPr="00FB67B0">
        <w:rPr>
          <w:rFonts w:ascii="Times New Roman" w:hAnsi="Times New Roman" w:cs="Times New Roman"/>
          <w:bCs/>
          <w:sz w:val="20"/>
          <w:szCs w:val="20"/>
          <w:lang w:val="kk-KZ"/>
        </w:rPr>
        <w:t xml:space="preserve">– 2002. – </w:t>
      </w:r>
      <w:r w:rsidRPr="00FB67B0">
        <w:rPr>
          <w:rFonts w:ascii="Times New Roman" w:hAnsi="Times New Roman" w:cs="Times New Roman"/>
          <w:bCs/>
          <w:sz w:val="20"/>
          <w:szCs w:val="20"/>
        </w:rPr>
        <w:t xml:space="preserve">90 с. </w:t>
      </w:r>
    </w:p>
    <w:p w:rsidR="004B5862" w:rsidRPr="00FB67B0" w:rsidRDefault="004B5862" w:rsidP="004B5862">
      <w:pPr>
        <w:spacing w:after="0" w:line="240" w:lineRule="auto"/>
        <w:ind w:right="-2" w:firstLine="709"/>
        <w:jc w:val="both"/>
        <w:rPr>
          <w:rFonts w:ascii="Times New Roman" w:hAnsi="Times New Roman" w:cs="Times New Roman"/>
          <w:bCs/>
          <w:sz w:val="20"/>
          <w:szCs w:val="20"/>
        </w:rPr>
      </w:pPr>
      <w:r w:rsidRPr="00FB67B0">
        <w:rPr>
          <w:rFonts w:ascii="Times New Roman" w:hAnsi="Times New Roman" w:cs="Times New Roman"/>
          <w:bCs/>
          <w:sz w:val="20"/>
          <w:szCs w:val="20"/>
          <w:lang w:val="kk-KZ"/>
        </w:rPr>
        <w:t xml:space="preserve">4 </w:t>
      </w:r>
      <w:proofErr w:type="spellStart"/>
      <w:r w:rsidRPr="00FB67B0">
        <w:rPr>
          <w:rFonts w:ascii="Times New Roman" w:hAnsi="Times New Roman" w:cs="Times New Roman"/>
          <w:bCs/>
          <w:sz w:val="20"/>
          <w:szCs w:val="20"/>
          <w:lang w:val="en-US"/>
        </w:rPr>
        <w:t>Redecker</w:t>
      </w:r>
      <w:proofErr w:type="spellEnd"/>
      <w:r w:rsidRPr="00FB67B0">
        <w:rPr>
          <w:rFonts w:ascii="Times New Roman" w:hAnsi="Times New Roman" w:cs="Times New Roman"/>
          <w:bCs/>
          <w:sz w:val="20"/>
          <w:szCs w:val="20"/>
          <w:lang w:val="en-US"/>
        </w:rPr>
        <w:t xml:space="preserve"> C., </w:t>
      </w:r>
      <w:proofErr w:type="spellStart"/>
      <w:proofErr w:type="gramStart"/>
      <w:r w:rsidRPr="00FB67B0">
        <w:rPr>
          <w:rFonts w:ascii="Times New Roman" w:hAnsi="Times New Roman" w:cs="Times New Roman"/>
          <w:bCs/>
          <w:sz w:val="20"/>
          <w:szCs w:val="20"/>
          <w:lang w:val="en-US"/>
        </w:rPr>
        <w:t>Punie</w:t>
      </w:r>
      <w:proofErr w:type="spellEnd"/>
      <w:r w:rsidRPr="00FB67B0">
        <w:rPr>
          <w:rFonts w:ascii="Times New Roman" w:hAnsi="Times New Roman" w:cs="Times New Roman"/>
          <w:bCs/>
          <w:sz w:val="20"/>
          <w:szCs w:val="20"/>
          <w:lang w:val="en-US"/>
        </w:rPr>
        <w:t xml:space="preserve"> Y. European framework for the digital competence of educators (</w:t>
      </w:r>
      <w:proofErr w:type="spellStart"/>
      <w:r w:rsidRPr="00FB67B0">
        <w:rPr>
          <w:rFonts w:ascii="Times New Roman" w:hAnsi="Times New Roman" w:cs="Times New Roman"/>
          <w:bCs/>
          <w:sz w:val="20"/>
          <w:szCs w:val="20"/>
          <w:lang w:val="en-US"/>
        </w:rPr>
        <w:t>DigCompEdu</w:t>
      </w:r>
      <w:proofErr w:type="spellEnd"/>
      <w:r w:rsidRPr="00FB67B0">
        <w:rPr>
          <w:rFonts w:ascii="Times New Roman" w:hAnsi="Times New Roman" w:cs="Times New Roman"/>
          <w:bCs/>
          <w:sz w:val="20"/>
          <w:szCs w:val="20"/>
          <w:lang w:val="en-US"/>
        </w:rPr>
        <w:t>) [</w:t>
      </w:r>
      <w:r w:rsidRPr="00FB67B0">
        <w:rPr>
          <w:rFonts w:ascii="Times New Roman" w:hAnsi="Times New Roman" w:cs="Times New Roman"/>
          <w:bCs/>
          <w:sz w:val="20"/>
          <w:szCs w:val="20"/>
        </w:rPr>
        <w:t>электронный</w:t>
      </w:r>
      <w:r w:rsidRPr="00FB67B0">
        <w:rPr>
          <w:rFonts w:ascii="Times New Roman" w:hAnsi="Times New Roman" w:cs="Times New Roman"/>
          <w:bCs/>
          <w:sz w:val="20"/>
          <w:szCs w:val="20"/>
          <w:lang w:val="en-US"/>
        </w:rPr>
        <w:t xml:space="preserve"> </w:t>
      </w:r>
      <w:r w:rsidRPr="00FB67B0">
        <w:rPr>
          <w:rFonts w:ascii="Times New Roman" w:hAnsi="Times New Roman" w:cs="Times New Roman"/>
          <w:bCs/>
          <w:sz w:val="20"/>
          <w:szCs w:val="20"/>
        </w:rPr>
        <w:t>ресурс</w:t>
      </w:r>
      <w:r w:rsidRPr="00FB67B0">
        <w:rPr>
          <w:rFonts w:ascii="Times New Roman" w:hAnsi="Times New Roman" w:cs="Times New Roman"/>
          <w:bCs/>
          <w:sz w:val="20"/>
          <w:szCs w:val="20"/>
          <w:lang w:val="en-US"/>
        </w:rPr>
        <w:t>].</w:t>
      </w:r>
      <w:proofErr w:type="gramEnd"/>
      <w:r w:rsidRPr="00FB67B0">
        <w:rPr>
          <w:rFonts w:ascii="Times New Roman" w:hAnsi="Times New Roman" w:cs="Times New Roman"/>
          <w:bCs/>
          <w:sz w:val="20"/>
          <w:szCs w:val="20"/>
          <w:lang w:val="en-US"/>
        </w:rPr>
        <w:t xml:space="preserve"> – Luxembourg: Publications Office of the European Union.</w:t>
      </w:r>
      <w:r w:rsidRPr="00FB67B0">
        <w:rPr>
          <w:rFonts w:ascii="Times New Roman" w:hAnsi="Times New Roman" w:cs="Times New Roman"/>
          <w:bCs/>
          <w:sz w:val="20"/>
          <w:szCs w:val="20"/>
          <w:lang w:val="kk-KZ"/>
        </w:rPr>
        <w:t xml:space="preserve"> – 2017. </w:t>
      </w:r>
      <w:r w:rsidRPr="00FB67B0">
        <w:rPr>
          <w:rFonts w:ascii="Times New Roman" w:hAnsi="Times New Roman" w:cs="Times New Roman"/>
          <w:bCs/>
          <w:sz w:val="20"/>
          <w:szCs w:val="20"/>
          <w:lang w:val="en-US"/>
        </w:rPr>
        <w:t>URL</w:t>
      </w:r>
      <w:r w:rsidRPr="00FB67B0">
        <w:rPr>
          <w:rFonts w:ascii="Times New Roman" w:hAnsi="Times New Roman" w:cs="Times New Roman"/>
          <w:bCs/>
          <w:sz w:val="20"/>
          <w:szCs w:val="20"/>
        </w:rPr>
        <w:t xml:space="preserve">: </w:t>
      </w:r>
      <w:r w:rsidRPr="00FB67B0">
        <w:rPr>
          <w:rFonts w:ascii="Times New Roman" w:hAnsi="Times New Roman" w:cs="Times New Roman"/>
          <w:bCs/>
          <w:sz w:val="20"/>
          <w:szCs w:val="20"/>
          <w:lang w:val="en-US"/>
        </w:rPr>
        <w:t>https</w:t>
      </w:r>
      <w:r w:rsidRPr="00FB67B0">
        <w:rPr>
          <w:rFonts w:ascii="Times New Roman" w:hAnsi="Times New Roman" w:cs="Times New Roman"/>
          <w:bCs/>
          <w:sz w:val="20"/>
          <w:szCs w:val="20"/>
        </w:rPr>
        <w:t>://</w:t>
      </w:r>
      <w:r w:rsidRPr="00FB67B0">
        <w:rPr>
          <w:rFonts w:ascii="Times New Roman" w:hAnsi="Times New Roman" w:cs="Times New Roman"/>
          <w:bCs/>
          <w:sz w:val="20"/>
          <w:szCs w:val="20"/>
          <w:lang w:val="en-US"/>
        </w:rPr>
        <w:t>op</w:t>
      </w:r>
      <w:r w:rsidRPr="00FB67B0">
        <w:rPr>
          <w:rFonts w:ascii="Times New Roman" w:hAnsi="Times New Roman" w:cs="Times New Roman"/>
          <w:bCs/>
          <w:sz w:val="20"/>
          <w:szCs w:val="20"/>
        </w:rPr>
        <w:t>.</w:t>
      </w:r>
      <w:proofErr w:type="spellStart"/>
      <w:r w:rsidRPr="00FB67B0">
        <w:rPr>
          <w:rFonts w:ascii="Times New Roman" w:hAnsi="Times New Roman" w:cs="Times New Roman"/>
          <w:bCs/>
          <w:sz w:val="20"/>
          <w:szCs w:val="20"/>
          <w:lang w:val="en-US"/>
        </w:rPr>
        <w:t>europa</w:t>
      </w:r>
      <w:proofErr w:type="spellEnd"/>
      <w:r w:rsidRPr="00FB67B0">
        <w:rPr>
          <w:rFonts w:ascii="Times New Roman" w:hAnsi="Times New Roman" w:cs="Times New Roman"/>
          <w:bCs/>
          <w:sz w:val="20"/>
          <w:szCs w:val="20"/>
        </w:rPr>
        <w:t>.</w:t>
      </w:r>
      <w:proofErr w:type="spellStart"/>
      <w:r w:rsidRPr="00FB67B0">
        <w:rPr>
          <w:rFonts w:ascii="Times New Roman" w:hAnsi="Times New Roman" w:cs="Times New Roman"/>
          <w:bCs/>
          <w:sz w:val="20"/>
          <w:szCs w:val="20"/>
          <w:lang w:val="en-US"/>
        </w:rPr>
        <w:t>eu</w:t>
      </w:r>
      <w:proofErr w:type="spellEnd"/>
      <w:r w:rsidRPr="00FB67B0">
        <w:rPr>
          <w:rFonts w:ascii="Times New Roman" w:hAnsi="Times New Roman" w:cs="Times New Roman"/>
          <w:bCs/>
          <w:sz w:val="20"/>
          <w:szCs w:val="20"/>
        </w:rPr>
        <w:t>/</w:t>
      </w:r>
      <w:r w:rsidRPr="00FB67B0">
        <w:rPr>
          <w:rFonts w:ascii="Times New Roman" w:hAnsi="Times New Roman" w:cs="Times New Roman"/>
          <w:bCs/>
          <w:sz w:val="20"/>
          <w:szCs w:val="20"/>
          <w:lang w:val="en-US"/>
        </w:rPr>
        <w:t>en</w:t>
      </w:r>
      <w:r w:rsidRPr="00FB67B0">
        <w:rPr>
          <w:rFonts w:ascii="Times New Roman" w:hAnsi="Times New Roman" w:cs="Times New Roman"/>
          <w:bCs/>
          <w:sz w:val="20"/>
          <w:szCs w:val="20"/>
        </w:rPr>
        <w:t>/</w:t>
      </w:r>
      <w:r w:rsidRPr="00FB67B0">
        <w:rPr>
          <w:rFonts w:ascii="Times New Roman" w:hAnsi="Times New Roman" w:cs="Times New Roman"/>
          <w:bCs/>
          <w:sz w:val="20"/>
          <w:szCs w:val="20"/>
          <w:lang w:val="en-US"/>
        </w:rPr>
        <w:t>publication</w:t>
      </w:r>
      <w:r w:rsidRPr="00FB67B0">
        <w:rPr>
          <w:rFonts w:ascii="Times New Roman" w:hAnsi="Times New Roman" w:cs="Times New Roman"/>
          <w:bCs/>
          <w:sz w:val="20"/>
          <w:szCs w:val="20"/>
        </w:rPr>
        <w:t>-</w:t>
      </w:r>
      <w:r w:rsidRPr="00FB67B0">
        <w:rPr>
          <w:rFonts w:ascii="Times New Roman" w:hAnsi="Times New Roman" w:cs="Times New Roman"/>
          <w:bCs/>
          <w:sz w:val="20"/>
          <w:szCs w:val="20"/>
          <w:lang w:val="en-US"/>
        </w:rPr>
        <w:t>detail</w:t>
      </w:r>
      <w:r w:rsidRPr="00FB67B0">
        <w:rPr>
          <w:rFonts w:ascii="Times New Roman" w:hAnsi="Times New Roman" w:cs="Times New Roman"/>
          <w:bCs/>
          <w:sz w:val="20"/>
          <w:szCs w:val="20"/>
        </w:rPr>
        <w:t>/-/</w:t>
      </w:r>
      <w:r w:rsidRPr="00FB67B0">
        <w:rPr>
          <w:rFonts w:ascii="Times New Roman" w:hAnsi="Times New Roman" w:cs="Times New Roman"/>
          <w:bCs/>
          <w:sz w:val="20"/>
          <w:szCs w:val="20"/>
          <w:lang w:val="en-US"/>
        </w:rPr>
        <w:t>publication</w:t>
      </w:r>
      <w:r w:rsidRPr="00FB67B0">
        <w:rPr>
          <w:rFonts w:ascii="Times New Roman" w:hAnsi="Times New Roman" w:cs="Times New Roman"/>
          <w:bCs/>
          <w:sz w:val="20"/>
          <w:szCs w:val="20"/>
        </w:rPr>
        <w:t>/</w:t>
      </w:r>
      <w:r w:rsidRPr="00FB67B0">
        <w:rPr>
          <w:rFonts w:ascii="Times New Roman" w:hAnsi="Times New Roman" w:cs="Times New Roman"/>
          <w:bCs/>
          <w:sz w:val="20"/>
          <w:szCs w:val="20"/>
          <w:lang w:val="en-US"/>
        </w:rPr>
        <w:t>e</w:t>
      </w:r>
      <w:r w:rsidRPr="00FB67B0">
        <w:rPr>
          <w:rFonts w:ascii="Times New Roman" w:hAnsi="Times New Roman" w:cs="Times New Roman"/>
          <w:bCs/>
          <w:sz w:val="20"/>
          <w:szCs w:val="20"/>
        </w:rPr>
        <w:t>6</w:t>
      </w:r>
      <w:r w:rsidRPr="00FB67B0">
        <w:rPr>
          <w:rFonts w:ascii="Times New Roman" w:hAnsi="Times New Roman" w:cs="Times New Roman"/>
          <w:bCs/>
          <w:sz w:val="20"/>
          <w:szCs w:val="20"/>
          <w:lang w:val="en-US"/>
        </w:rPr>
        <w:t>b</w:t>
      </w:r>
      <w:r w:rsidRPr="00FB67B0">
        <w:rPr>
          <w:rFonts w:ascii="Times New Roman" w:hAnsi="Times New Roman" w:cs="Times New Roman"/>
          <w:bCs/>
          <w:sz w:val="20"/>
          <w:szCs w:val="20"/>
        </w:rPr>
        <w:t>39</w:t>
      </w:r>
      <w:r w:rsidRPr="00FB67B0">
        <w:rPr>
          <w:rFonts w:ascii="Times New Roman" w:hAnsi="Times New Roman" w:cs="Times New Roman"/>
          <w:bCs/>
          <w:sz w:val="20"/>
          <w:szCs w:val="20"/>
          <w:lang w:val="en-US"/>
        </w:rPr>
        <w:t>c</w:t>
      </w:r>
      <w:r w:rsidRPr="00FB67B0">
        <w:rPr>
          <w:rFonts w:ascii="Times New Roman" w:hAnsi="Times New Roman" w:cs="Times New Roman"/>
          <w:bCs/>
          <w:sz w:val="20"/>
          <w:szCs w:val="20"/>
        </w:rPr>
        <w:t>7</w:t>
      </w:r>
      <w:r w:rsidRPr="00FB67B0">
        <w:rPr>
          <w:rFonts w:ascii="Times New Roman" w:hAnsi="Times New Roman" w:cs="Times New Roman"/>
          <w:bCs/>
          <w:sz w:val="20"/>
          <w:szCs w:val="20"/>
          <w:lang w:val="en-US"/>
        </w:rPr>
        <w:t>f</w:t>
      </w:r>
      <w:r w:rsidRPr="00FB67B0">
        <w:rPr>
          <w:rFonts w:ascii="Times New Roman" w:hAnsi="Times New Roman" w:cs="Times New Roman"/>
          <w:bCs/>
          <w:sz w:val="20"/>
          <w:szCs w:val="20"/>
        </w:rPr>
        <w:t>‑</w:t>
      </w:r>
      <w:proofErr w:type="spellStart"/>
      <w:r w:rsidRPr="00FB67B0">
        <w:rPr>
          <w:rFonts w:ascii="Times New Roman" w:hAnsi="Times New Roman" w:cs="Times New Roman"/>
          <w:bCs/>
          <w:sz w:val="20"/>
          <w:szCs w:val="20"/>
          <w:lang w:val="en-US"/>
        </w:rPr>
        <w:t>ec</w:t>
      </w:r>
      <w:proofErr w:type="spellEnd"/>
      <w:r w:rsidRPr="00FB67B0">
        <w:rPr>
          <w:rFonts w:ascii="Times New Roman" w:hAnsi="Times New Roman" w:cs="Times New Roman"/>
          <w:bCs/>
          <w:sz w:val="20"/>
          <w:szCs w:val="20"/>
        </w:rPr>
        <w:t>24‑11</w:t>
      </w:r>
      <w:r w:rsidRPr="00FB67B0">
        <w:rPr>
          <w:rFonts w:ascii="Times New Roman" w:hAnsi="Times New Roman" w:cs="Times New Roman"/>
          <w:bCs/>
          <w:sz w:val="20"/>
          <w:szCs w:val="20"/>
          <w:lang w:val="en-US"/>
        </w:rPr>
        <w:t>e</w:t>
      </w:r>
      <w:r w:rsidRPr="00FB67B0">
        <w:rPr>
          <w:rFonts w:ascii="Times New Roman" w:hAnsi="Times New Roman" w:cs="Times New Roman"/>
          <w:bCs/>
          <w:sz w:val="20"/>
          <w:szCs w:val="20"/>
        </w:rPr>
        <w:t>7‑9749-01</w:t>
      </w:r>
      <w:proofErr w:type="spellStart"/>
      <w:r w:rsidRPr="00FB67B0">
        <w:rPr>
          <w:rFonts w:ascii="Times New Roman" w:hAnsi="Times New Roman" w:cs="Times New Roman"/>
          <w:bCs/>
          <w:sz w:val="20"/>
          <w:szCs w:val="20"/>
          <w:lang w:val="en-US"/>
        </w:rPr>
        <w:t>aa</w:t>
      </w:r>
      <w:proofErr w:type="spellEnd"/>
      <w:r w:rsidRPr="00FB67B0">
        <w:rPr>
          <w:rFonts w:ascii="Times New Roman" w:hAnsi="Times New Roman" w:cs="Times New Roman"/>
          <w:bCs/>
          <w:sz w:val="20"/>
          <w:szCs w:val="20"/>
        </w:rPr>
        <w:t>75</w:t>
      </w:r>
      <w:proofErr w:type="spellStart"/>
      <w:r w:rsidRPr="00FB67B0">
        <w:rPr>
          <w:rFonts w:ascii="Times New Roman" w:hAnsi="Times New Roman" w:cs="Times New Roman"/>
          <w:bCs/>
          <w:sz w:val="20"/>
          <w:szCs w:val="20"/>
          <w:lang w:val="en-US"/>
        </w:rPr>
        <w:t>ed</w:t>
      </w:r>
      <w:proofErr w:type="spellEnd"/>
      <w:r w:rsidRPr="00FB67B0">
        <w:rPr>
          <w:rFonts w:ascii="Times New Roman" w:hAnsi="Times New Roman" w:cs="Times New Roman"/>
          <w:bCs/>
          <w:sz w:val="20"/>
          <w:szCs w:val="20"/>
        </w:rPr>
        <w:t>71</w:t>
      </w:r>
      <w:r w:rsidRPr="00FB67B0">
        <w:rPr>
          <w:rFonts w:ascii="Times New Roman" w:hAnsi="Times New Roman" w:cs="Times New Roman"/>
          <w:bCs/>
          <w:sz w:val="20"/>
          <w:szCs w:val="20"/>
          <w:lang w:val="en-US"/>
        </w:rPr>
        <w:t>a</w:t>
      </w:r>
      <w:r w:rsidRPr="00FB67B0">
        <w:rPr>
          <w:rFonts w:ascii="Times New Roman" w:hAnsi="Times New Roman" w:cs="Times New Roman"/>
          <w:bCs/>
          <w:sz w:val="20"/>
          <w:szCs w:val="20"/>
        </w:rPr>
        <w:t>1</w:t>
      </w:r>
      <w:r w:rsidRPr="00FB67B0">
        <w:rPr>
          <w:rFonts w:ascii="Times New Roman" w:hAnsi="Times New Roman" w:cs="Times New Roman"/>
          <w:bCs/>
          <w:sz w:val="20"/>
          <w:szCs w:val="20"/>
          <w:lang w:val="kk-KZ"/>
        </w:rPr>
        <w:t xml:space="preserve"> </w:t>
      </w:r>
      <w:r w:rsidRPr="00FB67B0">
        <w:rPr>
          <w:rFonts w:ascii="Times New Roman" w:hAnsi="Times New Roman" w:cs="Times New Roman"/>
          <w:bCs/>
          <w:sz w:val="20"/>
          <w:szCs w:val="20"/>
        </w:rPr>
        <w:t>(дата обращения: 15.02.2026).</w:t>
      </w:r>
    </w:p>
    <w:p w:rsidR="004B5862" w:rsidRPr="00FB67B0" w:rsidRDefault="004B5862" w:rsidP="004B5862">
      <w:pPr>
        <w:spacing w:after="0" w:line="240" w:lineRule="auto"/>
        <w:ind w:right="-2" w:firstLine="709"/>
        <w:jc w:val="both"/>
        <w:rPr>
          <w:rFonts w:ascii="Times New Roman" w:hAnsi="Times New Roman" w:cs="Times New Roman"/>
          <w:bCs/>
          <w:sz w:val="20"/>
          <w:szCs w:val="20"/>
          <w:lang w:val="kk-KZ"/>
        </w:rPr>
      </w:pPr>
      <w:r w:rsidRPr="00FB67B0">
        <w:rPr>
          <w:rFonts w:ascii="Times New Roman" w:hAnsi="Times New Roman" w:cs="Times New Roman"/>
          <w:bCs/>
          <w:sz w:val="20"/>
          <w:szCs w:val="20"/>
          <w:lang w:val="kk-KZ"/>
        </w:rPr>
        <w:t>5 </w:t>
      </w:r>
      <w:proofErr w:type="spellStart"/>
      <w:r w:rsidRPr="00FB67B0">
        <w:rPr>
          <w:rFonts w:ascii="Times New Roman" w:hAnsi="Times New Roman" w:cs="Times New Roman"/>
          <w:bCs/>
          <w:sz w:val="20"/>
          <w:szCs w:val="20"/>
          <w:lang w:val="en-US"/>
        </w:rPr>
        <w:t>Sabyrkhanova</w:t>
      </w:r>
      <w:proofErr w:type="spellEnd"/>
      <w:r w:rsidRPr="00FB67B0">
        <w:rPr>
          <w:rFonts w:ascii="Times New Roman" w:hAnsi="Times New Roman" w:cs="Times New Roman"/>
          <w:bCs/>
          <w:sz w:val="20"/>
          <w:szCs w:val="20"/>
          <w:lang w:val="en-US"/>
        </w:rPr>
        <w:t xml:space="preserve"> L., </w:t>
      </w:r>
      <w:proofErr w:type="spellStart"/>
      <w:r w:rsidRPr="00FB67B0">
        <w:rPr>
          <w:rFonts w:ascii="Times New Roman" w:hAnsi="Times New Roman" w:cs="Times New Roman"/>
          <w:bCs/>
          <w:sz w:val="20"/>
          <w:szCs w:val="20"/>
          <w:lang w:val="en-US"/>
        </w:rPr>
        <w:t>Zhaidakbayeva</w:t>
      </w:r>
      <w:proofErr w:type="spellEnd"/>
      <w:r w:rsidRPr="00FB67B0">
        <w:rPr>
          <w:rFonts w:ascii="Times New Roman" w:hAnsi="Times New Roman" w:cs="Times New Roman"/>
          <w:bCs/>
          <w:sz w:val="20"/>
          <w:szCs w:val="20"/>
          <w:lang w:val="kk-KZ"/>
        </w:rPr>
        <w:t xml:space="preserve"> </w:t>
      </w:r>
      <w:r w:rsidRPr="00FB67B0">
        <w:rPr>
          <w:rFonts w:ascii="Times New Roman" w:hAnsi="Times New Roman" w:cs="Times New Roman"/>
          <w:bCs/>
          <w:sz w:val="20"/>
          <w:szCs w:val="20"/>
          <w:lang w:val="en-US"/>
        </w:rPr>
        <w:t xml:space="preserve">L., Mehmet </w:t>
      </w:r>
      <w:proofErr w:type="spellStart"/>
      <w:r w:rsidRPr="00FB67B0">
        <w:rPr>
          <w:rFonts w:ascii="Times New Roman" w:hAnsi="Times New Roman" w:cs="Times New Roman"/>
          <w:bCs/>
          <w:sz w:val="20"/>
          <w:szCs w:val="20"/>
          <w:lang w:val="en-US"/>
        </w:rPr>
        <w:t>Akif</w:t>
      </w:r>
      <w:proofErr w:type="spellEnd"/>
      <w:r w:rsidRPr="00FB67B0">
        <w:rPr>
          <w:rFonts w:ascii="Times New Roman" w:hAnsi="Times New Roman" w:cs="Times New Roman"/>
          <w:bCs/>
          <w:sz w:val="20"/>
          <w:szCs w:val="20"/>
          <w:lang w:val="en-US"/>
        </w:rPr>
        <w:t xml:space="preserve"> </w:t>
      </w:r>
      <w:proofErr w:type="spellStart"/>
      <w:r w:rsidRPr="00FB67B0">
        <w:rPr>
          <w:rFonts w:ascii="Times New Roman" w:hAnsi="Times New Roman" w:cs="Times New Roman"/>
          <w:bCs/>
          <w:sz w:val="20"/>
          <w:szCs w:val="20"/>
          <w:lang w:val="en-US"/>
        </w:rPr>
        <w:t>Sözer</w:t>
      </w:r>
      <w:proofErr w:type="spellEnd"/>
      <w:r w:rsidRPr="00FB67B0">
        <w:rPr>
          <w:rFonts w:ascii="Times New Roman" w:hAnsi="Times New Roman" w:cs="Times New Roman"/>
          <w:bCs/>
          <w:sz w:val="20"/>
          <w:szCs w:val="20"/>
          <w:lang w:val="en-US"/>
        </w:rPr>
        <w:t xml:space="preserve">, </w:t>
      </w:r>
      <w:proofErr w:type="spellStart"/>
      <w:r w:rsidRPr="00FB67B0">
        <w:rPr>
          <w:rFonts w:ascii="Times New Roman" w:hAnsi="Times New Roman" w:cs="Times New Roman"/>
          <w:bCs/>
          <w:sz w:val="20"/>
          <w:szCs w:val="20"/>
          <w:lang w:val="en-US"/>
        </w:rPr>
        <w:t>Belessova</w:t>
      </w:r>
      <w:proofErr w:type="spellEnd"/>
      <w:r w:rsidRPr="00FB67B0">
        <w:rPr>
          <w:rFonts w:ascii="Times New Roman" w:hAnsi="Times New Roman" w:cs="Times New Roman"/>
          <w:bCs/>
          <w:sz w:val="20"/>
          <w:szCs w:val="20"/>
          <w:lang w:val="en-US"/>
        </w:rPr>
        <w:t xml:space="preserve"> D., </w:t>
      </w:r>
      <w:proofErr w:type="spellStart"/>
      <w:r w:rsidRPr="00FB67B0">
        <w:rPr>
          <w:rFonts w:ascii="Times New Roman" w:hAnsi="Times New Roman" w:cs="Times New Roman"/>
          <w:bCs/>
          <w:sz w:val="20"/>
          <w:szCs w:val="20"/>
          <w:lang w:val="en-US"/>
        </w:rPr>
        <w:t>Kurmanbayeva</w:t>
      </w:r>
      <w:proofErr w:type="spellEnd"/>
      <w:r w:rsidRPr="00FB67B0">
        <w:rPr>
          <w:rFonts w:ascii="Times New Roman" w:hAnsi="Times New Roman" w:cs="Times New Roman"/>
          <w:bCs/>
          <w:sz w:val="20"/>
          <w:szCs w:val="20"/>
          <w:lang w:val="en-US"/>
        </w:rPr>
        <w:t xml:space="preserve"> </w:t>
      </w:r>
      <w:proofErr w:type="spellStart"/>
      <w:r w:rsidRPr="00FB67B0">
        <w:rPr>
          <w:rFonts w:ascii="Times New Roman" w:hAnsi="Times New Roman" w:cs="Times New Roman"/>
          <w:bCs/>
          <w:sz w:val="20"/>
          <w:szCs w:val="20"/>
          <w:lang w:val="en-US"/>
        </w:rPr>
        <w:t>Zh</w:t>
      </w:r>
      <w:proofErr w:type="spellEnd"/>
      <w:r w:rsidRPr="00FB67B0">
        <w:rPr>
          <w:rFonts w:ascii="Times New Roman" w:hAnsi="Times New Roman" w:cs="Times New Roman"/>
          <w:bCs/>
          <w:sz w:val="20"/>
          <w:szCs w:val="20"/>
          <w:lang w:val="en-US"/>
        </w:rPr>
        <w:t>.</w:t>
      </w:r>
      <w:r w:rsidRPr="00FB67B0">
        <w:rPr>
          <w:rFonts w:ascii="Times New Roman" w:hAnsi="Times New Roman" w:cs="Times New Roman"/>
          <w:bCs/>
          <w:sz w:val="20"/>
          <w:szCs w:val="20"/>
          <w:lang w:val="kk-KZ"/>
        </w:rPr>
        <w:t xml:space="preserve">, </w:t>
      </w:r>
      <w:proofErr w:type="spellStart"/>
      <w:r w:rsidRPr="00FB67B0">
        <w:rPr>
          <w:rFonts w:ascii="Times New Roman" w:hAnsi="Times New Roman" w:cs="Times New Roman"/>
          <w:bCs/>
          <w:sz w:val="20"/>
          <w:szCs w:val="20"/>
          <w:lang w:val="en-US"/>
        </w:rPr>
        <w:t>Zhidebayeva</w:t>
      </w:r>
      <w:proofErr w:type="spellEnd"/>
      <w:r w:rsidRPr="00FB67B0">
        <w:rPr>
          <w:rFonts w:ascii="Times New Roman" w:hAnsi="Times New Roman" w:cs="Times New Roman"/>
          <w:bCs/>
          <w:sz w:val="20"/>
          <w:szCs w:val="20"/>
          <w:lang w:val="en-US"/>
        </w:rPr>
        <w:t xml:space="preserve"> A</w:t>
      </w:r>
      <w:r w:rsidRPr="00FB67B0">
        <w:rPr>
          <w:rFonts w:ascii="Times New Roman" w:hAnsi="Times New Roman" w:cs="Times New Roman"/>
          <w:bCs/>
          <w:sz w:val="20"/>
          <w:szCs w:val="20"/>
          <w:lang w:val="kk-KZ"/>
        </w:rPr>
        <w:t xml:space="preserve">. </w:t>
      </w:r>
      <w:r w:rsidRPr="00FB67B0">
        <w:rPr>
          <w:rFonts w:ascii="Times New Roman" w:hAnsi="Times New Roman" w:cs="Times New Roman"/>
          <w:bCs/>
          <w:sz w:val="20"/>
          <w:szCs w:val="20"/>
          <w:lang w:val="en-US"/>
        </w:rPr>
        <w:t>Digital Literacy as a Tool for Developing Computational Thinking in Young Learners: A Literature Review //</w:t>
      </w:r>
      <w:r w:rsidRPr="00FB67B0">
        <w:rPr>
          <w:rFonts w:ascii="Times New Roman" w:hAnsi="Times New Roman" w:cs="Times New Roman"/>
          <w:bCs/>
          <w:sz w:val="20"/>
          <w:szCs w:val="20"/>
          <w:lang w:val="kk-KZ"/>
        </w:rPr>
        <w:t xml:space="preserve"> </w:t>
      </w:r>
      <w:r w:rsidRPr="00FB67B0">
        <w:rPr>
          <w:rFonts w:ascii="Times New Roman" w:hAnsi="Times New Roman" w:cs="Times New Roman"/>
          <w:bCs/>
          <w:sz w:val="20"/>
          <w:szCs w:val="20"/>
          <w:lang w:val="en-US"/>
        </w:rPr>
        <w:t xml:space="preserve">Open Education Studies. – 2026. </w:t>
      </w:r>
      <w:proofErr w:type="gramStart"/>
      <w:r w:rsidRPr="00FB67B0">
        <w:rPr>
          <w:rFonts w:ascii="Times New Roman" w:hAnsi="Times New Roman" w:cs="Times New Roman"/>
          <w:bCs/>
          <w:sz w:val="20"/>
          <w:szCs w:val="20"/>
          <w:lang w:val="en-US"/>
        </w:rPr>
        <w:t xml:space="preserve">– </w:t>
      </w:r>
      <w:r w:rsidRPr="00FB67B0">
        <w:rPr>
          <w:rFonts w:ascii="Times New Roman" w:hAnsi="Times New Roman" w:cs="Times New Roman"/>
          <w:bCs/>
          <w:sz w:val="20"/>
          <w:szCs w:val="20"/>
        </w:rPr>
        <w:t>Т</w:t>
      </w:r>
      <w:r w:rsidRPr="00FB67B0">
        <w:rPr>
          <w:rFonts w:ascii="Times New Roman" w:hAnsi="Times New Roman" w:cs="Times New Roman"/>
          <w:bCs/>
          <w:sz w:val="20"/>
          <w:szCs w:val="20"/>
          <w:lang w:val="en-US"/>
        </w:rPr>
        <w:t>. 8.</w:t>
      </w:r>
      <w:proofErr w:type="gramEnd"/>
      <w:r w:rsidRPr="00FB67B0">
        <w:rPr>
          <w:rFonts w:ascii="Times New Roman" w:hAnsi="Times New Roman" w:cs="Times New Roman"/>
          <w:bCs/>
          <w:sz w:val="20"/>
          <w:szCs w:val="20"/>
          <w:lang w:val="en-US"/>
        </w:rPr>
        <w:t xml:space="preserve"> </w:t>
      </w:r>
      <w:proofErr w:type="gramStart"/>
      <w:r w:rsidRPr="00FB67B0">
        <w:rPr>
          <w:rFonts w:ascii="Times New Roman" w:hAnsi="Times New Roman" w:cs="Times New Roman"/>
          <w:bCs/>
          <w:sz w:val="20"/>
          <w:szCs w:val="20"/>
          <w:lang w:val="en-US"/>
        </w:rPr>
        <w:t>– №1.</w:t>
      </w:r>
      <w:proofErr w:type="gramEnd"/>
      <w:r w:rsidRPr="00FB67B0">
        <w:rPr>
          <w:rFonts w:ascii="Times New Roman" w:hAnsi="Times New Roman" w:cs="Times New Roman"/>
          <w:bCs/>
          <w:sz w:val="20"/>
          <w:szCs w:val="20"/>
          <w:lang w:val="en-US"/>
        </w:rPr>
        <w:t xml:space="preserve"> </w:t>
      </w:r>
      <w:proofErr w:type="gramStart"/>
      <w:r w:rsidRPr="00FB67B0">
        <w:rPr>
          <w:rFonts w:ascii="Times New Roman" w:hAnsi="Times New Roman" w:cs="Times New Roman"/>
          <w:bCs/>
          <w:sz w:val="20"/>
          <w:szCs w:val="20"/>
          <w:lang w:val="en-US"/>
        </w:rPr>
        <w:t xml:space="preserve">– </w:t>
      </w:r>
      <w:r w:rsidRPr="00FB67B0">
        <w:rPr>
          <w:rFonts w:ascii="Times New Roman" w:hAnsi="Times New Roman" w:cs="Times New Roman"/>
          <w:bCs/>
          <w:sz w:val="20"/>
          <w:szCs w:val="20"/>
        </w:rPr>
        <w:t>С</w:t>
      </w:r>
      <w:r w:rsidRPr="00FB67B0">
        <w:rPr>
          <w:rFonts w:ascii="Times New Roman" w:hAnsi="Times New Roman" w:cs="Times New Roman"/>
          <w:bCs/>
          <w:sz w:val="20"/>
          <w:szCs w:val="20"/>
          <w:lang w:val="en-US"/>
        </w:rPr>
        <w:t>. 20250121.</w:t>
      </w:r>
      <w:proofErr w:type="gramEnd"/>
      <w:r w:rsidRPr="00FB67B0">
        <w:rPr>
          <w:rFonts w:ascii="Times New Roman" w:hAnsi="Times New Roman" w:cs="Times New Roman"/>
          <w:bCs/>
          <w:sz w:val="20"/>
          <w:szCs w:val="20"/>
          <w:lang w:val="kk-KZ"/>
        </w:rPr>
        <w:t xml:space="preserve"> URL: </w:t>
      </w:r>
      <w:hyperlink r:id="rId10" w:history="1">
        <w:r w:rsidRPr="00FB67B0">
          <w:rPr>
            <w:rStyle w:val="a3"/>
            <w:rFonts w:ascii="Times New Roman" w:hAnsi="Times New Roman" w:cs="Times New Roman"/>
            <w:bCs/>
            <w:color w:val="auto"/>
            <w:sz w:val="20"/>
            <w:szCs w:val="20"/>
            <w:lang w:val="kk-KZ"/>
          </w:rPr>
          <w:t>https://www.degruyterbrill.com/document/doi/10.1515/edu-2025-0121/html</w:t>
        </w:r>
      </w:hyperlink>
      <w:r w:rsidRPr="00FB67B0">
        <w:rPr>
          <w:rFonts w:ascii="Times New Roman" w:hAnsi="Times New Roman" w:cs="Times New Roman"/>
          <w:bCs/>
          <w:sz w:val="20"/>
          <w:szCs w:val="20"/>
          <w:lang w:val="kk-KZ"/>
        </w:rPr>
        <w:t xml:space="preserve"> </w:t>
      </w:r>
    </w:p>
    <w:p w:rsidR="004B5862" w:rsidRPr="00FB67B0" w:rsidRDefault="004B5862" w:rsidP="004B5862">
      <w:pPr>
        <w:spacing w:after="0" w:line="240" w:lineRule="auto"/>
        <w:ind w:right="-2" w:firstLine="709"/>
        <w:jc w:val="both"/>
        <w:rPr>
          <w:rFonts w:ascii="Times New Roman" w:hAnsi="Times New Roman" w:cs="Times New Roman"/>
          <w:bCs/>
          <w:sz w:val="20"/>
          <w:szCs w:val="20"/>
          <w:lang w:val="kk-KZ"/>
        </w:rPr>
      </w:pPr>
      <w:r w:rsidRPr="00FB67B0">
        <w:rPr>
          <w:rFonts w:ascii="Times New Roman" w:hAnsi="Times New Roman" w:cs="Times New Roman"/>
          <w:bCs/>
          <w:sz w:val="20"/>
          <w:szCs w:val="20"/>
          <w:lang w:val="kk-KZ"/>
        </w:rPr>
        <w:t>6 ҚР ОМА (Қазақстан Республикасының орталық мемлекеттік архиві). – Ф. 1692, Оп. 1, Іс 1881, П. 253. – Б. 3–38.</w:t>
      </w:r>
    </w:p>
    <w:p w:rsidR="004B5862" w:rsidRPr="00FB67B0" w:rsidRDefault="004B5862" w:rsidP="004B5862">
      <w:pPr>
        <w:spacing w:after="0" w:line="240" w:lineRule="auto"/>
        <w:ind w:right="-2" w:firstLine="709"/>
        <w:jc w:val="both"/>
        <w:rPr>
          <w:rFonts w:ascii="Times New Roman" w:hAnsi="Times New Roman" w:cs="Times New Roman"/>
          <w:bCs/>
          <w:sz w:val="20"/>
          <w:szCs w:val="20"/>
          <w:lang w:val="en-US"/>
        </w:rPr>
      </w:pPr>
      <w:r w:rsidRPr="00FB67B0">
        <w:rPr>
          <w:rFonts w:ascii="Times New Roman" w:hAnsi="Times New Roman" w:cs="Times New Roman"/>
          <w:bCs/>
          <w:sz w:val="20"/>
          <w:szCs w:val="20"/>
          <w:lang w:val="kk-KZ"/>
        </w:rPr>
        <w:t xml:space="preserve">7 </w:t>
      </w:r>
      <w:r w:rsidRPr="00FB67B0">
        <w:rPr>
          <w:rFonts w:ascii="Times New Roman" w:hAnsi="Times New Roman" w:cs="Times New Roman"/>
          <w:bCs/>
          <w:sz w:val="20"/>
          <w:szCs w:val="20"/>
          <w:lang w:val="en-US"/>
        </w:rPr>
        <w:t>Bates A.W. Teaching in a Digital Age: Guidelines for designing teaching and learning [</w:t>
      </w:r>
      <w:r w:rsidRPr="00FB67B0">
        <w:rPr>
          <w:rFonts w:ascii="Times New Roman" w:hAnsi="Times New Roman" w:cs="Times New Roman"/>
          <w:bCs/>
          <w:sz w:val="20"/>
          <w:szCs w:val="20"/>
        </w:rPr>
        <w:t>монография</w:t>
      </w:r>
      <w:r w:rsidRPr="00FB67B0">
        <w:rPr>
          <w:rFonts w:ascii="Times New Roman" w:hAnsi="Times New Roman" w:cs="Times New Roman"/>
          <w:bCs/>
          <w:sz w:val="20"/>
          <w:szCs w:val="20"/>
          <w:lang w:val="en-US"/>
        </w:rPr>
        <w:t>]. – Vancouver, B.C.: Tony Bates Associates Ltd. –</w:t>
      </w:r>
      <w:r w:rsidRPr="00FB67B0">
        <w:rPr>
          <w:rFonts w:ascii="Times New Roman" w:hAnsi="Times New Roman" w:cs="Times New Roman"/>
          <w:bCs/>
          <w:sz w:val="20"/>
          <w:szCs w:val="20"/>
          <w:lang w:val="kk-KZ"/>
        </w:rPr>
        <w:t xml:space="preserve"> 2019. – </w:t>
      </w:r>
      <w:r w:rsidRPr="00FB67B0">
        <w:rPr>
          <w:rFonts w:ascii="Times New Roman" w:hAnsi="Times New Roman" w:cs="Times New Roman"/>
          <w:bCs/>
          <w:sz w:val="20"/>
          <w:szCs w:val="20"/>
          <w:lang w:val="en-US"/>
        </w:rPr>
        <w:t xml:space="preserve">XIV, 371 p. URL: </w:t>
      </w:r>
      <w:hyperlink r:id="rId11" w:history="1">
        <w:r w:rsidRPr="00FB67B0">
          <w:rPr>
            <w:rStyle w:val="a3"/>
            <w:rFonts w:ascii="Times New Roman" w:hAnsi="Times New Roman" w:cs="Times New Roman"/>
            <w:bCs/>
            <w:color w:val="auto"/>
            <w:sz w:val="20"/>
            <w:szCs w:val="20"/>
            <w:lang w:val="en-US"/>
          </w:rPr>
          <w:t>https://pressbooks.bccampus.ca/teachinginadigitalagev2/</w:t>
        </w:r>
      </w:hyperlink>
      <w:r w:rsidRPr="00FB67B0">
        <w:rPr>
          <w:rFonts w:ascii="Times New Roman" w:hAnsi="Times New Roman" w:cs="Times New Roman"/>
          <w:bCs/>
          <w:sz w:val="20"/>
          <w:szCs w:val="20"/>
          <w:lang w:val="kk-KZ"/>
        </w:rPr>
        <w:t xml:space="preserve"> </w:t>
      </w:r>
      <w:r w:rsidRPr="00FB67B0">
        <w:rPr>
          <w:rFonts w:ascii="Times New Roman" w:hAnsi="Times New Roman" w:cs="Times New Roman"/>
          <w:bCs/>
          <w:sz w:val="20"/>
          <w:szCs w:val="20"/>
          <w:lang w:val="en-US"/>
        </w:rPr>
        <w:t>(</w:t>
      </w:r>
      <w:r w:rsidRPr="00FB67B0">
        <w:rPr>
          <w:rFonts w:ascii="Times New Roman" w:hAnsi="Times New Roman" w:cs="Times New Roman"/>
          <w:bCs/>
          <w:sz w:val="20"/>
          <w:szCs w:val="20"/>
        </w:rPr>
        <w:t>дата</w:t>
      </w:r>
      <w:r w:rsidRPr="00FB67B0">
        <w:rPr>
          <w:rFonts w:ascii="Times New Roman" w:hAnsi="Times New Roman" w:cs="Times New Roman"/>
          <w:bCs/>
          <w:sz w:val="20"/>
          <w:szCs w:val="20"/>
          <w:lang w:val="en-US"/>
        </w:rPr>
        <w:t xml:space="preserve"> </w:t>
      </w:r>
      <w:r w:rsidRPr="00FB67B0">
        <w:rPr>
          <w:rFonts w:ascii="Times New Roman" w:hAnsi="Times New Roman" w:cs="Times New Roman"/>
          <w:bCs/>
          <w:sz w:val="20"/>
          <w:szCs w:val="20"/>
        </w:rPr>
        <w:t>обращения</w:t>
      </w:r>
      <w:r w:rsidRPr="00FB67B0">
        <w:rPr>
          <w:rFonts w:ascii="Times New Roman" w:hAnsi="Times New Roman" w:cs="Times New Roman"/>
          <w:bCs/>
          <w:sz w:val="20"/>
          <w:szCs w:val="20"/>
          <w:lang w:val="en-US"/>
        </w:rPr>
        <w:t>: 15.02.2026).</w:t>
      </w:r>
    </w:p>
    <w:p w:rsidR="004B5862" w:rsidRPr="00FB67B0" w:rsidRDefault="004B5862" w:rsidP="004B5862">
      <w:pPr>
        <w:spacing w:after="0" w:line="240" w:lineRule="auto"/>
        <w:ind w:right="-2" w:firstLine="709"/>
        <w:jc w:val="both"/>
        <w:rPr>
          <w:rFonts w:ascii="Times New Roman" w:hAnsi="Times New Roman" w:cs="Times New Roman"/>
          <w:bCs/>
          <w:sz w:val="20"/>
          <w:szCs w:val="20"/>
          <w:lang w:val="kk-KZ"/>
        </w:rPr>
      </w:pPr>
      <w:r w:rsidRPr="00FB67B0">
        <w:rPr>
          <w:rFonts w:ascii="Times New Roman" w:hAnsi="Times New Roman" w:cs="Times New Roman"/>
          <w:bCs/>
          <w:sz w:val="20"/>
          <w:szCs w:val="20"/>
          <w:lang w:val="kk-KZ"/>
        </w:rPr>
        <w:t xml:space="preserve">8 </w:t>
      </w:r>
      <w:proofErr w:type="spellStart"/>
      <w:r w:rsidRPr="00FB67B0">
        <w:rPr>
          <w:rFonts w:ascii="Times New Roman" w:hAnsi="Times New Roman" w:cs="Times New Roman"/>
          <w:bCs/>
          <w:sz w:val="20"/>
          <w:szCs w:val="20"/>
          <w:lang w:val="en-US"/>
        </w:rPr>
        <w:t>Ыбыраимжанов</w:t>
      </w:r>
      <w:proofErr w:type="spellEnd"/>
      <w:r w:rsidRPr="00FB67B0">
        <w:rPr>
          <w:rFonts w:ascii="Times New Roman" w:hAnsi="Times New Roman" w:cs="Times New Roman"/>
          <w:bCs/>
          <w:sz w:val="20"/>
          <w:szCs w:val="20"/>
          <w:lang w:val="en-US"/>
        </w:rPr>
        <w:t xml:space="preserve"> К.Т., </w:t>
      </w:r>
      <w:proofErr w:type="spellStart"/>
      <w:r w:rsidRPr="00FB67B0">
        <w:rPr>
          <w:rFonts w:ascii="Times New Roman" w:hAnsi="Times New Roman" w:cs="Times New Roman"/>
          <w:bCs/>
          <w:sz w:val="20"/>
          <w:szCs w:val="20"/>
          <w:lang w:val="en-US"/>
        </w:rPr>
        <w:t>Майлыбаева</w:t>
      </w:r>
      <w:proofErr w:type="spellEnd"/>
      <w:r w:rsidRPr="00FB67B0">
        <w:rPr>
          <w:rFonts w:ascii="Times New Roman" w:hAnsi="Times New Roman" w:cs="Times New Roman"/>
          <w:bCs/>
          <w:sz w:val="20"/>
          <w:szCs w:val="20"/>
          <w:lang w:val="en-US"/>
        </w:rPr>
        <w:t xml:space="preserve"> Г.С., </w:t>
      </w:r>
      <w:proofErr w:type="spellStart"/>
      <w:r w:rsidRPr="00FB67B0">
        <w:rPr>
          <w:rFonts w:ascii="Times New Roman" w:hAnsi="Times New Roman" w:cs="Times New Roman"/>
          <w:bCs/>
          <w:sz w:val="20"/>
          <w:szCs w:val="20"/>
          <w:lang w:val="en-US"/>
        </w:rPr>
        <w:t>Хюсеин</w:t>
      </w:r>
      <w:proofErr w:type="spellEnd"/>
      <w:r w:rsidRPr="00FB67B0">
        <w:rPr>
          <w:rFonts w:ascii="Times New Roman" w:hAnsi="Times New Roman" w:cs="Times New Roman"/>
          <w:bCs/>
          <w:sz w:val="20"/>
          <w:szCs w:val="20"/>
          <w:lang w:val="en-US"/>
        </w:rPr>
        <w:t xml:space="preserve"> </w:t>
      </w:r>
      <w:proofErr w:type="spellStart"/>
      <w:r w:rsidRPr="00FB67B0">
        <w:rPr>
          <w:rFonts w:ascii="Times New Roman" w:hAnsi="Times New Roman" w:cs="Times New Roman"/>
          <w:bCs/>
          <w:sz w:val="20"/>
          <w:szCs w:val="20"/>
          <w:lang w:val="en-US"/>
        </w:rPr>
        <w:t>Узунбойлу</w:t>
      </w:r>
      <w:proofErr w:type="spellEnd"/>
      <w:r w:rsidRPr="00FB67B0">
        <w:rPr>
          <w:rFonts w:ascii="Times New Roman" w:hAnsi="Times New Roman" w:cs="Times New Roman"/>
          <w:bCs/>
          <w:sz w:val="20"/>
          <w:szCs w:val="20"/>
          <w:lang w:val="en-US"/>
        </w:rPr>
        <w:t xml:space="preserve">, </w:t>
      </w:r>
      <w:proofErr w:type="spellStart"/>
      <w:r w:rsidRPr="00FB67B0">
        <w:rPr>
          <w:rFonts w:ascii="Times New Roman" w:hAnsi="Times New Roman" w:cs="Times New Roman"/>
          <w:bCs/>
          <w:sz w:val="20"/>
          <w:szCs w:val="20"/>
          <w:lang w:val="en-US"/>
        </w:rPr>
        <w:t>Даникеева</w:t>
      </w:r>
      <w:proofErr w:type="spellEnd"/>
      <w:r w:rsidRPr="00FB67B0">
        <w:rPr>
          <w:rFonts w:ascii="Times New Roman" w:hAnsi="Times New Roman" w:cs="Times New Roman"/>
          <w:bCs/>
          <w:sz w:val="20"/>
          <w:szCs w:val="20"/>
          <w:lang w:val="en-US"/>
        </w:rPr>
        <w:t xml:space="preserve"> А.Б., </w:t>
      </w:r>
      <w:proofErr w:type="spellStart"/>
      <w:r w:rsidRPr="00FB67B0">
        <w:rPr>
          <w:rFonts w:ascii="Times New Roman" w:hAnsi="Times New Roman" w:cs="Times New Roman"/>
          <w:bCs/>
          <w:sz w:val="20"/>
          <w:szCs w:val="20"/>
          <w:lang w:val="en-US"/>
        </w:rPr>
        <w:t>Исабекова</w:t>
      </w:r>
      <w:proofErr w:type="spellEnd"/>
      <w:r w:rsidRPr="00FB67B0">
        <w:rPr>
          <w:rFonts w:ascii="Times New Roman" w:hAnsi="Times New Roman" w:cs="Times New Roman"/>
          <w:bCs/>
          <w:sz w:val="20"/>
          <w:szCs w:val="20"/>
          <w:lang w:val="en-US"/>
        </w:rPr>
        <w:t xml:space="preserve"> А.К.</w:t>
      </w:r>
      <w:r w:rsidRPr="00FB67B0">
        <w:rPr>
          <w:rFonts w:ascii="Times New Roman" w:hAnsi="Times New Roman" w:cs="Times New Roman"/>
          <w:bCs/>
          <w:sz w:val="20"/>
          <w:szCs w:val="20"/>
          <w:lang w:val="kk-KZ"/>
        </w:rPr>
        <w:t xml:space="preserve"> </w:t>
      </w:r>
      <w:proofErr w:type="spellStart"/>
      <w:r w:rsidRPr="00FB67B0">
        <w:rPr>
          <w:rFonts w:ascii="Times New Roman" w:hAnsi="Times New Roman" w:cs="Times New Roman"/>
          <w:bCs/>
          <w:sz w:val="20"/>
          <w:szCs w:val="20"/>
          <w:lang w:val="en-US"/>
        </w:rPr>
        <w:t>Жаңартылған</w:t>
      </w:r>
      <w:proofErr w:type="spellEnd"/>
      <w:r w:rsidRPr="00FB67B0">
        <w:rPr>
          <w:rFonts w:ascii="Times New Roman" w:hAnsi="Times New Roman" w:cs="Times New Roman"/>
          <w:bCs/>
          <w:sz w:val="20"/>
          <w:szCs w:val="20"/>
          <w:lang w:val="en-US"/>
        </w:rPr>
        <w:t xml:space="preserve"> </w:t>
      </w:r>
      <w:proofErr w:type="spellStart"/>
      <w:r w:rsidRPr="00FB67B0">
        <w:rPr>
          <w:rFonts w:ascii="Times New Roman" w:hAnsi="Times New Roman" w:cs="Times New Roman"/>
          <w:bCs/>
          <w:sz w:val="20"/>
          <w:szCs w:val="20"/>
          <w:lang w:val="en-US"/>
        </w:rPr>
        <w:t>білім</w:t>
      </w:r>
      <w:proofErr w:type="spellEnd"/>
      <w:r w:rsidRPr="00FB67B0">
        <w:rPr>
          <w:rFonts w:ascii="Times New Roman" w:hAnsi="Times New Roman" w:cs="Times New Roman"/>
          <w:bCs/>
          <w:sz w:val="20"/>
          <w:szCs w:val="20"/>
          <w:lang w:val="en-US"/>
        </w:rPr>
        <w:t xml:space="preserve"> </w:t>
      </w:r>
      <w:proofErr w:type="spellStart"/>
      <w:r w:rsidRPr="00FB67B0">
        <w:rPr>
          <w:rFonts w:ascii="Times New Roman" w:hAnsi="Times New Roman" w:cs="Times New Roman"/>
          <w:bCs/>
          <w:sz w:val="20"/>
          <w:szCs w:val="20"/>
          <w:lang w:val="en-US"/>
        </w:rPr>
        <w:t>беру</w:t>
      </w:r>
      <w:proofErr w:type="spellEnd"/>
      <w:r w:rsidRPr="00FB67B0">
        <w:rPr>
          <w:rFonts w:ascii="Times New Roman" w:hAnsi="Times New Roman" w:cs="Times New Roman"/>
          <w:bCs/>
          <w:sz w:val="20"/>
          <w:szCs w:val="20"/>
          <w:lang w:val="en-US"/>
        </w:rPr>
        <w:t xml:space="preserve"> </w:t>
      </w:r>
      <w:proofErr w:type="spellStart"/>
      <w:r w:rsidRPr="00FB67B0">
        <w:rPr>
          <w:rFonts w:ascii="Times New Roman" w:hAnsi="Times New Roman" w:cs="Times New Roman"/>
          <w:bCs/>
          <w:sz w:val="20"/>
          <w:szCs w:val="20"/>
          <w:lang w:val="en-US"/>
        </w:rPr>
        <w:t>мазмұны</w:t>
      </w:r>
      <w:proofErr w:type="spellEnd"/>
      <w:r w:rsidRPr="00FB67B0">
        <w:rPr>
          <w:rFonts w:ascii="Times New Roman" w:hAnsi="Times New Roman" w:cs="Times New Roman"/>
          <w:bCs/>
          <w:sz w:val="20"/>
          <w:szCs w:val="20"/>
          <w:lang w:val="en-US"/>
        </w:rPr>
        <w:t xml:space="preserve"> </w:t>
      </w:r>
      <w:proofErr w:type="spellStart"/>
      <w:r w:rsidRPr="00FB67B0">
        <w:rPr>
          <w:rFonts w:ascii="Times New Roman" w:hAnsi="Times New Roman" w:cs="Times New Roman"/>
          <w:bCs/>
          <w:sz w:val="20"/>
          <w:szCs w:val="20"/>
          <w:lang w:val="en-US"/>
        </w:rPr>
        <w:t>жағдайында</w:t>
      </w:r>
      <w:proofErr w:type="spellEnd"/>
      <w:r w:rsidRPr="00FB67B0">
        <w:rPr>
          <w:rFonts w:ascii="Times New Roman" w:hAnsi="Times New Roman" w:cs="Times New Roman"/>
          <w:bCs/>
          <w:sz w:val="20"/>
          <w:szCs w:val="20"/>
          <w:lang w:val="en-US"/>
        </w:rPr>
        <w:t xml:space="preserve"> </w:t>
      </w:r>
      <w:proofErr w:type="spellStart"/>
      <w:r w:rsidRPr="00FB67B0">
        <w:rPr>
          <w:rFonts w:ascii="Times New Roman" w:hAnsi="Times New Roman" w:cs="Times New Roman"/>
          <w:bCs/>
          <w:sz w:val="20"/>
          <w:szCs w:val="20"/>
          <w:lang w:val="en-US"/>
        </w:rPr>
        <w:t>педагогтің</w:t>
      </w:r>
      <w:proofErr w:type="spellEnd"/>
      <w:r w:rsidRPr="00FB67B0">
        <w:rPr>
          <w:rFonts w:ascii="Times New Roman" w:hAnsi="Times New Roman" w:cs="Times New Roman"/>
          <w:bCs/>
          <w:sz w:val="20"/>
          <w:szCs w:val="20"/>
          <w:lang w:val="en-US"/>
        </w:rPr>
        <w:t xml:space="preserve"> </w:t>
      </w:r>
      <w:proofErr w:type="spellStart"/>
      <w:r w:rsidRPr="00FB67B0">
        <w:rPr>
          <w:rFonts w:ascii="Times New Roman" w:hAnsi="Times New Roman" w:cs="Times New Roman"/>
          <w:bCs/>
          <w:sz w:val="20"/>
          <w:szCs w:val="20"/>
          <w:lang w:val="en-US"/>
        </w:rPr>
        <w:t>кәсібилігін</w:t>
      </w:r>
      <w:proofErr w:type="spellEnd"/>
      <w:r w:rsidRPr="00FB67B0">
        <w:rPr>
          <w:rFonts w:ascii="Times New Roman" w:hAnsi="Times New Roman" w:cs="Times New Roman"/>
          <w:bCs/>
          <w:sz w:val="20"/>
          <w:szCs w:val="20"/>
          <w:lang w:val="en-US"/>
        </w:rPr>
        <w:t xml:space="preserve"> </w:t>
      </w:r>
      <w:proofErr w:type="spellStart"/>
      <w:r w:rsidRPr="00FB67B0">
        <w:rPr>
          <w:rFonts w:ascii="Times New Roman" w:hAnsi="Times New Roman" w:cs="Times New Roman"/>
          <w:bCs/>
          <w:sz w:val="20"/>
          <w:szCs w:val="20"/>
          <w:lang w:val="en-US"/>
        </w:rPr>
        <w:t>дамыту</w:t>
      </w:r>
      <w:proofErr w:type="spellEnd"/>
      <w:r w:rsidRPr="00FB67B0">
        <w:rPr>
          <w:rFonts w:ascii="Times New Roman" w:hAnsi="Times New Roman" w:cs="Times New Roman"/>
          <w:bCs/>
          <w:sz w:val="20"/>
          <w:szCs w:val="20"/>
          <w:lang w:val="en-US"/>
        </w:rPr>
        <w:t xml:space="preserve"> </w:t>
      </w:r>
      <w:proofErr w:type="spellStart"/>
      <w:r w:rsidRPr="00FB67B0">
        <w:rPr>
          <w:rFonts w:ascii="Times New Roman" w:hAnsi="Times New Roman" w:cs="Times New Roman"/>
          <w:bCs/>
          <w:sz w:val="20"/>
          <w:szCs w:val="20"/>
          <w:lang w:val="en-US"/>
        </w:rPr>
        <w:t>жолдары</w:t>
      </w:r>
      <w:proofErr w:type="spellEnd"/>
      <w:r w:rsidRPr="00FB67B0">
        <w:rPr>
          <w:rFonts w:ascii="Times New Roman" w:hAnsi="Times New Roman" w:cs="Times New Roman"/>
          <w:bCs/>
          <w:sz w:val="20"/>
          <w:szCs w:val="20"/>
          <w:lang w:val="en-US"/>
        </w:rPr>
        <w:t xml:space="preserve">: </w:t>
      </w:r>
      <w:proofErr w:type="spellStart"/>
      <w:r w:rsidRPr="00FB67B0">
        <w:rPr>
          <w:rFonts w:ascii="Times New Roman" w:hAnsi="Times New Roman" w:cs="Times New Roman"/>
          <w:bCs/>
          <w:sz w:val="20"/>
          <w:szCs w:val="20"/>
          <w:lang w:val="en-US"/>
        </w:rPr>
        <w:t>монография</w:t>
      </w:r>
      <w:proofErr w:type="spellEnd"/>
      <w:r w:rsidRPr="00FB67B0">
        <w:rPr>
          <w:rFonts w:ascii="Times New Roman" w:hAnsi="Times New Roman" w:cs="Times New Roman"/>
          <w:bCs/>
          <w:sz w:val="20"/>
          <w:szCs w:val="20"/>
          <w:lang w:val="en-US"/>
        </w:rPr>
        <w:t xml:space="preserve">. </w:t>
      </w:r>
      <w:proofErr w:type="gramStart"/>
      <w:r w:rsidRPr="00FB67B0">
        <w:rPr>
          <w:rFonts w:ascii="Times New Roman" w:hAnsi="Times New Roman" w:cs="Times New Roman"/>
          <w:bCs/>
          <w:sz w:val="20"/>
          <w:szCs w:val="20"/>
          <w:lang w:val="en-US"/>
        </w:rPr>
        <w:t xml:space="preserve">– </w:t>
      </w:r>
      <w:proofErr w:type="spellStart"/>
      <w:r w:rsidRPr="00FB67B0">
        <w:rPr>
          <w:rFonts w:ascii="Times New Roman" w:hAnsi="Times New Roman" w:cs="Times New Roman"/>
          <w:bCs/>
          <w:sz w:val="20"/>
          <w:szCs w:val="20"/>
          <w:lang w:val="en-US"/>
        </w:rPr>
        <w:t>Талдықоған</w:t>
      </w:r>
      <w:proofErr w:type="spellEnd"/>
      <w:r w:rsidRPr="00FB67B0">
        <w:rPr>
          <w:rFonts w:ascii="Times New Roman" w:hAnsi="Times New Roman" w:cs="Times New Roman"/>
          <w:bCs/>
          <w:sz w:val="20"/>
          <w:szCs w:val="20"/>
          <w:lang w:val="en-US"/>
        </w:rPr>
        <w:t>, 2022 – 158 б</w:t>
      </w:r>
      <w:r w:rsidRPr="00FB67B0">
        <w:rPr>
          <w:rFonts w:ascii="Times New Roman" w:hAnsi="Times New Roman" w:cs="Times New Roman"/>
          <w:bCs/>
          <w:sz w:val="20"/>
          <w:szCs w:val="20"/>
          <w:lang w:val="kk-KZ"/>
        </w:rPr>
        <w:t>.</w:t>
      </w:r>
      <w:proofErr w:type="gramEnd"/>
    </w:p>
    <w:p w:rsidR="004B5862" w:rsidRPr="00FB67B0" w:rsidRDefault="004B5862" w:rsidP="004B5862">
      <w:pPr>
        <w:spacing w:after="0" w:line="240" w:lineRule="auto"/>
        <w:ind w:right="-2" w:firstLine="709"/>
        <w:jc w:val="both"/>
        <w:rPr>
          <w:rFonts w:ascii="Times New Roman" w:hAnsi="Times New Roman" w:cs="Times New Roman"/>
          <w:bCs/>
          <w:sz w:val="20"/>
          <w:szCs w:val="20"/>
          <w:lang w:val="kk-KZ"/>
        </w:rPr>
      </w:pPr>
      <w:r w:rsidRPr="00FB67B0">
        <w:rPr>
          <w:rFonts w:ascii="Times New Roman" w:hAnsi="Times New Roman" w:cs="Times New Roman"/>
          <w:bCs/>
          <w:sz w:val="20"/>
          <w:szCs w:val="20"/>
          <w:lang w:val="kk-KZ"/>
        </w:rPr>
        <w:t>9 Ахметов Ж.М. Аймақтық білім беру жүйесіндегі басқару мәселелері: оқу құралы. – Талдықорған: Жетісу университеті баспасы. – 2023. – 45 б.</w:t>
      </w:r>
    </w:p>
    <w:p w:rsidR="004B5862" w:rsidRPr="00FB67B0" w:rsidRDefault="004B5862" w:rsidP="004B5862">
      <w:pPr>
        <w:spacing w:after="0" w:line="240" w:lineRule="auto"/>
        <w:ind w:right="-2" w:firstLine="709"/>
        <w:jc w:val="both"/>
        <w:rPr>
          <w:rFonts w:ascii="Times New Roman" w:hAnsi="Times New Roman" w:cs="Times New Roman"/>
          <w:bCs/>
          <w:sz w:val="20"/>
          <w:szCs w:val="20"/>
          <w:lang w:val="kk-KZ"/>
        </w:rPr>
      </w:pPr>
      <w:r w:rsidRPr="00FB67B0">
        <w:rPr>
          <w:rFonts w:ascii="Times New Roman" w:hAnsi="Times New Roman" w:cs="Times New Roman"/>
          <w:bCs/>
          <w:sz w:val="20"/>
          <w:szCs w:val="20"/>
          <w:lang w:val="kk-KZ"/>
        </w:rPr>
        <w:t xml:space="preserve">10 Абдулаева Ә.Б., Жанатбекова Н.Ж., Шендель А.В. Физиканы оқытуда ақпараттық-коммуникациялық технологияларды қолданудың кейбір мәселелері // Торайғыров университетінің хабаршысы. «Педагогикалық сериясы». – 2025. – № 2. – Б. 8–22. DOI: </w:t>
      </w:r>
      <w:r>
        <w:fldChar w:fldCharType="begin"/>
      </w:r>
      <w:r w:rsidRPr="004B5862">
        <w:rPr>
          <w:lang w:val="kk-KZ"/>
        </w:rPr>
        <w:instrText xml:space="preserve"> HYPERLINK "https://doi.org/10.48081/YEEJ4011" </w:instrText>
      </w:r>
      <w:r>
        <w:fldChar w:fldCharType="separate"/>
      </w:r>
      <w:r w:rsidRPr="00FB67B0">
        <w:rPr>
          <w:rStyle w:val="a3"/>
          <w:rFonts w:ascii="Times New Roman" w:hAnsi="Times New Roman" w:cs="Times New Roman"/>
          <w:bCs/>
          <w:color w:val="auto"/>
          <w:sz w:val="20"/>
          <w:szCs w:val="20"/>
          <w:lang w:val="kk-KZ"/>
        </w:rPr>
        <w:t>https://doi.org/10.48081/YEEJ4011</w:t>
      </w:r>
      <w:r>
        <w:rPr>
          <w:rStyle w:val="a3"/>
          <w:rFonts w:ascii="Times New Roman" w:hAnsi="Times New Roman" w:cs="Times New Roman"/>
          <w:bCs/>
          <w:color w:val="auto"/>
          <w:sz w:val="20"/>
          <w:szCs w:val="20"/>
          <w:lang w:val="kk-KZ"/>
        </w:rPr>
        <w:fldChar w:fldCharType="end"/>
      </w:r>
    </w:p>
    <w:p w:rsidR="004B5862" w:rsidRPr="00FB67B0" w:rsidRDefault="004B5862" w:rsidP="004B5862">
      <w:pPr>
        <w:spacing w:after="0" w:line="240" w:lineRule="auto"/>
        <w:ind w:right="-2" w:firstLine="709"/>
        <w:jc w:val="both"/>
        <w:rPr>
          <w:rFonts w:ascii="Times New Roman" w:hAnsi="Times New Roman" w:cs="Times New Roman"/>
          <w:bCs/>
          <w:sz w:val="20"/>
          <w:szCs w:val="20"/>
          <w:lang w:val="kk-KZ"/>
        </w:rPr>
      </w:pPr>
      <w:r w:rsidRPr="00FB67B0">
        <w:rPr>
          <w:rFonts w:ascii="Times New Roman" w:hAnsi="Times New Roman" w:cs="Times New Roman"/>
          <w:bCs/>
          <w:sz w:val="20"/>
          <w:szCs w:val="20"/>
          <w:lang w:val="kk-KZ"/>
        </w:rPr>
        <w:t xml:space="preserve">11 Сейдина М., Бекбаева Ж., Махамбетова Ж. Толеранттылық болашақ педагогтердің сыни ойлауын қалыптастырудың тәсілдемесі // ҚазҰУ Хабаршысы. «Педагогикалық ғылымдар» сериясы. – 2025 – Т. 82, № 1. – Б. 28–40. DOI: </w:t>
      </w:r>
      <w:r>
        <w:fldChar w:fldCharType="begin"/>
      </w:r>
      <w:r w:rsidRPr="004B5862">
        <w:rPr>
          <w:lang w:val="kk-KZ"/>
        </w:rPr>
        <w:instrText xml:space="preserve"> HYPERLINK "https://doi.org/10.26577/JES20258213" </w:instrText>
      </w:r>
      <w:r>
        <w:fldChar w:fldCharType="separate"/>
      </w:r>
      <w:r w:rsidRPr="00FB67B0">
        <w:rPr>
          <w:rStyle w:val="a3"/>
          <w:rFonts w:ascii="Times New Roman" w:hAnsi="Times New Roman" w:cs="Times New Roman"/>
          <w:bCs/>
          <w:color w:val="auto"/>
          <w:sz w:val="20"/>
          <w:szCs w:val="20"/>
          <w:lang w:val="kk-KZ"/>
        </w:rPr>
        <w:t>https://doi.org/10.26577/JES20258213</w:t>
      </w:r>
      <w:r>
        <w:rPr>
          <w:rStyle w:val="a3"/>
          <w:rFonts w:ascii="Times New Roman" w:hAnsi="Times New Roman" w:cs="Times New Roman"/>
          <w:bCs/>
          <w:color w:val="auto"/>
          <w:sz w:val="20"/>
          <w:szCs w:val="20"/>
          <w:lang w:val="kk-KZ"/>
        </w:rPr>
        <w:fldChar w:fldCharType="end"/>
      </w:r>
      <w:r w:rsidRPr="00FB67B0">
        <w:rPr>
          <w:rFonts w:ascii="Times New Roman" w:hAnsi="Times New Roman" w:cs="Times New Roman"/>
          <w:bCs/>
          <w:sz w:val="20"/>
          <w:szCs w:val="20"/>
          <w:lang w:val="kk-KZ"/>
        </w:rPr>
        <w:t xml:space="preserve"> </w:t>
      </w:r>
    </w:p>
    <w:p w:rsidR="004B5862" w:rsidRPr="00FB67B0" w:rsidRDefault="004B5862" w:rsidP="004B5862">
      <w:pPr>
        <w:spacing w:after="0" w:line="240" w:lineRule="auto"/>
        <w:ind w:right="-2" w:firstLine="709"/>
        <w:jc w:val="both"/>
        <w:rPr>
          <w:rFonts w:ascii="Times New Roman" w:hAnsi="Times New Roman" w:cs="Times New Roman"/>
          <w:bCs/>
          <w:sz w:val="20"/>
          <w:szCs w:val="20"/>
          <w:lang w:val="kk-KZ"/>
        </w:rPr>
      </w:pPr>
      <w:r w:rsidRPr="00FB67B0">
        <w:rPr>
          <w:rFonts w:ascii="Times New Roman" w:hAnsi="Times New Roman" w:cs="Times New Roman"/>
          <w:bCs/>
          <w:sz w:val="20"/>
          <w:szCs w:val="20"/>
          <w:lang w:val="kk-KZ"/>
        </w:rPr>
        <w:t xml:space="preserve">12 Калжанова Г.К., Андасбаев Е.С. Использование возможностей смартфонов в обучении физике // І. Жансүгіров атындағы Жетісу университетінің Хабаршысы. «Педагогикалық ғылымдар» сериясы. – 2025. – №3(116) – 84–95 Б. DOI: </w:t>
      </w:r>
      <w:r>
        <w:fldChar w:fldCharType="begin"/>
      </w:r>
      <w:r w:rsidRPr="004B5862">
        <w:rPr>
          <w:lang w:val="kk-KZ"/>
        </w:rPr>
        <w:instrText xml:space="preserve"> HYPERLINK "https://doi.org/10.53355/ZHU.2025.116.3.009" </w:instrText>
      </w:r>
      <w:r>
        <w:fldChar w:fldCharType="separate"/>
      </w:r>
      <w:r w:rsidRPr="00FB67B0">
        <w:rPr>
          <w:rStyle w:val="a3"/>
          <w:rFonts w:ascii="Times New Roman" w:hAnsi="Times New Roman" w:cs="Times New Roman"/>
          <w:bCs/>
          <w:color w:val="auto"/>
          <w:sz w:val="20"/>
          <w:szCs w:val="20"/>
          <w:lang w:val="kk-KZ"/>
        </w:rPr>
        <w:t>https://doi.org/10.53355/ZHU.2025.116.3.009</w:t>
      </w:r>
      <w:r>
        <w:rPr>
          <w:rStyle w:val="a3"/>
          <w:rFonts w:ascii="Times New Roman" w:hAnsi="Times New Roman" w:cs="Times New Roman"/>
          <w:bCs/>
          <w:color w:val="auto"/>
          <w:sz w:val="20"/>
          <w:szCs w:val="20"/>
          <w:lang w:val="kk-KZ"/>
        </w:rPr>
        <w:fldChar w:fldCharType="end"/>
      </w:r>
      <w:r w:rsidRPr="00FB67B0">
        <w:rPr>
          <w:rFonts w:ascii="Times New Roman" w:hAnsi="Times New Roman" w:cs="Times New Roman"/>
          <w:bCs/>
          <w:sz w:val="20"/>
          <w:szCs w:val="20"/>
          <w:lang w:val="kk-KZ"/>
        </w:rPr>
        <w:t xml:space="preserve"> </w:t>
      </w:r>
    </w:p>
    <w:p w:rsidR="004B5862" w:rsidRPr="00FB67B0" w:rsidRDefault="004B5862" w:rsidP="004B5862">
      <w:pPr>
        <w:spacing w:after="0" w:line="240" w:lineRule="auto"/>
        <w:ind w:right="-2" w:firstLine="709"/>
        <w:jc w:val="both"/>
        <w:rPr>
          <w:rFonts w:ascii="Times New Roman" w:hAnsi="Times New Roman" w:cs="Times New Roman"/>
          <w:bCs/>
          <w:sz w:val="20"/>
          <w:szCs w:val="20"/>
          <w:lang w:val="kk-KZ"/>
        </w:rPr>
      </w:pPr>
      <w:r w:rsidRPr="00FB67B0">
        <w:rPr>
          <w:rFonts w:ascii="Times New Roman" w:hAnsi="Times New Roman" w:cs="Times New Roman"/>
          <w:bCs/>
          <w:sz w:val="20"/>
          <w:szCs w:val="20"/>
          <w:lang w:val="kk-KZ"/>
        </w:rPr>
        <w:t>13 Білім берудегі STEM-тәсілін іске асырудың дидактикалық негіздері. Әдістемелік құрал. – Астана: Ы. Алтынсарин атындағы Ұлттық білім академиясы. – 2023. – 160 б.</w:t>
      </w:r>
    </w:p>
    <w:p w:rsidR="004B5862" w:rsidRPr="00FB67B0" w:rsidRDefault="004B5862" w:rsidP="004B5862">
      <w:pPr>
        <w:spacing w:after="0" w:line="240" w:lineRule="auto"/>
        <w:ind w:right="-2" w:firstLine="709"/>
        <w:jc w:val="both"/>
        <w:rPr>
          <w:rFonts w:ascii="Times New Roman" w:hAnsi="Times New Roman" w:cs="Times New Roman"/>
          <w:bCs/>
          <w:sz w:val="20"/>
          <w:szCs w:val="20"/>
          <w:lang w:val="kk-KZ"/>
        </w:rPr>
      </w:pPr>
      <w:r w:rsidRPr="00FB67B0">
        <w:rPr>
          <w:rFonts w:ascii="Times New Roman" w:hAnsi="Times New Roman" w:cs="Times New Roman"/>
          <w:bCs/>
          <w:sz w:val="20"/>
          <w:szCs w:val="20"/>
          <w:lang w:val="kk-KZ"/>
        </w:rPr>
        <w:t>14 Қазақстан Республикасы жоғары білім беру мемлекеттік стандартының тұжырымдамасы. – Алматы: «Ы. Алтынсарин атындағы білім академиясы». – 2022. – 49 б.</w:t>
      </w:r>
    </w:p>
    <w:p w:rsidR="004B5862" w:rsidRPr="00FB67B0" w:rsidRDefault="004B5862" w:rsidP="004B5862">
      <w:pPr>
        <w:spacing w:after="0" w:line="240" w:lineRule="auto"/>
        <w:ind w:right="-2" w:firstLine="709"/>
        <w:jc w:val="both"/>
        <w:rPr>
          <w:rFonts w:ascii="Times New Roman" w:hAnsi="Times New Roman" w:cs="Times New Roman"/>
          <w:bCs/>
          <w:sz w:val="20"/>
          <w:szCs w:val="20"/>
          <w:lang w:val="en-US"/>
        </w:rPr>
      </w:pPr>
      <w:r w:rsidRPr="00FB67B0">
        <w:rPr>
          <w:rFonts w:ascii="Times New Roman" w:hAnsi="Times New Roman" w:cs="Times New Roman"/>
          <w:bCs/>
          <w:sz w:val="20"/>
          <w:szCs w:val="20"/>
          <w:lang w:val="kk-KZ"/>
        </w:rPr>
        <w:t xml:space="preserve">15 </w:t>
      </w:r>
      <w:proofErr w:type="spellStart"/>
      <w:r w:rsidRPr="00FB67B0">
        <w:rPr>
          <w:rFonts w:ascii="Times New Roman" w:hAnsi="Times New Roman" w:cs="Times New Roman"/>
          <w:bCs/>
          <w:sz w:val="20"/>
          <w:szCs w:val="20"/>
          <w:lang w:val="en-US"/>
        </w:rPr>
        <w:t>Furqon</w:t>
      </w:r>
      <w:proofErr w:type="spellEnd"/>
      <w:r w:rsidRPr="00FB67B0">
        <w:rPr>
          <w:rFonts w:ascii="Times New Roman" w:hAnsi="Times New Roman" w:cs="Times New Roman"/>
          <w:bCs/>
          <w:sz w:val="20"/>
          <w:szCs w:val="20"/>
          <w:lang w:val="en-US"/>
        </w:rPr>
        <w:t xml:space="preserve"> M., </w:t>
      </w:r>
      <w:proofErr w:type="spellStart"/>
      <w:r w:rsidRPr="00FB67B0">
        <w:rPr>
          <w:rFonts w:ascii="Times New Roman" w:hAnsi="Times New Roman" w:cs="Times New Roman"/>
          <w:bCs/>
          <w:sz w:val="20"/>
          <w:szCs w:val="20"/>
          <w:lang w:val="en-US"/>
        </w:rPr>
        <w:t>Sinaga</w:t>
      </w:r>
      <w:proofErr w:type="spellEnd"/>
      <w:r w:rsidRPr="00FB67B0">
        <w:rPr>
          <w:rFonts w:ascii="Times New Roman" w:hAnsi="Times New Roman" w:cs="Times New Roman"/>
          <w:bCs/>
          <w:sz w:val="20"/>
          <w:szCs w:val="20"/>
          <w:lang w:val="en-US"/>
        </w:rPr>
        <w:t xml:space="preserve"> P., </w:t>
      </w:r>
      <w:proofErr w:type="spellStart"/>
      <w:r w:rsidRPr="00FB67B0">
        <w:rPr>
          <w:rFonts w:ascii="Times New Roman" w:hAnsi="Times New Roman" w:cs="Times New Roman"/>
          <w:bCs/>
          <w:sz w:val="20"/>
          <w:szCs w:val="20"/>
          <w:lang w:val="en-US"/>
        </w:rPr>
        <w:t>Liliasari</w:t>
      </w:r>
      <w:proofErr w:type="spellEnd"/>
      <w:r w:rsidRPr="00FB67B0">
        <w:rPr>
          <w:rFonts w:ascii="Times New Roman" w:hAnsi="Times New Roman" w:cs="Times New Roman"/>
          <w:bCs/>
          <w:sz w:val="20"/>
          <w:szCs w:val="20"/>
          <w:lang w:val="en-US"/>
        </w:rPr>
        <w:t xml:space="preserve"> L., </w:t>
      </w:r>
      <w:proofErr w:type="spellStart"/>
      <w:r w:rsidRPr="00FB67B0">
        <w:rPr>
          <w:rFonts w:ascii="Times New Roman" w:hAnsi="Times New Roman" w:cs="Times New Roman"/>
          <w:bCs/>
          <w:sz w:val="20"/>
          <w:szCs w:val="20"/>
          <w:lang w:val="en-US"/>
        </w:rPr>
        <w:t>Riza</w:t>
      </w:r>
      <w:proofErr w:type="spellEnd"/>
      <w:r w:rsidRPr="00FB67B0">
        <w:rPr>
          <w:rFonts w:ascii="Times New Roman" w:hAnsi="Times New Roman" w:cs="Times New Roman"/>
          <w:bCs/>
          <w:sz w:val="20"/>
          <w:szCs w:val="20"/>
          <w:lang w:val="en-US"/>
        </w:rPr>
        <w:t xml:space="preserve"> L.S. The Impact of Learning Management System (LMS) Usage on Students // TEM Journal. </w:t>
      </w:r>
      <w:r w:rsidRPr="00FB67B0">
        <w:rPr>
          <w:rFonts w:ascii="Times New Roman" w:hAnsi="Times New Roman" w:cs="Times New Roman"/>
          <w:bCs/>
          <w:sz w:val="20"/>
          <w:szCs w:val="20"/>
          <w:lang w:val="kk-KZ"/>
        </w:rPr>
        <w:t xml:space="preserve">– 2023. </w:t>
      </w:r>
      <w:r w:rsidRPr="00FB67B0">
        <w:rPr>
          <w:rFonts w:ascii="Times New Roman" w:hAnsi="Times New Roman" w:cs="Times New Roman"/>
          <w:bCs/>
          <w:sz w:val="20"/>
          <w:szCs w:val="20"/>
          <w:lang w:val="en-US"/>
        </w:rPr>
        <w:t xml:space="preserve">– Vol. 12, № 2. – P. 1082–1089. DOI: </w:t>
      </w:r>
      <w:hyperlink r:id="rId12" w:history="1">
        <w:r w:rsidRPr="00FB67B0">
          <w:rPr>
            <w:rStyle w:val="a3"/>
            <w:rFonts w:ascii="Times New Roman" w:hAnsi="Times New Roman" w:cs="Times New Roman"/>
            <w:bCs/>
            <w:color w:val="auto"/>
            <w:sz w:val="20"/>
            <w:szCs w:val="20"/>
            <w:lang w:val="en-US"/>
          </w:rPr>
          <w:t>https://doi.org/10.18421/TEM122-5411</w:t>
        </w:r>
      </w:hyperlink>
    </w:p>
    <w:p w:rsidR="004B5862" w:rsidRPr="00FB67B0" w:rsidRDefault="004B5862" w:rsidP="004B5862">
      <w:pPr>
        <w:spacing w:after="0" w:line="240" w:lineRule="auto"/>
        <w:ind w:right="-2" w:firstLine="709"/>
        <w:jc w:val="center"/>
        <w:rPr>
          <w:rFonts w:ascii="Times New Roman" w:hAnsi="Times New Roman" w:cs="Times New Roman"/>
          <w:b/>
          <w:sz w:val="24"/>
          <w:szCs w:val="24"/>
          <w:lang w:val="en-US"/>
        </w:rPr>
      </w:pPr>
    </w:p>
    <w:p w:rsidR="004B5862" w:rsidRPr="00FB67B0" w:rsidRDefault="004B5862" w:rsidP="004B5862">
      <w:pPr>
        <w:spacing w:after="0" w:line="240" w:lineRule="auto"/>
        <w:ind w:right="-2" w:firstLine="709"/>
        <w:jc w:val="center"/>
        <w:rPr>
          <w:rFonts w:ascii="Times New Roman" w:hAnsi="Times New Roman" w:cs="Times New Roman"/>
          <w:b/>
          <w:sz w:val="20"/>
          <w:szCs w:val="20"/>
          <w:lang w:val="kk-KZ"/>
        </w:rPr>
      </w:pPr>
      <w:r w:rsidRPr="00FB67B0">
        <w:rPr>
          <w:rFonts w:ascii="Times New Roman" w:hAnsi="Times New Roman" w:cs="Times New Roman"/>
          <w:b/>
          <w:sz w:val="20"/>
          <w:szCs w:val="20"/>
          <w:lang w:val="en-US"/>
        </w:rPr>
        <w:t>REFERENCES:</w:t>
      </w:r>
    </w:p>
    <w:p w:rsidR="004B5862" w:rsidRPr="00FB67B0" w:rsidRDefault="004B5862" w:rsidP="004B5862">
      <w:pPr>
        <w:spacing w:after="0" w:line="240" w:lineRule="auto"/>
        <w:ind w:right="-2" w:firstLine="709"/>
        <w:jc w:val="both"/>
        <w:rPr>
          <w:rFonts w:ascii="Times New Roman" w:eastAsia="Times New Roman" w:hAnsi="Times New Roman" w:cs="Times New Roman"/>
          <w:sz w:val="20"/>
          <w:szCs w:val="20"/>
          <w:lang w:val="kk-KZ" w:eastAsia="ru-RU"/>
        </w:rPr>
      </w:pPr>
      <w:r w:rsidRPr="00FB67B0">
        <w:rPr>
          <w:rFonts w:ascii="Times New Roman" w:eastAsia="Times New Roman" w:hAnsi="Times New Roman" w:cs="Times New Roman"/>
          <w:sz w:val="20"/>
          <w:szCs w:val="20"/>
          <w:lang w:val="kk-KZ" w:eastAsia="ru-RU"/>
        </w:rPr>
        <w:t xml:space="preserve">1 </w:t>
      </w:r>
      <w:proofErr w:type="spellStart"/>
      <w:r w:rsidRPr="00FB67B0">
        <w:rPr>
          <w:rFonts w:ascii="Times New Roman" w:eastAsia="Times New Roman" w:hAnsi="Times New Roman" w:cs="Times New Roman"/>
          <w:sz w:val="20"/>
          <w:szCs w:val="20"/>
          <w:lang w:val="en-US" w:eastAsia="ru-RU"/>
        </w:rPr>
        <w:t>Zheldibayeva</w:t>
      </w:r>
      <w:proofErr w:type="spellEnd"/>
      <w:r w:rsidRPr="00FB67B0">
        <w:rPr>
          <w:rFonts w:ascii="Times New Roman" w:eastAsia="Times New Roman" w:hAnsi="Times New Roman" w:cs="Times New Roman"/>
          <w:sz w:val="20"/>
          <w:szCs w:val="20"/>
          <w:lang w:val="en-US" w:eastAsia="ru-RU"/>
        </w:rPr>
        <w:t xml:space="preserve"> R., </w:t>
      </w:r>
      <w:proofErr w:type="spellStart"/>
      <w:r w:rsidRPr="00FB67B0">
        <w:rPr>
          <w:rFonts w:ascii="Times New Roman" w:eastAsia="Times New Roman" w:hAnsi="Times New Roman" w:cs="Times New Roman"/>
          <w:sz w:val="20"/>
          <w:szCs w:val="20"/>
          <w:lang w:val="en-US" w:eastAsia="ru-RU"/>
        </w:rPr>
        <w:t>Nascimento</w:t>
      </w:r>
      <w:proofErr w:type="spellEnd"/>
      <w:r w:rsidRPr="00FB67B0">
        <w:rPr>
          <w:rFonts w:ascii="Times New Roman" w:eastAsia="Times New Roman" w:hAnsi="Times New Roman" w:cs="Times New Roman"/>
          <w:sz w:val="20"/>
          <w:szCs w:val="20"/>
          <w:lang w:val="en-US" w:eastAsia="ru-RU"/>
        </w:rPr>
        <w:t xml:space="preserve"> A.K. de O., Castro V., </w:t>
      </w:r>
      <w:proofErr w:type="spellStart"/>
      <w:r w:rsidRPr="00FB67B0">
        <w:rPr>
          <w:rFonts w:ascii="Times New Roman" w:eastAsia="Times New Roman" w:hAnsi="Times New Roman" w:cs="Times New Roman"/>
          <w:sz w:val="20"/>
          <w:szCs w:val="20"/>
          <w:lang w:val="en-US" w:eastAsia="ru-RU"/>
        </w:rPr>
        <w:t>Kalantzis</w:t>
      </w:r>
      <w:proofErr w:type="spellEnd"/>
      <w:r w:rsidRPr="00FB67B0">
        <w:rPr>
          <w:rFonts w:ascii="Times New Roman" w:eastAsia="Times New Roman" w:hAnsi="Times New Roman" w:cs="Times New Roman"/>
          <w:sz w:val="20"/>
          <w:szCs w:val="20"/>
          <w:lang w:val="en-US" w:eastAsia="ru-RU"/>
        </w:rPr>
        <w:t xml:space="preserve"> M., Cope B. (2025). The impact of AI-driven tools on student writing development: A case study. </w:t>
      </w:r>
      <w:proofErr w:type="gramStart"/>
      <w:r w:rsidRPr="00FB67B0">
        <w:rPr>
          <w:rFonts w:ascii="Times New Roman" w:eastAsia="Times New Roman" w:hAnsi="Times New Roman" w:cs="Times New Roman"/>
          <w:sz w:val="20"/>
          <w:szCs w:val="20"/>
          <w:lang w:val="en-US" w:eastAsia="ru-RU"/>
        </w:rPr>
        <w:t>Online Journal of Communication and Media Technologies, vol. 15, no. 3, e202526.</w:t>
      </w:r>
      <w:proofErr w:type="gramEnd"/>
      <w:r w:rsidRPr="00FB67B0">
        <w:rPr>
          <w:rFonts w:ascii="Times New Roman" w:eastAsia="Times New Roman" w:hAnsi="Times New Roman" w:cs="Times New Roman"/>
          <w:sz w:val="20"/>
          <w:szCs w:val="20"/>
          <w:lang w:val="kk-KZ" w:eastAsia="ru-RU"/>
        </w:rPr>
        <w:t xml:space="preserve"> </w:t>
      </w:r>
      <w:r w:rsidRPr="00FB67B0">
        <w:rPr>
          <w:rFonts w:ascii="Times New Roman" w:hAnsi="Times New Roman" w:cs="Times New Roman"/>
          <w:bCs/>
          <w:sz w:val="20"/>
          <w:szCs w:val="20"/>
          <w:lang w:val="en-US"/>
        </w:rPr>
        <w:t>DOI:</w:t>
      </w:r>
      <w:r w:rsidRPr="00FB67B0">
        <w:rPr>
          <w:lang w:val="en-US"/>
        </w:rPr>
        <w:t xml:space="preserve"> </w:t>
      </w:r>
      <w:hyperlink r:id="rId13" w:history="1">
        <w:r w:rsidRPr="00FB67B0">
          <w:rPr>
            <w:rStyle w:val="a3"/>
            <w:rFonts w:ascii="Times New Roman" w:hAnsi="Times New Roman" w:cs="Times New Roman"/>
            <w:bCs/>
            <w:color w:val="auto"/>
            <w:sz w:val="20"/>
            <w:szCs w:val="20"/>
            <w:lang w:val="en-US"/>
          </w:rPr>
          <w:t>https://doi.org/10.30935/ojcmt/16738</w:t>
        </w:r>
      </w:hyperlink>
    </w:p>
    <w:p w:rsidR="004B5862" w:rsidRPr="00FB67B0" w:rsidRDefault="004B5862" w:rsidP="004B5862">
      <w:pPr>
        <w:spacing w:after="0" w:line="240" w:lineRule="auto"/>
        <w:ind w:right="-2" w:firstLine="709"/>
        <w:jc w:val="both"/>
        <w:rPr>
          <w:rFonts w:ascii="Times New Roman" w:eastAsia="Times New Roman" w:hAnsi="Times New Roman" w:cs="Times New Roman"/>
          <w:sz w:val="20"/>
          <w:szCs w:val="20"/>
          <w:lang w:val="kk-KZ" w:eastAsia="ru-RU"/>
        </w:rPr>
      </w:pPr>
      <w:r w:rsidRPr="00FB67B0">
        <w:rPr>
          <w:rFonts w:ascii="Times New Roman" w:eastAsia="Times New Roman" w:hAnsi="Times New Roman" w:cs="Times New Roman"/>
          <w:sz w:val="20"/>
          <w:szCs w:val="20"/>
          <w:lang w:val="kk-KZ" w:eastAsia="ru-RU"/>
        </w:rPr>
        <w:t xml:space="preserve">2 </w:t>
      </w:r>
      <w:proofErr w:type="spellStart"/>
      <w:r w:rsidRPr="00FB67B0">
        <w:rPr>
          <w:rFonts w:ascii="Times New Roman" w:eastAsia="Times New Roman" w:hAnsi="Times New Roman" w:cs="Times New Roman"/>
          <w:sz w:val="20"/>
          <w:szCs w:val="20"/>
          <w:lang w:val="en-US" w:eastAsia="ru-RU"/>
        </w:rPr>
        <w:t>Sakibayeva</w:t>
      </w:r>
      <w:proofErr w:type="spellEnd"/>
      <w:r w:rsidRPr="00FB67B0">
        <w:rPr>
          <w:rFonts w:ascii="Times New Roman" w:eastAsia="Times New Roman" w:hAnsi="Times New Roman" w:cs="Times New Roman"/>
          <w:sz w:val="20"/>
          <w:szCs w:val="20"/>
          <w:lang w:val="en-US" w:eastAsia="ru-RU"/>
        </w:rPr>
        <w:t xml:space="preserve"> B., </w:t>
      </w:r>
      <w:proofErr w:type="spellStart"/>
      <w:r w:rsidRPr="00FB67B0">
        <w:rPr>
          <w:rFonts w:ascii="Times New Roman" w:eastAsia="Times New Roman" w:hAnsi="Times New Roman" w:cs="Times New Roman"/>
          <w:sz w:val="20"/>
          <w:szCs w:val="20"/>
          <w:lang w:val="en-US" w:eastAsia="ru-RU"/>
        </w:rPr>
        <w:t>Sakibayev</w:t>
      </w:r>
      <w:proofErr w:type="spellEnd"/>
      <w:r w:rsidRPr="00FB67B0">
        <w:rPr>
          <w:rFonts w:ascii="Times New Roman" w:eastAsia="Times New Roman" w:hAnsi="Times New Roman" w:cs="Times New Roman"/>
          <w:sz w:val="20"/>
          <w:szCs w:val="20"/>
          <w:lang w:val="en-US" w:eastAsia="ru-RU"/>
        </w:rPr>
        <w:t xml:space="preserve"> S. (2025). </w:t>
      </w:r>
      <w:proofErr w:type="gramStart"/>
      <w:r w:rsidRPr="00FB67B0">
        <w:rPr>
          <w:rFonts w:ascii="Times New Roman" w:eastAsia="Times New Roman" w:hAnsi="Times New Roman" w:cs="Times New Roman"/>
          <w:sz w:val="20"/>
          <w:szCs w:val="20"/>
          <w:lang w:val="en-US" w:eastAsia="ru-RU"/>
        </w:rPr>
        <w:t>Enhancing professional competence in physics and mathematics education through information technology.</w:t>
      </w:r>
      <w:proofErr w:type="gramEnd"/>
      <w:r w:rsidRPr="00FB67B0">
        <w:rPr>
          <w:rFonts w:ascii="Times New Roman" w:eastAsia="Times New Roman" w:hAnsi="Times New Roman" w:cs="Times New Roman"/>
          <w:sz w:val="20"/>
          <w:szCs w:val="20"/>
          <w:lang w:val="en-US" w:eastAsia="ru-RU"/>
        </w:rPr>
        <w:t xml:space="preserve"> Educational Research and Evaluation, vol. 30, no. 7–8, pp. 610–622.</w:t>
      </w:r>
      <w:r w:rsidRPr="00FB67B0">
        <w:rPr>
          <w:rFonts w:ascii="Times New Roman" w:eastAsia="Times New Roman" w:hAnsi="Times New Roman" w:cs="Times New Roman"/>
          <w:sz w:val="20"/>
          <w:szCs w:val="20"/>
          <w:lang w:val="kk-KZ" w:eastAsia="ru-RU"/>
        </w:rPr>
        <w:t xml:space="preserve"> </w:t>
      </w:r>
      <w:r w:rsidRPr="00FB67B0">
        <w:rPr>
          <w:rFonts w:ascii="Times New Roman" w:hAnsi="Times New Roman" w:cs="Times New Roman"/>
          <w:bCs/>
          <w:sz w:val="20"/>
          <w:szCs w:val="20"/>
          <w:lang w:val="en-US"/>
        </w:rPr>
        <w:t>DOI:</w:t>
      </w:r>
      <w:r w:rsidRPr="00FB67B0">
        <w:rPr>
          <w:rFonts w:ascii="Times New Roman" w:hAnsi="Times New Roman" w:cs="Times New Roman"/>
          <w:bCs/>
          <w:sz w:val="20"/>
          <w:szCs w:val="20"/>
          <w:lang w:val="kk-KZ"/>
        </w:rPr>
        <w:t xml:space="preserve"> </w:t>
      </w:r>
      <w:hyperlink r:id="rId14" w:history="1">
        <w:r w:rsidRPr="00FB67B0">
          <w:rPr>
            <w:rStyle w:val="a3"/>
            <w:rFonts w:ascii="Times New Roman" w:hAnsi="Times New Roman" w:cs="Times New Roman"/>
            <w:bCs/>
            <w:color w:val="auto"/>
            <w:sz w:val="20"/>
            <w:szCs w:val="20"/>
            <w:lang w:val="kk-KZ"/>
          </w:rPr>
          <w:t>https://doi.org/10.1080/13803611.2025.2502813</w:t>
        </w:r>
      </w:hyperlink>
    </w:p>
    <w:p w:rsidR="004B5862" w:rsidRPr="00FB67B0" w:rsidRDefault="004B5862" w:rsidP="004B5862">
      <w:pPr>
        <w:spacing w:after="0" w:line="240" w:lineRule="auto"/>
        <w:ind w:right="-2" w:firstLine="709"/>
        <w:jc w:val="both"/>
        <w:rPr>
          <w:rFonts w:ascii="Times New Roman" w:eastAsia="Times New Roman" w:hAnsi="Times New Roman" w:cs="Times New Roman"/>
          <w:sz w:val="20"/>
          <w:szCs w:val="20"/>
          <w:lang w:val="en-US" w:eastAsia="ru-RU"/>
        </w:rPr>
      </w:pPr>
      <w:r w:rsidRPr="00FB67B0">
        <w:rPr>
          <w:rFonts w:ascii="Times New Roman" w:eastAsia="Times New Roman" w:hAnsi="Times New Roman" w:cs="Times New Roman"/>
          <w:sz w:val="20"/>
          <w:szCs w:val="20"/>
          <w:lang w:val="kk-KZ" w:eastAsia="ru-RU"/>
        </w:rPr>
        <w:t xml:space="preserve">3 </w:t>
      </w:r>
      <w:proofErr w:type="spellStart"/>
      <w:r w:rsidRPr="00FB67B0">
        <w:rPr>
          <w:rFonts w:ascii="Times New Roman" w:eastAsia="Times New Roman" w:hAnsi="Times New Roman" w:cs="Times New Roman"/>
          <w:sz w:val="20"/>
          <w:szCs w:val="20"/>
          <w:lang w:val="en-US" w:eastAsia="ru-RU"/>
        </w:rPr>
        <w:t>Hmel</w:t>
      </w:r>
      <w:proofErr w:type="spellEnd"/>
      <w:r w:rsidRPr="00FB67B0">
        <w:rPr>
          <w:rFonts w:ascii="Times New Roman" w:eastAsia="Times New Roman" w:hAnsi="Times New Roman" w:cs="Times New Roman"/>
          <w:sz w:val="20"/>
          <w:szCs w:val="20"/>
          <w:lang w:val="en-US" w:eastAsia="ru-RU"/>
        </w:rPr>
        <w:t xml:space="preserve"> N.D. (2002). </w:t>
      </w:r>
      <w:proofErr w:type="spellStart"/>
      <w:r w:rsidRPr="00FB67B0">
        <w:rPr>
          <w:rFonts w:ascii="Times New Roman" w:eastAsia="Times New Roman" w:hAnsi="Times New Roman" w:cs="Times New Roman"/>
          <w:sz w:val="20"/>
          <w:szCs w:val="20"/>
          <w:lang w:val="en-US" w:eastAsia="ru-RU"/>
        </w:rPr>
        <w:t>Teoria</w:t>
      </w:r>
      <w:proofErr w:type="spellEnd"/>
      <w:r w:rsidRPr="00FB67B0">
        <w:rPr>
          <w:rFonts w:ascii="Times New Roman" w:eastAsia="Times New Roman" w:hAnsi="Times New Roman" w:cs="Times New Roman"/>
          <w:sz w:val="20"/>
          <w:szCs w:val="20"/>
          <w:lang w:val="en-US" w:eastAsia="ru-RU"/>
        </w:rPr>
        <w:t xml:space="preserve"> i </w:t>
      </w:r>
      <w:proofErr w:type="spellStart"/>
      <w:r w:rsidRPr="00FB67B0">
        <w:rPr>
          <w:rFonts w:ascii="Times New Roman" w:eastAsia="Times New Roman" w:hAnsi="Times New Roman" w:cs="Times New Roman"/>
          <w:sz w:val="20"/>
          <w:szCs w:val="20"/>
          <w:lang w:val="en-US" w:eastAsia="ru-RU"/>
        </w:rPr>
        <w:t>tehnologia</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realizasii</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selostnogo</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pedagogicheskogo</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prosesa</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uchebnoe</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posobie</w:t>
      </w:r>
      <w:proofErr w:type="spellEnd"/>
      <w:r w:rsidRPr="00FB67B0">
        <w:rPr>
          <w:rFonts w:ascii="Times New Roman" w:eastAsia="Times New Roman" w:hAnsi="Times New Roman" w:cs="Times New Roman"/>
          <w:sz w:val="20"/>
          <w:szCs w:val="20"/>
          <w:lang w:val="en-US" w:eastAsia="ru-RU"/>
        </w:rPr>
        <w:t xml:space="preserve"> v </w:t>
      </w:r>
      <w:proofErr w:type="spellStart"/>
      <w:r w:rsidRPr="00FB67B0">
        <w:rPr>
          <w:rFonts w:ascii="Times New Roman" w:eastAsia="Times New Roman" w:hAnsi="Times New Roman" w:cs="Times New Roman"/>
          <w:sz w:val="20"/>
          <w:szCs w:val="20"/>
          <w:lang w:val="en-US" w:eastAsia="ru-RU"/>
        </w:rPr>
        <w:t>pomöş</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prepodavateläm</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aspirantam</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magistrantam</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studentam</w:t>
      </w:r>
      <w:proofErr w:type="spellEnd"/>
      <w:r w:rsidRPr="00FB67B0">
        <w:rPr>
          <w:rFonts w:ascii="Times New Roman" w:eastAsia="Times New Roman" w:hAnsi="Times New Roman" w:cs="Times New Roman"/>
          <w:sz w:val="20"/>
          <w:szCs w:val="20"/>
          <w:lang w:val="en-US" w:eastAsia="ru-RU"/>
        </w:rPr>
        <w:t xml:space="preserve"> [Theory and technology of implementing the holistic pedagogical process]. Almaty, 90 p. (in Russian)</w:t>
      </w:r>
    </w:p>
    <w:p w:rsidR="004B5862" w:rsidRPr="00FB67B0" w:rsidRDefault="004B5862" w:rsidP="004B5862">
      <w:pPr>
        <w:spacing w:after="0" w:line="240" w:lineRule="auto"/>
        <w:ind w:right="-2" w:firstLine="709"/>
        <w:jc w:val="both"/>
        <w:rPr>
          <w:rFonts w:ascii="Times New Roman" w:eastAsia="Times New Roman" w:hAnsi="Times New Roman" w:cs="Times New Roman"/>
          <w:sz w:val="20"/>
          <w:szCs w:val="20"/>
          <w:lang w:val="en-US" w:eastAsia="ru-RU"/>
        </w:rPr>
      </w:pPr>
      <w:r w:rsidRPr="00FB67B0">
        <w:rPr>
          <w:rFonts w:ascii="Times New Roman" w:eastAsia="Times New Roman" w:hAnsi="Times New Roman" w:cs="Times New Roman"/>
          <w:sz w:val="20"/>
          <w:szCs w:val="20"/>
          <w:lang w:val="kk-KZ" w:eastAsia="ru-RU"/>
        </w:rPr>
        <w:t xml:space="preserve">4 </w:t>
      </w:r>
      <w:proofErr w:type="spellStart"/>
      <w:r w:rsidRPr="00FB67B0">
        <w:rPr>
          <w:rFonts w:ascii="Times New Roman" w:eastAsia="Times New Roman" w:hAnsi="Times New Roman" w:cs="Times New Roman"/>
          <w:sz w:val="20"/>
          <w:szCs w:val="20"/>
          <w:lang w:val="en-US" w:eastAsia="ru-RU"/>
        </w:rPr>
        <w:t>Redecker</w:t>
      </w:r>
      <w:proofErr w:type="spellEnd"/>
      <w:r w:rsidRPr="00FB67B0">
        <w:rPr>
          <w:rFonts w:ascii="Times New Roman" w:eastAsia="Times New Roman" w:hAnsi="Times New Roman" w:cs="Times New Roman"/>
          <w:sz w:val="20"/>
          <w:szCs w:val="20"/>
          <w:lang w:val="en-US" w:eastAsia="ru-RU"/>
        </w:rPr>
        <w:t xml:space="preserve"> C., </w:t>
      </w:r>
      <w:proofErr w:type="spellStart"/>
      <w:r w:rsidRPr="00FB67B0">
        <w:rPr>
          <w:rFonts w:ascii="Times New Roman" w:eastAsia="Times New Roman" w:hAnsi="Times New Roman" w:cs="Times New Roman"/>
          <w:sz w:val="20"/>
          <w:szCs w:val="20"/>
          <w:lang w:val="en-US" w:eastAsia="ru-RU"/>
        </w:rPr>
        <w:t>Punie</w:t>
      </w:r>
      <w:proofErr w:type="spellEnd"/>
      <w:r w:rsidRPr="00FB67B0">
        <w:rPr>
          <w:rFonts w:ascii="Times New Roman" w:eastAsia="Times New Roman" w:hAnsi="Times New Roman" w:cs="Times New Roman"/>
          <w:sz w:val="20"/>
          <w:szCs w:val="20"/>
          <w:lang w:val="en-US" w:eastAsia="ru-RU"/>
        </w:rPr>
        <w:t xml:space="preserve"> Y. (2017). </w:t>
      </w:r>
      <w:proofErr w:type="gramStart"/>
      <w:r w:rsidRPr="00FB67B0">
        <w:rPr>
          <w:rFonts w:ascii="Times New Roman" w:eastAsia="Times New Roman" w:hAnsi="Times New Roman" w:cs="Times New Roman"/>
          <w:sz w:val="20"/>
          <w:szCs w:val="20"/>
          <w:lang w:val="en-US" w:eastAsia="ru-RU"/>
        </w:rPr>
        <w:t>European framework for the digital competence of educators (</w:t>
      </w:r>
      <w:proofErr w:type="spellStart"/>
      <w:r w:rsidRPr="00FB67B0">
        <w:rPr>
          <w:rFonts w:ascii="Times New Roman" w:eastAsia="Times New Roman" w:hAnsi="Times New Roman" w:cs="Times New Roman"/>
          <w:sz w:val="20"/>
          <w:szCs w:val="20"/>
          <w:lang w:val="en-US" w:eastAsia="ru-RU"/>
        </w:rPr>
        <w:t>DigCompEdu</w:t>
      </w:r>
      <w:proofErr w:type="spellEnd"/>
      <w:r w:rsidRPr="00FB67B0">
        <w:rPr>
          <w:rFonts w:ascii="Times New Roman" w:eastAsia="Times New Roman" w:hAnsi="Times New Roman" w:cs="Times New Roman"/>
          <w:sz w:val="20"/>
          <w:szCs w:val="20"/>
          <w:lang w:val="en-US" w:eastAsia="ru-RU"/>
        </w:rPr>
        <w:t>).</w:t>
      </w:r>
      <w:proofErr w:type="gramEnd"/>
      <w:r w:rsidRPr="00FB67B0">
        <w:rPr>
          <w:rFonts w:ascii="Times New Roman" w:eastAsia="Times New Roman" w:hAnsi="Times New Roman" w:cs="Times New Roman"/>
          <w:sz w:val="20"/>
          <w:szCs w:val="20"/>
          <w:lang w:val="en-US" w:eastAsia="ru-RU"/>
        </w:rPr>
        <w:t xml:space="preserve"> Luxembourg: Publications Office of the European Union.</w:t>
      </w:r>
    </w:p>
    <w:p w:rsidR="004B5862" w:rsidRPr="00FB67B0" w:rsidRDefault="004B5862" w:rsidP="004B5862">
      <w:pPr>
        <w:spacing w:after="0" w:line="240" w:lineRule="auto"/>
        <w:ind w:right="-2" w:firstLine="709"/>
        <w:jc w:val="both"/>
        <w:rPr>
          <w:rFonts w:ascii="Times New Roman" w:eastAsia="Times New Roman" w:hAnsi="Times New Roman" w:cs="Times New Roman"/>
          <w:sz w:val="20"/>
          <w:szCs w:val="20"/>
          <w:lang w:val="kk-KZ" w:eastAsia="ru-RU"/>
        </w:rPr>
      </w:pPr>
      <w:r w:rsidRPr="00FB67B0">
        <w:rPr>
          <w:rFonts w:ascii="Times New Roman" w:eastAsia="Times New Roman" w:hAnsi="Times New Roman" w:cs="Times New Roman"/>
          <w:sz w:val="20"/>
          <w:szCs w:val="20"/>
          <w:lang w:val="kk-KZ" w:eastAsia="ru-RU"/>
        </w:rPr>
        <w:t xml:space="preserve">5 </w:t>
      </w:r>
      <w:proofErr w:type="spellStart"/>
      <w:r w:rsidRPr="00FB67B0">
        <w:rPr>
          <w:rFonts w:ascii="Times New Roman" w:eastAsia="Times New Roman" w:hAnsi="Times New Roman" w:cs="Times New Roman"/>
          <w:sz w:val="20"/>
          <w:szCs w:val="20"/>
          <w:lang w:val="en-US" w:eastAsia="ru-RU"/>
        </w:rPr>
        <w:t>Sabyrkhanova</w:t>
      </w:r>
      <w:proofErr w:type="spellEnd"/>
      <w:r w:rsidRPr="00FB67B0">
        <w:rPr>
          <w:rFonts w:ascii="Times New Roman" w:eastAsia="Times New Roman" w:hAnsi="Times New Roman" w:cs="Times New Roman"/>
          <w:sz w:val="20"/>
          <w:szCs w:val="20"/>
          <w:lang w:val="en-US" w:eastAsia="ru-RU"/>
        </w:rPr>
        <w:t xml:space="preserve"> L., </w:t>
      </w:r>
      <w:proofErr w:type="spellStart"/>
      <w:r w:rsidRPr="00FB67B0">
        <w:rPr>
          <w:rFonts w:ascii="Times New Roman" w:eastAsia="Times New Roman" w:hAnsi="Times New Roman" w:cs="Times New Roman"/>
          <w:sz w:val="20"/>
          <w:szCs w:val="20"/>
          <w:lang w:val="en-US" w:eastAsia="ru-RU"/>
        </w:rPr>
        <w:t>Zhaidakbayeva</w:t>
      </w:r>
      <w:proofErr w:type="spellEnd"/>
      <w:r w:rsidRPr="00FB67B0">
        <w:rPr>
          <w:rFonts w:ascii="Times New Roman" w:eastAsia="Times New Roman" w:hAnsi="Times New Roman" w:cs="Times New Roman"/>
          <w:sz w:val="20"/>
          <w:szCs w:val="20"/>
          <w:lang w:val="en-US" w:eastAsia="ru-RU"/>
        </w:rPr>
        <w:t xml:space="preserve"> L., </w:t>
      </w:r>
      <w:proofErr w:type="spellStart"/>
      <w:r w:rsidRPr="00FB67B0">
        <w:rPr>
          <w:rFonts w:ascii="Times New Roman" w:eastAsia="Times New Roman" w:hAnsi="Times New Roman" w:cs="Times New Roman"/>
          <w:sz w:val="20"/>
          <w:szCs w:val="20"/>
          <w:lang w:val="en-US" w:eastAsia="ru-RU"/>
        </w:rPr>
        <w:t>Sözer</w:t>
      </w:r>
      <w:proofErr w:type="spellEnd"/>
      <w:r w:rsidRPr="00FB67B0">
        <w:rPr>
          <w:rFonts w:ascii="Times New Roman" w:eastAsia="Times New Roman" w:hAnsi="Times New Roman" w:cs="Times New Roman"/>
          <w:sz w:val="20"/>
          <w:szCs w:val="20"/>
          <w:lang w:val="en-US" w:eastAsia="ru-RU"/>
        </w:rPr>
        <w:t xml:space="preserve"> M.A., </w:t>
      </w:r>
      <w:proofErr w:type="spellStart"/>
      <w:r w:rsidRPr="00FB67B0">
        <w:rPr>
          <w:rFonts w:ascii="Times New Roman" w:eastAsia="Times New Roman" w:hAnsi="Times New Roman" w:cs="Times New Roman"/>
          <w:sz w:val="20"/>
          <w:szCs w:val="20"/>
          <w:lang w:val="en-US" w:eastAsia="ru-RU"/>
        </w:rPr>
        <w:t>Belessova</w:t>
      </w:r>
      <w:proofErr w:type="spellEnd"/>
      <w:r w:rsidRPr="00FB67B0">
        <w:rPr>
          <w:rFonts w:ascii="Times New Roman" w:eastAsia="Times New Roman" w:hAnsi="Times New Roman" w:cs="Times New Roman"/>
          <w:sz w:val="20"/>
          <w:szCs w:val="20"/>
          <w:lang w:val="en-US" w:eastAsia="ru-RU"/>
        </w:rPr>
        <w:t xml:space="preserve"> D., </w:t>
      </w:r>
      <w:proofErr w:type="spellStart"/>
      <w:r w:rsidRPr="00FB67B0">
        <w:rPr>
          <w:rFonts w:ascii="Times New Roman" w:eastAsia="Times New Roman" w:hAnsi="Times New Roman" w:cs="Times New Roman"/>
          <w:sz w:val="20"/>
          <w:szCs w:val="20"/>
          <w:lang w:val="en-US" w:eastAsia="ru-RU"/>
        </w:rPr>
        <w:t>Kurmanbayeva</w:t>
      </w:r>
      <w:proofErr w:type="spellEnd"/>
      <w:r w:rsidRPr="00FB67B0">
        <w:rPr>
          <w:rFonts w:ascii="Times New Roman" w:eastAsia="Times New Roman" w:hAnsi="Times New Roman" w:cs="Times New Roman"/>
          <w:sz w:val="20"/>
          <w:szCs w:val="20"/>
          <w:lang w:val="en-US" w:eastAsia="ru-RU"/>
        </w:rPr>
        <w:t xml:space="preserve"> </w:t>
      </w:r>
      <w:proofErr w:type="spellStart"/>
      <w:proofErr w:type="gramStart"/>
      <w:r w:rsidRPr="00FB67B0">
        <w:rPr>
          <w:rFonts w:ascii="Times New Roman" w:eastAsia="Times New Roman" w:hAnsi="Times New Roman" w:cs="Times New Roman"/>
          <w:sz w:val="20"/>
          <w:szCs w:val="20"/>
          <w:lang w:val="en-US" w:eastAsia="ru-RU"/>
        </w:rPr>
        <w:t>Zh</w:t>
      </w:r>
      <w:proofErr w:type="spellEnd"/>
      <w:r w:rsidRPr="00FB67B0">
        <w:rPr>
          <w:rFonts w:ascii="Times New Roman" w:eastAsia="Times New Roman" w:hAnsi="Times New Roman" w:cs="Times New Roman"/>
          <w:sz w:val="20"/>
          <w:szCs w:val="20"/>
          <w:lang w:val="en-US" w:eastAsia="ru-RU"/>
        </w:rPr>
        <w:t>.,</w:t>
      </w:r>
      <w:proofErr w:type="gram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Zhidebayeva</w:t>
      </w:r>
      <w:proofErr w:type="spellEnd"/>
      <w:r w:rsidRPr="00FB67B0">
        <w:rPr>
          <w:rFonts w:ascii="Times New Roman" w:eastAsia="Times New Roman" w:hAnsi="Times New Roman" w:cs="Times New Roman"/>
          <w:sz w:val="20"/>
          <w:szCs w:val="20"/>
          <w:lang w:val="en-US" w:eastAsia="ru-RU"/>
        </w:rPr>
        <w:t xml:space="preserve"> A. (2026). Digital Literacy as a Tool for Developing Computational Thinking in Young Learners: A Literature Review. Open Education Studies, vol. 8, no. 1, article 20250121.</w:t>
      </w:r>
      <w:r w:rsidRPr="00FB67B0">
        <w:rPr>
          <w:rFonts w:ascii="Times New Roman" w:eastAsia="Times New Roman" w:hAnsi="Times New Roman" w:cs="Times New Roman"/>
          <w:sz w:val="20"/>
          <w:szCs w:val="20"/>
          <w:lang w:val="kk-KZ" w:eastAsia="ru-RU"/>
        </w:rPr>
        <w:t xml:space="preserve"> </w:t>
      </w:r>
      <w:r w:rsidRPr="00FB67B0">
        <w:rPr>
          <w:rFonts w:ascii="Times New Roman" w:hAnsi="Times New Roman" w:cs="Times New Roman"/>
          <w:bCs/>
          <w:sz w:val="20"/>
          <w:szCs w:val="20"/>
          <w:lang w:val="en-US"/>
        </w:rPr>
        <w:t xml:space="preserve">URL: </w:t>
      </w:r>
      <w:hyperlink r:id="rId15" w:history="1">
        <w:r w:rsidRPr="00FB67B0">
          <w:rPr>
            <w:rStyle w:val="a3"/>
            <w:rFonts w:ascii="Times New Roman" w:hAnsi="Times New Roman" w:cs="Times New Roman"/>
            <w:bCs/>
            <w:color w:val="auto"/>
            <w:sz w:val="20"/>
            <w:szCs w:val="20"/>
            <w:lang w:val="kk-KZ"/>
          </w:rPr>
          <w:t>https://www.degruyterbrill.com/document/doi/10.1515/edu-2025-0121/html</w:t>
        </w:r>
      </w:hyperlink>
    </w:p>
    <w:p w:rsidR="004B5862" w:rsidRPr="00FB67B0" w:rsidRDefault="004B5862" w:rsidP="004B5862">
      <w:pPr>
        <w:spacing w:after="0" w:line="240" w:lineRule="auto"/>
        <w:ind w:right="-2" w:firstLine="709"/>
        <w:jc w:val="both"/>
        <w:rPr>
          <w:rFonts w:ascii="Times New Roman" w:eastAsia="Times New Roman" w:hAnsi="Times New Roman" w:cs="Times New Roman"/>
          <w:sz w:val="20"/>
          <w:szCs w:val="20"/>
          <w:lang w:val="en-US" w:eastAsia="ru-RU"/>
        </w:rPr>
      </w:pPr>
      <w:r w:rsidRPr="00FB67B0">
        <w:rPr>
          <w:rFonts w:ascii="Times New Roman" w:eastAsia="Times New Roman" w:hAnsi="Times New Roman" w:cs="Times New Roman"/>
          <w:sz w:val="20"/>
          <w:szCs w:val="20"/>
          <w:lang w:val="kk-KZ" w:eastAsia="ru-RU"/>
        </w:rPr>
        <w:t>6 QR OMA (Qazaqstan Respublikasynyñ ortalyq memlekettık arhivı) [</w:t>
      </w:r>
      <w:r w:rsidRPr="00FB67B0">
        <w:rPr>
          <w:rFonts w:ascii="Times New Roman" w:eastAsia="Times New Roman" w:hAnsi="Times New Roman" w:cs="Times New Roman"/>
          <w:sz w:val="20"/>
          <w:szCs w:val="20"/>
          <w:lang w:val="en-US" w:eastAsia="ru-RU"/>
        </w:rPr>
        <w:t>Central School of the Republic of Kazakhstan State Archives)</w:t>
      </w:r>
      <w:r w:rsidRPr="00FB67B0">
        <w:rPr>
          <w:rFonts w:ascii="Times New Roman" w:eastAsia="Times New Roman" w:hAnsi="Times New Roman" w:cs="Times New Roman"/>
          <w:sz w:val="20"/>
          <w:szCs w:val="20"/>
          <w:lang w:val="kk-KZ" w:eastAsia="ru-RU"/>
        </w:rPr>
        <w:t xml:space="preserve">]. </w:t>
      </w:r>
      <w:r w:rsidRPr="00FB67B0">
        <w:rPr>
          <w:rFonts w:ascii="Times New Roman" w:eastAsia="Times New Roman" w:hAnsi="Times New Roman" w:cs="Times New Roman"/>
          <w:sz w:val="20"/>
          <w:szCs w:val="20"/>
          <w:lang w:val="en-US" w:eastAsia="ru-RU"/>
        </w:rPr>
        <w:t xml:space="preserve">F. 1692. </w:t>
      </w:r>
      <w:proofErr w:type="gramStart"/>
      <w:r w:rsidRPr="00FB67B0">
        <w:rPr>
          <w:rFonts w:ascii="Times New Roman" w:eastAsia="Times New Roman" w:hAnsi="Times New Roman" w:cs="Times New Roman"/>
          <w:sz w:val="20"/>
          <w:szCs w:val="20"/>
          <w:lang w:val="en-US" w:eastAsia="ru-RU"/>
        </w:rPr>
        <w:t>Op. 1.</w:t>
      </w:r>
      <w:proofErr w:type="gramEnd"/>
      <w:r w:rsidRPr="00FB67B0">
        <w:rPr>
          <w:rFonts w:ascii="Times New Roman" w:eastAsia="Times New Roman" w:hAnsi="Times New Roman" w:cs="Times New Roman"/>
          <w:sz w:val="20"/>
          <w:szCs w:val="20"/>
          <w:lang w:val="en-US" w:eastAsia="ru-RU"/>
        </w:rPr>
        <w:t xml:space="preserve"> </w:t>
      </w:r>
      <w:proofErr w:type="gramStart"/>
      <w:r w:rsidRPr="00FB67B0">
        <w:rPr>
          <w:rFonts w:ascii="Times New Roman" w:eastAsia="Times New Roman" w:hAnsi="Times New Roman" w:cs="Times New Roman"/>
          <w:sz w:val="20"/>
          <w:szCs w:val="20"/>
          <w:lang w:val="en-US" w:eastAsia="ru-RU"/>
        </w:rPr>
        <w:t>Is 1881.</w:t>
      </w:r>
      <w:proofErr w:type="gramEnd"/>
      <w:r w:rsidRPr="00FB67B0">
        <w:rPr>
          <w:rFonts w:ascii="Times New Roman" w:eastAsia="Times New Roman" w:hAnsi="Times New Roman" w:cs="Times New Roman"/>
          <w:sz w:val="20"/>
          <w:szCs w:val="20"/>
          <w:lang w:val="en-US" w:eastAsia="ru-RU"/>
        </w:rPr>
        <w:t xml:space="preserve"> P. 253, pp. 3–38. (</w:t>
      </w:r>
      <w:proofErr w:type="gramStart"/>
      <w:r w:rsidRPr="00FB67B0">
        <w:rPr>
          <w:rFonts w:ascii="Times New Roman" w:eastAsia="Times New Roman" w:hAnsi="Times New Roman" w:cs="Times New Roman"/>
          <w:sz w:val="20"/>
          <w:szCs w:val="20"/>
          <w:lang w:val="en-US" w:eastAsia="ru-RU"/>
        </w:rPr>
        <w:t>in</w:t>
      </w:r>
      <w:proofErr w:type="gramEnd"/>
      <w:r w:rsidRPr="00FB67B0">
        <w:rPr>
          <w:rFonts w:ascii="Times New Roman" w:eastAsia="Times New Roman" w:hAnsi="Times New Roman" w:cs="Times New Roman"/>
          <w:sz w:val="20"/>
          <w:szCs w:val="20"/>
          <w:lang w:val="en-US" w:eastAsia="ru-RU"/>
        </w:rPr>
        <w:t xml:space="preserve"> Kazakh)</w:t>
      </w:r>
    </w:p>
    <w:p w:rsidR="004B5862" w:rsidRPr="00FB67B0" w:rsidRDefault="004B5862" w:rsidP="004B5862">
      <w:pPr>
        <w:spacing w:after="0" w:line="240" w:lineRule="auto"/>
        <w:ind w:right="-2" w:firstLine="709"/>
        <w:jc w:val="both"/>
        <w:rPr>
          <w:rFonts w:ascii="Times New Roman" w:eastAsia="Times New Roman" w:hAnsi="Times New Roman" w:cs="Times New Roman"/>
          <w:sz w:val="20"/>
          <w:szCs w:val="20"/>
          <w:lang w:val="kk-KZ" w:eastAsia="ru-RU"/>
        </w:rPr>
      </w:pPr>
      <w:r w:rsidRPr="00FB67B0">
        <w:rPr>
          <w:rFonts w:ascii="Times New Roman" w:eastAsia="Times New Roman" w:hAnsi="Times New Roman" w:cs="Times New Roman"/>
          <w:sz w:val="20"/>
          <w:szCs w:val="20"/>
          <w:lang w:val="kk-KZ" w:eastAsia="ru-RU"/>
        </w:rPr>
        <w:t xml:space="preserve">7 </w:t>
      </w:r>
      <w:r w:rsidRPr="00FB67B0">
        <w:rPr>
          <w:rFonts w:ascii="Times New Roman" w:eastAsia="Times New Roman" w:hAnsi="Times New Roman" w:cs="Times New Roman"/>
          <w:sz w:val="20"/>
          <w:szCs w:val="20"/>
          <w:lang w:val="en-US" w:eastAsia="ru-RU"/>
        </w:rPr>
        <w:t>Bates A.W. (2019). Teaching in a Digital Age: Guidelines for Designing Teaching and Learning. Vancouver, B.C.: Tony Bates Associates Ltd., 371 p.</w:t>
      </w:r>
      <w:r w:rsidRPr="00FB67B0">
        <w:rPr>
          <w:rFonts w:ascii="Times New Roman" w:eastAsia="Times New Roman" w:hAnsi="Times New Roman" w:cs="Times New Roman"/>
          <w:sz w:val="20"/>
          <w:szCs w:val="20"/>
          <w:lang w:val="kk-KZ" w:eastAsia="ru-RU"/>
        </w:rPr>
        <w:t xml:space="preserve"> </w:t>
      </w:r>
      <w:r w:rsidRPr="00FB67B0">
        <w:rPr>
          <w:rFonts w:ascii="Times New Roman" w:hAnsi="Times New Roman" w:cs="Times New Roman"/>
          <w:bCs/>
          <w:sz w:val="20"/>
          <w:szCs w:val="20"/>
          <w:lang w:val="en-US"/>
        </w:rPr>
        <w:t xml:space="preserve">URL: </w:t>
      </w:r>
      <w:hyperlink r:id="rId16" w:history="1">
        <w:r w:rsidRPr="00FB67B0">
          <w:rPr>
            <w:rStyle w:val="a3"/>
            <w:rFonts w:ascii="Times New Roman" w:hAnsi="Times New Roman" w:cs="Times New Roman"/>
            <w:bCs/>
            <w:color w:val="auto"/>
            <w:sz w:val="20"/>
            <w:szCs w:val="20"/>
            <w:lang w:val="en-US"/>
          </w:rPr>
          <w:t>https://pressbooks.bccampus.ca/teachinginadigitalagev2/</w:t>
        </w:r>
      </w:hyperlink>
      <w:r w:rsidRPr="00FB67B0">
        <w:rPr>
          <w:rFonts w:ascii="Times New Roman" w:hAnsi="Times New Roman" w:cs="Times New Roman"/>
          <w:bCs/>
          <w:sz w:val="20"/>
          <w:szCs w:val="20"/>
          <w:lang w:val="kk-KZ"/>
        </w:rPr>
        <w:t xml:space="preserve"> </w:t>
      </w:r>
      <w:r w:rsidRPr="00FB67B0">
        <w:rPr>
          <w:rFonts w:ascii="Times New Roman" w:hAnsi="Times New Roman" w:cs="Times New Roman"/>
          <w:bCs/>
          <w:sz w:val="20"/>
          <w:szCs w:val="20"/>
          <w:lang w:val="en-US"/>
        </w:rPr>
        <w:t>(accessed: 15.02.2026).</w:t>
      </w:r>
    </w:p>
    <w:p w:rsidR="004B5862" w:rsidRPr="00FB67B0" w:rsidRDefault="004B5862" w:rsidP="004B5862">
      <w:pPr>
        <w:spacing w:after="0" w:line="240" w:lineRule="auto"/>
        <w:ind w:right="-2" w:firstLine="709"/>
        <w:jc w:val="both"/>
        <w:rPr>
          <w:rFonts w:ascii="Times New Roman" w:eastAsia="Times New Roman" w:hAnsi="Times New Roman" w:cs="Times New Roman"/>
          <w:sz w:val="20"/>
          <w:szCs w:val="20"/>
          <w:lang w:val="en-US" w:eastAsia="ru-RU"/>
        </w:rPr>
      </w:pPr>
      <w:r w:rsidRPr="00FB67B0">
        <w:rPr>
          <w:rFonts w:ascii="Times New Roman" w:eastAsia="Times New Roman" w:hAnsi="Times New Roman" w:cs="Times New Roman"/>
          <w:sz w:val="20"/>
          <w:szCs w:val="20"/>
          <w:lang w:val="kk-KZ" w:eastAsia="ru-RU"/>
        </w:rPr>
        <w:lastRenderedPageBreak/>
        <w:t xml:space="preserve">8 Ybyraimjanov K.T., Mailybaeva G.S., Hüsein Uzunboilu, Danikeeva A.B., İsabekova A.K. (2022). </w:t>
      </w:r>
      <w:proofErr w:type="spellStart"/>
      <w:r w:rsidRPr="00FB67B0">
        <w:rPr>
          <w:rFonts w:ascii="Times New Roman" w:eastAsia="Times New Roman" w:hAnsi="Times New Roman" w:cs="Times New Roman"/>
          <w:sz w:val="20"/>
          <w:szCs w:val="20"/>
          <w:lang w:val="en-US" w:eastAsia="ru-RU"/>
        </w:rPr>
        <w:t>İsabekova</w:t>
      </w:r>
      <w:proofErr w:type="spellEnd"/>
      <w:r w:rsidRPr="00FB67B0">
        <w:rPr>
          <w:rFonts w:ascii="Times New Roman" w:eastAsia="Times New Roman" w:hAnsi="Times New Roman" w:cs="Times New Roman"/>
          <w:sz w:val="20"/>
          <w:szCs w:val="20"/>
          <w:lang w:val="en-US" w:eastAsia="ru-RU"/>
        </w:rPr>
        <w:t xml:space="preserve"> A.K. </w:t>
      </w:r>
      <w:proofErr w:type="spellStart"/>
      <w:r w:rsidRPr="00FB67B0">
        <w:rPr>
          <w:rFonts w:ascii="Times New Roman" w:eastAsia="Times New Roman" w:hAnsi="Times New Roman" w:cs="Times New Roman"/>
          <w:sz w:val="20"/>
          <w:szCs w:val="20"/>
          <w:lang w:val="en-US" w:eastAsia="ru-RU"/>
        </w:rPr>
        <w:t>Jañartylğan</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bılım</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beru</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mazmūny</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jağdaiynda</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pedagogtıñ</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käsıbilıgın</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damytu</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joldary</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monografia</w:t>
      </w:r>
      <w:proofErr w:type="spellEnd"/>
      <w:r w:rsidRPr="00FB67B0">
        <w:rPr>
          <w:rFonts w:ascii="Times New Roman" w:eastAsia="Times New Roman" w:hAnsi="Times New Roman" w:cs="Times New Roman"/>
          <w:sz w:val="20"/>
          <w:szCs w:val="20"/>
          <w:lang w:val="en-US" w:eastAsia="ru-RU"/>
        </w:rPr>
        <w:t xml:space="preserve"> [Ways of developing teacher professionalism in the context of updated educational content]. </w:t>
      </w:r>
      <w:proofErr w:type="spellStart"/>
      <w:r w:rsidRPr="00FB67B0">
        <w:rPr>
          <w:rFonts w:ascii="Times New Roman" w:eastAsia="Times New Roman" w:hAnsi="Times New Roman" w:cs="Times New Roman"/>
          <w:sz w:val="20"/>
          <w:szCs w:val="20"/>
          <w:lang w:val="en-US" w:eastAsia="ru-RU"/>
        </w:rPr>
        <w:t>Taldyqorğan</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Jetısu</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universitetı</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baspasy</w:t>
      </w:r>
      <w:proofErr w:type="spellEnd"/>
      <w:r w:rsidRPr="00FB67B0">
        <w:rPr>
          <w:rFonts w:ascii="Times New Roman" w:eastAsia="Times New Roman" w:hAnsi="Times New Roman" w:cs="Times New Roman"/>
          <w:sz w:val="20"/>
          <w:szCs w:val="20"/>
          <w:lang w:val="en-US" w:eastAsia="ru-RU"/>
        </w:rPr>
        <w:t>, 158 p. (in Kazakh)</w:t>
      </w:r>
    </w:p>
    <w:p w:rsidR="004B5862" w:rsidRPr="00FB67B0" w:rsidRDefault="004B5862" w:rsidP="004B5862">
      <w:pPr>
        <w:spacing w:after="0" w:line="240" w:lineRule="auto"/>
        <w:ind w:right="-2" w:firstLine="709"/>
        <w:jc w:val="both"/>
        <w:rPr>
          <w:rFonts w:ascii="Times New Roman" w:eastAsia="Times New Roman" w:hAnsi="Times New Roman" w:cs="Times New Roman"/>
          <w:sz w:val="20"/>
          <w:szCs w:val="20"/>
          <w:lang w:val="en-US" w:eastAsia="ru-RU"/>
        </w:rPr>
      </w:pPr>
      <w:r w:rsidRPr="00FB67B0">
        <w:rPr>
          <w:rFonts w:ascii="Times New Roman" w:eastAsia="Times New Roman" w:hAnsi="Times New Roman" w:cs="Times New Roman"/>
          <w:sz w:val="20"/>
          <w:szCs w:val="20"/>
          <w:lang w:val="kk-KZ" w:eastAsia="ru-RU"/>
        </w:rPr>
        <w:t xml:space="preserve">9 </w:t>
      </w:r>
      <w:proofErr w:type="spellStart"/>
      <w:r w:rsidRPr="00FB67B0">
        <w:rPr>
          <w:rFonts w:ascii="Times New Roman" w:eastAsia="Times New Roman" w:hAnsi="Times New Roman" w:cs="Times New Roman"/>
          <w:sz w:val="20"/>
          <w:szCs w:val="20"/>
          <w:lang w:val="en-US" w:eastAsia="ru-RU"/>
        </w:rPr>
        <w:t>Ahmetov</w:t>
      </w:r>
      <w:proofErr w:type="spellEnd"/>
      <w:r w:rsidRPr="00FB67B0">
        <w:rPr>
          <w:rFonts w:ascii="Times New Roman" w:eastAsia="Times New Roman" w:hAnsi="Times New Roman" w:cs="Times New Roman"/>
          <w:sz w:val="20"/>
          <w:szCs w:val="20"/>
          <w:lang w:val="en-US" w:eastAsia="ru-RU"/>
        </w:rPr>
        <w:t xml:space="preserve"> J.M. (2023). </w:t>
      </w:r>
      <w:proofErr w:type="spellStart"/>
      <w:r w:rsidRPr="00FB67B0">
        <w:rPr>
          <w:rFonts w:ascii="Times New Roman" w:eastAsia="Times New Roman" w:hAnsi="Times New Roman" w:cs="Times New Roman"/>
          <w:sz w:val="20"/>
          <w:szCs w:val="20"/>
          <w:lang w:val="en-US" w:eastAsia="ru-RU"/>
        </w:rPr>
        <w:t>Aimaqtyq</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bılım</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beru</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jüiesındegı</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basqaru</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mäselelerı</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oqu</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qūraly</w:t>
      </w:r>
      <w:proofErr w:type="spellEnd"/>
      <w:r w:rsidRPr="00FB67B0">
        <w:rPr>
          <w:rFonts w:ascii="Times New Roman" w:eastAsia="Times New Roman" w:hAnsi="Times New Roman" w:cs="Times New Roman"/>
          <w:sz w:val="20"/>
          <w:szCs w:val="20"/>
          <w:lang w:val="en-US" w:eastAsia="ru-RU"/>
        </w:rPr>
        <w:t xml:space="preserve"> [Management issues in the regional education system]. </w:t>
      </w:r>
      <w:proofErr w:type="spellStart"/>
      <w:r w:rsidRPr="00FB67B0">
        <w:rPr>
          <w:rFonts w:ascii="Times New Roman" w:eastAsia="Times New Roman" w:hAnsi="Times New Roman" w:cs="Times New Roman"/>
          <w:sz w:val="20"/>
          <w:szCs w:val="20"/>
          <w:lang w:val="en-US" w:eastAsia="ru-RU"/>
        </w:rPr>
        <w:t>Taldyqorğan</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Zhetisu</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universiteti</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baspasy</w:t>
      </w:r>
      <w:proofErr w:type="spellEnd"/>
      <w:r w:rsidRPr="00FB67B0">
        <w:rPr>
          <w:rFonts w:ascii="Times New Roman" w:eastAsia="Times New Roman" w:hAnsi="Times New Roman" w:cs="Times New Roman"/>
          <w:sz w:val="20"/>
          <w:szCs w:val="20"/>
          <w:lang w:val="en-US" w:eastAsia="ru-RU"/>
        </w:rPr>
        <w:t>, 45 p. (in Kazakh)</w:t>
      </w:r>
    </w:p>
    <w:p w:rsidR="004B5862" w:rsidRPr="00FB67B0" w:rsidRDefault="004B5862" w:rsidP="004B5862">
      <w:pPr>
        <w:spacing w:after="0" w:line="240" w:lineRule="auto"/>
        <w:ind w:right="-2" w:firstLine="709"/>
        <w:jc w:val="both"/>
        <w:rPr>
          <w:rFonts w:ascii="Times New Roman" w:eastAsia="Times New Roman" w:hAnsi="Times New Roman" w:cs="Times New Roman"/>
          <w:sz w:val="20"/>
          <w:szCs w:val="20"/>
          <w:lang w:val="en-US" w:eastAsia="ru-RU"/>
        </w:rPr>
      </w:pPr>
      <w:r w:rsidRPr="00FB67B0">
        <w:rPr>
          <w:rFonts w:ascii="Times New Roman" w:eastAsia="Times New Roman" w:hAnsi="Times New Roman" w:cs="Times New Roman"/>
          <w:sz w:val="20"/>
          <w:szCs w:val="20"/>
          <w:lang w:val="kk-KZ" w:eastAsia="ru-RU"/>
        </w:rPr>
        <w:t xml:space="preserve">10 </w:t>
      </w:r>
      <w:proofErr w:type="spellStart"/>
      <w:r w:rsidRPr="00FB67B0">
        <w:rPr>
          <w:rFonts w:ascii="Times New Roman" w:eastAsia="Times New Roman" w:hAnsi="Times New Roman" w:cs="Times New Roman"/>
          <w:sz w:val="20"/>
          <w:szCs w:val="20"/>
          <w:lang w:val="en-US" w:eastAsia="ru-RU"/>
        </w:rPr>
        <w:t>Abdulaeva</w:t>
      </w:r>
      <w:proofErr w:type="spellEnd"/>
      <w:r w:rsidRPr="00FB67B0">
        <w:rPr>
          <w:rFonts w:ascii="Times New Roman" w:eastAsia="Times New Roman" w:hAnsi="Times New Roman" w:cs="Times New Roman"/>
          <w:sz w:val="20"/>
          <w:szCs w:val="20"/>
          <w:lang w:val="en-US" w:eastAsia="ru-RU"/>
        </w:rPr>
        <w:t xml:space="preserve"> Ä.B., </w:t>
      </w:r>
      <w:proofErr w:type="spellStart"/>
      <w:r w:rsidRPr="00FB67B0">
        <w:rPr>
          <w:rFonts w:ascii="Times New Roman" w:eastAsia="Times New Roman" w:hAnsi="Times New Roman" w:cs="Times New Roman"/>
          <w:sz w:val="20"/>
          <w:szCs w:val="20"/>
          <w:lang w:val="en-US" w:eastAsia="ru-RU"/>
        </w:rPr>
        <w:t>Janatbekova</w:t>
      </w:r>
      <w:proofErr w:type="spellEnd"/>
      <w:r w:rsidRPr="00FB67B0">
        <w:rPr>
          <w:rFonts w:ascii="Times New Roman" w:eastAsia="Times New Roman" w:hAnsi="Times New Roman" w:cs="Times New Roman"/>
          <w:sz w:val="20"/>
          <w:szCs w:val="20"/>
          <w:lang w:val="en-US" w:eastAsia="ru-RU"/>
        </w:rPr>
        <w:t xml:space="preserve"> N.J., </w:t>
      </w:r>
      <w:proofErr w:type="spellStart"/>
      <w:r w:rsidRPr="00FB67B0">
        <w:rPr>
          <w:rFonts w:ascii="Times New Roman" w:eastAsia="Times New Roman" w:hAnsi="Times New Roman" w:cs="Times New Roman"/>
          <w:sz w:val="20"/>
          <w:szCs w:val="20"/>
          <w:lang w:val="en-US" w:eastAsia="ru-RU"/>
        </w:rPr>
        <w:t>Şendel</w:t>
      </w:r>
      <w:proofErr w:type="spellEnd"/>
      <w:r w:rsidRPr="00FB67B0">
        <w:rPr>
          <w:rFonts w:ascii="Times New Roman" w:eastAsia="Times New Roman" w:hAnsi="Times New Roman" w:cs="Times New Roman"/>
          <w:sz w:val="20"/>
          <w:szCs w:val="20"/>
          <w:lang w:val="en-US" w:eastAsia="ru-RU"/>
        </w:rPr>
        <w:t xml:space="preserve"> A.V. (2025). </w:t>
      </w:r>
      <w:proofErr w:type="spellStart"/>
      <w:proofErr w:type="gramStart"/>
      <w:r w:rsidRPr="00FB67B0">
        <w:rPr>
          <w:rFonts w:ascii="Times New Roman" w:eastAsia="Times New Roman" w:hAnsi="Times New Roman" w:cs="Times New Roman"/>
          <w:sz w:val="20"/>
          <w:szCs w:val="20"/>
          <w:lang w:val="en-US" w:eastAsia="ru-RU"/>
        </w:rPr>
        <w:t>Fizikany</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oqytuda</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aqparattyq-komunikasialyq</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tehnologialardy</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qoldanudyñ</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keibır</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mäselelerı</w:t>
      </w:r>
      <w:proofErr w:type="spellEnd"/>
      <w:r w:rsidRPr="00FB67B0">
        <w:rPr>
          <w:rFonts w:ascii="Times New Roman" w:eastAsia="Times New Roman" w:hAnsi="Times New Roman" w:cs="Times New Roman"/>
          <w:sz w:val="20"/>
          <w:szCs w:val="20"/>
          <w:lang w:val="en-US" w:eastAsia="ru-RU"/>
        </w:rPr>
        <w:t xml:space="preserve"> [The use of information and communication technologies in teaching physics some problems].</w:t>
      </w:r>
      <w:proofErr w:type="gramEnd"/>
      <w:r w:rsidRPr="00FB67B0">
        <w:rPr>
          <w:rFonts w:ascii="Times New Roman" w:eastAsia="Times New Roman" w:hAnsi="Times New Roman" w:cs="Times New Roman"/>
          <w:sz w:val="20"/>
          <w:szCs w:val="20"/>
          <w:lang w:val="en-US" w:eastAsia="ru-RU"/>
        </w:rPr>
        <w:t xml:space="preserve"> </w:t>
      </w:r>
      <w:proofErr w:type="spellStart"/>
      <w:proofErr w:type="gramStart"/>
      <w:r w:rsidRPr="00FB67B0">
        <w:rPr>
          <w:rFonts w:ascii="Times New Roman" w:eastAsia="Times New Roman" w:hAnsi="Times New Roman" w:cs="Times New Roman"/>
          <w:sz w:val="20"/>
          <w:szCs w:val="20"/>
          <w:lang w:val="en-US" w:eastAsia="ru-RU"/>
        </w:rPr>
        <w:t>Toraiğyrov</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universitetınıñ</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habarşysy</w:t>
      </w:r>
      <w:proofErr w:type="spellEnd"/>
      <w:r w:rsidRPr="00FB67B0">
        <w:rPr>
          <w:rFonts w:ascii="Times New Roman" w:eastAsia="Times New Roman" w:hAnsi="Times New Roman" w:cs="Times New Roman"/>
          <w:sz w:val="20"/>
          <w:szCs w:val="20"/>
          <w:lang w:val="en-US" w:eastAsia="ru-RU"/>
        </w:rPr>
        <w:t>.</w:t>
      </w:r>
      <w:proofErr w:type="gramEnd"/>
      <w:r w:rsidRPr="00FB67B0">
        <w:rPr>
          <w:rFonts w:ascii="Times New Roman" w:eastAsia="Times New Roman" w:hAnsi="Times New Roman" w:cs="Times New Roman"/>
          <w:sz w:val="20"/>
          <w:szCs w:val="20"/>
          <w:lang w:val="en-US" w:eastAsia="ru-RU"/>
        </w:rPr>
        <w:t xml:space="preserve"> </w:t>
      </w:r>
      <w:proofErr w:type="gramStart"/>
      <w:r w:rsidRPr="00FB67B0">
        <w:rPr>
          <w:rFonts w:ascii="Times New Roman" w:eastAsia="Times New Roman" w:hAnsi="Times New Roman" w:cs="Times New Roman"/>
          <w:sz w:val="20"/>
          <w:szCs w:val="20"/>
          <w:lang w:val="en-US" w:eastAsia="ru-RU"/>
        </w:rPr>
        <w:t>«</w:t>
      </w:r>
      <w:proofErr w:type="spellStart"/>
      <w:r w:rsidRPr="00FB67B0">
        <w:rPr>
          <w:rFonts w:ascii="Times New Roman" w:eastAsia="Times New Roman" w:hAnsi="Times New Roman" w:cs="Times New Roman"/>
          <w:sz w:val="20"/>
          <w:szCs w:val="20"/>
          <w:lang w:val="en-US" w:eastAsia="ru-RU"/>
        </w:rPr>
        <w:t>Pedagogikalyq</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seriasy</w:t>
      </w:r>
      <w:proofErr w:type="spellEnd"/>
      <w:r w:rsidRPr="00FB67B0">
        <w:rPr>
          <w:rFonts w:ascii="Times New Roman" w:eastAsia="Times New Roman" w:hAnsi="Times New Roman" w:cs="Times New Roman"/>
          <w:sz w:val="20"/>
          <w:szCs w:val="20"/>
          <w:lang w:val="en-US" w:eastAsia="ru-RU"/>
        </w:rPr>
        <w:t>», no. 2, pp. 8–22.</w:t>
      </w:r>
      <w:proofErr w:type="gramEnd"/>
      <w:r w:rsidRPr="00FB67B0">
        <w:rPr>
          <w:rFonts w:ascii="Times New Roman" w:eastAsia="Times New Roman" w:hAnsi="Times New Roman" w:cs="Times New Roman"/>
          <w:sz w:val="20"/>
          <w:szCs w:val="20"/>
          <w:lang w:val="en-US" w:eastAsia="ru-RU"/>
        </w:rPr>
        <w:t xml:space="preserve"> DOI: </w:t>
      </w:r>
      <w:hyperlink r:id="rId17" w:tgtFrame="_new" w:history="1">
        <w:r w:rsidRPr="00FB67B0">
          <w:rPr>
            <w:rStyle w:val="a3"/>
            <w:rFonts w:ascii="Times New Roman" w:eastAsia="Times New Roman" w:hAnsi="Times New Roman" w:cs="Times New Roman"/>
            <w:color w:val="auto"/>
            <w:sz w:val="20"/>
            <w:szCs w:val="20"/>
            <w:lang w:val="en-US" w:eastAsia="ru-RU"/>
          </w:rPr>
          <w:t>https://doi.org/10.48081/YEEJ4011</w:t>
        </w:r>
      </w:hyperlink>
      <w:r w:rsidRPr="00FB67B0">
        <w:rPr>
          <w:rFonts w:ascii="Times New Roman" w:eastAsia="Times New Roman" w:hAnsi="Times New Roman" w:cs="Times New Roman"/>
          <w:sz w:val="20"/>
          <w:szCs w:val="20"/>
          <w:lang w:val="en-US" w:eastAsia="ru-RU"/>
        </w:rPr>
        <w:t xml:space="preserve"> (in Kazakh)</w:t>
      </w:r>
    </w:p>
    <w:p w:rsidR="004B5862" w:rsidRPr="00FB67B0" w:rsidRDefault="004B5862" w:rsidP="004B5862">
      <w:pPr>
        <w:spacing w:after="0" w:line="240" w:lineRule="auto"/>
        <w:ind w:right="-2" w:firstLine="709"/>
        <w:jc w:val="both"/>
        <w:rPr>
          <w:rFonts w:ascii="Times New Roman" w:eastAsia="Times New Roman" w:hAnsi="Times New Roman" w:cs="Times New Roman"/>
          <w:sz w:val="20"/>
          <w:szCs w:val="20"/>
          <w:lang w:val="en-US" w:eastAsia="ru-RU"/>
        </w:rPr>
      </w:pPr>
      <w:r w:rsidRPr="00FB67B0">
        <w:rPr>
          <w:rFonts w:ascii="Times New Roman" w:eastAsia="Times New Roman" w:hAnsi="Times New Roman" w:cs="Times New Roman"/>
          <w:sz w:val="20"/>
          <w:szCs w:val="20"/>
          <w:lang w:val="kk-KZ" w:eastAsia="ru-RU"/>
        </w:rPr>
        <w:t xml:space="preserve">11 </w:t>
      </w:r>
      <w:proofErr w:type="spellStart"/>
      <w:r w:rsidRPr="00FB67B0">
        <w:rPr>
          <w:rFonts w:ascii="Times New Roman" w:eastAsia="Times New Roman" w:hAnsi="Times New Roman" w:cs="Times New Roman"/>
          <w:sz w:val="20"/>
          <w:szCs w:val="20"/>
          <w:lang w:val="en-US" w:eastAsia="ru-RU"/>
        </w:rPr>
        <w:t>Seidina</w:t>
      </w:r>
      <w:proofErr w:type="spellEnd"/>
      <w:r w:rsidRPr="00FB67B0">
        <w:rPr>
          <w:rFonts w:ascii="Times New Roman" w:eastAsia="Times New Roman" w:hAnsi="Times New Roman" w:cs="Times New Roman"/>
          <w:sz w:val="20"/>
          <w:szCs w:val="20"/>
          <w:lang w:val="en-US" w:eastAsia="ru-RU"/>
        </w:rPr>
        <w:t xml:space="preserve"> M., </w:t>
      </w:r>
      <w:proofErr w:type="spellStart"/>
      <w:r w:rsidRPr="00FB67B0">
        <w:rPr>
          <w:rFonts w:ascii="Times New Roman" w:eastAsia="Times New Roman" w:hAnsi="Times New Roman" w:cs="Times New Roman"/>
          <w:sz w:val="20"/>
          <w:szCs w:val="20"/>
          <w:lang w:val="en-US" w:eastAsia="ru-RU"/>
        </w:rPr>
        <w:t>Bekbaeva</w:t>
      </w:r>
      <w:proofErr w:type="spellEnd"/>
      <w:r w:rsidRPr="00FB67B0">
        <w:rPr>
          <w:rFonts w:ascii="Times New Roman" w:eastAsia="Times New Roman" w:hAnsi="Times New Roman" w:cs="Times New Roman"/>
          <w:sz w:val="20"/>
          <w:szCs w:val="20"/>
          <w:lang w:val="en-US" w:eastAsia="ru-RU"/>
        </w:rPr>
        <w:t xml:space="preserve"> J., </w:t>
      </w:r>
      <w:proofErr w:type="spellStart"/>
      <w:r w:rsidRPr="00FB67B0">
        <w:rPr>
          <w:rFonts w:ascii="Times New Roman" w:eastAsia="Times New Roman" w:hAnsi="Times New Roman" w:cs="Times New Roman"/>
          <w:sz w:val="20"/>
          <w:szCs w:val="20"/>
          <w:lang w:val="en-US" w:eastAsia="ru-RU"/>
        </w:rPr>
        <w:t>Mahambetova</w:t>
      </w:r>
      <w:proofErr w:type="spellEnd"/>
      <w:r w:rsidRPr="00FB67B0">
        <w:rPr>
          <w:rFonts w:ascii="Times New Roman" w:eastAsia="Times New Roman" w:hAnsi="Times New Roman" w:cs="Times New Roman"/>
          <w:sz w:val="20"/>
          <w:szCs w:val="20"/>
          <w:lang w:val="en-US" w:eastAsia="ru-RU"/>
        </w:rPr>
        <w:t xml:space="preserve"> J. (2025). </w:t>
      </w:r>
      <w:proofErr w:type="spellStart"/>
      <w:proofErr w:type="gramStart"/>
      <w:r w:rsidRPr="00FB67B0">
        <w:rPr>
          <w:rFonts w:ascii="Times New Roman" w:eastAsia="Times New Roman" w:hAnsi="Times New Roman" w:cs="Times New Roman"/>
          <w:sz w:val="20"/>
          <w:szCs w:val="20"/>
          <w:lang w:val="en-US" w:eastAsia="ru-RU"/>
        </w:rPr>
        <w:t>Toleranttylyq</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bolaşaq</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pedagogterdıñ</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syni</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oilauyn</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qalyptastyrudyñ</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täsıldemesı</w:t>
      </w:r>
      <w:proofErr w:type="spellEnd"/>
      <w:r w:rsidRPr="00FB67B0">
        <w:rPr>
          <w:rFonts w:ascii="Times New Roman" w:eastAsia="Times New Roman" w:hAnsi="Times New Roman" w:cs="Times New Roman"/>
          <w:sz w:val="20"/>
          <w:szCs w:val="20"/>
          <w:lang w:val="en-US" w:eastAsia="ru-RU"/>
        </w:rPr>
        <w:t xml:space="preserve"> [Tolerance approach to the formation of critical thinking of future teachers].</w:t>
      </w:r>
      <w:proofErr w:type="gram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QazŪU</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Habarşysy</w:t>
      </w:r>
      <w:proofErr w:type="spellEnd"/>
      <w:r w:rsidRPr="00FB67B0">
        <w:rPr>
          <w:rFonts w:ascii="Times New Roman" w:eastAsia="Times New Roman" w:hAnsi="Times New Roman" w:cs="Times New Roman"/>
          <w:sz w:val="20"/>
          <w:szCs w:val="20"/>
          <w:lang w:val="en-US" w:eastAsia="ru-RU"/>
        </w:rPr>
        <w:t xml:space="preserve">. </w:t>
      </w:r>
      <w:proofErr w:type="gramStart"/>
      <w:r w:rsidRPr="00FB67B0">
        <w:rPr>
          <w:rFonts w:ascii="Times New Roman" w:eastAsia="Times New Roman" w:hAnsi="Times New Roman" w:cs="Times New Roman"/>
          <w:sz w:val="20"/>
          <w:szCs w:val="20"/>
          <w:lang w:val="en-US" w:eastAsia="ru-RU"/>
        </w:rPr>
        <w:t>«</w:t>
      </w:r>
      <w:proofErr w:type="spellStart"/>
      <w:r w:rsidRPr="00FB67B0">
        <w:rPr>
          <w:rFonts w:ascii="Times New Roman" w:eastAsia="Times New Roman" w:hAnsi="Times New Roman" w:cs="Times New Roman"/>
          <w:sz w:val="20"/>
          <w:szCs w:val="20"/>
          <w:lang w:val="en-US" w:eastAsia="ru-RU"/>
        </w:rPr>
        <w:t>Pedagogikalyq</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ğylymdar</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seriasy</w:t>
      </w:r>
      <w:proofErr w:type="spellEnd"/>
      <w:r w:rsidRPr="00FB67B0">
        <w:rPr>
          <w:rFonts w:ascii="Times New Roman" w:eastAsia="Times New Roman" w:hAnsi="Times New Roman" w:cs="Times New Roman"/>
          <w:sz w:val="20"/>
          <w:szCs w:val="20"/>
          <w:lang w:val="en-US" w:eastAsia="ru-RU"/>
        </w:rPr>
        <w:t>, vol. 82, no. 1, pp. 28–40.</w:t>
      </w:r>
      <w:proofErr w:type="gramEnd"/>
      <w:r w:rsidRPr="00FB67B0">
        <w:rPr>
          <w:rFonts w:ascii="Times New Roman" w:eastAsia="Times New Roman" w:hAnsi="Times New Roman" w:cs="Times New Roman"/>
          <w:sz w:val="20"/>
          <w:szCs w:val="20"/>
          <w:lang w:val="en-US" w:eastAsia="ru-RU"/>
        </w:rPr>
        <w:t xml:space="preserve"> DOI: </w:t>
      </w:r>
      <w:hyperlink r:id="rId18" w:tgtFrame="_new" w:history="1">
        <w:r w:rsidRPr="00FB67B0">
          <w:rPr>
            <w:rStyle w:val="a3"/>
            <w:rFonts w:ascii="Times New Roman" w:eastAsia="Times New Roman" w:hAnsi="Times New Roman" w:cs="Times New Roman"/>
            <w:color w:val="auto"/>
            <w:sz w:val="20"/>
            <w:szCs w:val="20"/>
            <w:lang w:val="en-US" w:eastAsia="ru-RU"/>
          </w:rPr>
          <w:t>https://doi.org/10.26577/JES20258213</w:t>
        </w:r>
      </w:hyperlink>
      <w:r w:rsidRPr="00FB67B0">
        <w:rPr>
          <w:rFonts w:ascii="Times New Roman" w:eastAsia="Times New Roman" w:hAnsi="Times New Roman" w:cs="Times New Roman"/>
          <w:sz w:val="20"/>
          <w:szCs w:val="20"/>
          <w:lang w:val="en-US" w:eastAsia="ru-RU"/>
        </w:rPr>
        <w:t xml:space="preserve"> (in Kazakh)</w:t>
      </w:r>
    </w:p>
    <w:p w:rsidR="004B5862" w:rsidRPr="00FB67B0" w:rsidRDefault="004B5862" w:rsidP="004B5862">
      <w:pPr>
        <w:spacing w:after="0" w:line="240" w:lineRule="auto"/>
        <w:ind w:right="-2" w:firstLine="709"/>
        <w:jc w:val="both"/>
        <w:rPr>
          <w:rFonts w:ascii="Times New Roman" w:eastAsia="Times New Roman" w:hAnsi="Times New Roman" w:cs="Times New Roman"/>
          <w:sz w:val="20"/>
          <w:szCs w:val="20"/>
          <w:lang w:val="kk-KZ" w:eastAsia="ru-RU"/>
        </w:rPr>
      </w:pPr>
      <w:r w:rsidRPr="00FB67B0">
        <w:rPr>
          <w:rFonts w:ascii="Times New Roman" w:eastAsia="Times New Roman" w:hAnsi="Times New Roman" w:cs="Times New Roman"/>
          <w:sz w:val="20"/>
          <w:szCs w:val="20"/>
          <w:lang w:val="kk-KZ" w:eastAsia="ru-RU"/>
        </w:rPr>
        <w:t xml:space="preserve">12 </w:t>
      </w:r>
      <w:proofErr w:type="spellStart"/>
      <w:r w:rsidRPr="00FB67B0">
        <w:rPr>
          <w:rFonts w:ascii="Times New Roman" w:eastAsia="Times New Roman" w:hAnsi="Times New Roman" w:cs="Times New Roman"/>
          <w:sz w:val="20"/>
          <w:szCs w:val="20"/>
          <w:lang w:val="en-US" w:eastAsia="ru-RU"/>
        </w:rPr>
        <w:t>Kaljanova</w:t>
      </w:r>
      <w:proofErr w:type="spellEnd"/>
      <w:r w:rsidRPr="00FB67B0">
        <w:rPr>
          <w:rFonts w:ascii="Times New Roman" w:eastAsia="Times New Roman" w:hAnsi="Times New Roman" w:cs="Times New Roman"/>
          <w:sz w:val="20"/>
          <w:szCs w:val="20"/>
          <w:lang w:val="en-US" w:eastAsia="ru-RU"/>
        </w:rPr>
        <w:t xml:space="preserve"> G.K., </w:t>
      </w:r>
      <w:proofErr w:type="spellStart"/>
      <w:r w:rsidRPr="00FB67B0">
        <w:rPr>
          <w:rFonts w:ascii="Times New Roman" w:eastAsia="Times New Roman" w:hAnsi="Times New Roman" w:cs="Times New Roman"/>
          <w:sz w:val="20"/>
          <w:szCs w:val="20"/>
          <w:lang w:val="en-US" w:eastAsia="ru-RU"/>
        </w:rPr>
        <w:t>Andasbaev</w:t>
      </w:r>
      <w:proofErr w:type="spellEnd"/>
      <w:r w:rsidRPr="00FB67B0">
        <w:rPr>
          <w:rFonts w:ascii="Times New Roman" w:eastAsia="Times New Roman" w:hAnsi="Times New Roman" w:cs="Times New Roman"/>
          <w:sz w:val="20"/>
          <w:szCs w:val="20"/>
          <w:lang w:val="en-US" w:eastAsia="ru-RU"/>
        </w:rPr>
        <w:t xml:space="preserve"> E.S. (2020). </w:t>
      </w:r>
      <w:proofErr w:type="spellStart"/>
      <w:proofErr w:type="gramStart"/>
      <w:r w:rsidRPr="00FB67B0">
        <w:rPr>
          <w:rFonts w:ascii="Times New Roman" w:eastAsia="Times New Roman" w:hAnsi="Times New Roman" w:cs="Times New Roman"/>
          <w:sz w:val="20"/>
          <w:szCs w:val="20"/>
          <w:lang w:val="en-US" w:eastAsia="ru-RU"/>
        </w:rPr>
        <w:t>İspölzovanie</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vozmojnostei</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smartfonov</w:t>
      </w:r>
      <w:proofErr w:type="spellEnd"/>
      <w:r w:rsidRPr="00FB67B0">
        <w:rPr>
          <w:rFonts w:ascii="Times New Roman" w:eastAsia="Times New Roman" w:hAnsi="Times New Roman" w:cs="Times New Roman"/>
          <w:sz w:val="20"/>
          <w:szCs w:val="20"/>
          <w:lang w:val="en-US" w:eastAsia="ru-RU"/>
        </w:rPr>
        <w:t xml:space="preserve"> v </w:t>
      </w:r>
      <w:proofErr w:type="spellStart"/>
      <w:r w:rsidRPr="00FB67B0">
        <w:rPr>
          <w:rFonts w:ascii="Times New Roman" w:eastAsia="Times New Roman" w:hAnsi="Times New Roman" w:cs="Times New Roman"/>
          <w:sz w:val="20"/>
          <w:szCs w:val="20"/>
          <w:lang w:val="en-US" w:eastAsia="ru-RU"/>
        </w:rPr>
        <w:t>obuchenii</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fizike</w:t>
      </w:r>
      <w:proofErr w:type="spellEnd"/>
      <w:r w:rsidRPr="00FB67B0">
        <w:rPr>
          <w:rFonts w:ascii="Times New Roman" w:eastAsia="Times New Roman" w:hAnsi="Times New Roman" w:cs="Times New Roman"/>
          <w:sz w:val="20"/>
          <w:szCs w:val="20"/>
          <w:lang w:val="en-US" w:eastAsia="ru-RU"/>
        </w:rPr>
        <w:t xml:space="preserve"> [Using the capabilities of smartphones in physics education].</w:t>
      </w:r>
      <w:proofErr w:type="gramEnd"/>
      <w:r w:rsidRPr="00FB67B0">
        <w:rPr>
          <w:rFonts w:ascii="Times New Roman" w:eastAsia="Times New Roman" w:hAnsi="Times New Roman" w:cs="Times New Roman"/>
          <w:sz w:val="20"/>
          <w:szCs w:val="20"/>
          <w:lang w:val="en-US" w:eastAsia="ru-RU"/>
        </w:rPr>
        <w:t xml:space="preserve"> I. </w:t>
      </w:r>
      <w:proofErr w:type="spellStart"/>
      <w:r w:rsidRPr="00FB67B0">
        <w:rPr>
          <w:rFonts w:ascii="Times New Roman" w:eastAsia="Times New Roman" w:hAnsi="Times New Roman" w:cs="Times New Roman"/>
          <w:sz w:val="20"/>
          <w:szCs w:val="20"/>
          <w:lang w:val="en-US" w:eastAsia="ru-RU"/>
        </w:rPr>
        <w:t>Jansügırov</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atyndağy</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Jetısu</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universitetınıñ</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Habarşysy</w:t>
      </w:r>
      <w:proofErr w:type="spellEnd"/>
      <w:r w:rsidRPr="00FB67B0">
        <w:rPr>
          <w:rFonts w:ascii="Times New Roman" w:eastAsia="Times New Roman" w:hAnsi="Times New Roman" w:cs="Times New Roman"/>
          <w:sz w:val="20"/>
          <w:szCs w:val="20"/>
          <w:lang w:val="en-US" w:eastAsia="ru-RU"/>
        </w:rPr>
        <w:t xml:space="preserve">. </w:t>
      </w:r>
      <w:proofErr w:type="gramStart"/>
      <w:r w:rsidRPr="00FB67B0">
        <w:rPr>
          <w:rFonts w:ascii="Times New Roman" w:eastAsia="Times New Roman" w:hAnsi="Times New Roman" w:cs="Times New Roman"/>
          <w:sz w:val="20"/>
          <w:szCs w:val="20"/>
          <w:lang w:val="en-US" w:eastAsia="ru-RU"/>
        </w:rPr>
        <w:t>«</w:t>
      </w:r>
      <w:proofErr w:type="spellStart"/>
      <w:r w:rsidRPr="00FB67B0">
        <w:rPr>
          <w:rFonts w:ascii="Times New Roman" w:eastAsia="Times New Roman" w:hAnsi="Times New Roman" w:cs="Times New Roman"/>
          <w:sz w:val="20"/>
          <w:szCs w:val="20"/>
          <w:lang w:val="en-US" w:eastAsia="ru-RU"/>
        </w:rPr>
        <w:t>Pedagogikalyq</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ğylymdar</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seriasy</w:t>
      </w:r>
      <w:proofErr w:type="spellEnd"/>
      <w:r w:rsidRPr="00FB67B0">
        <w:rPr>
          <w:rFonts w:ascii="Times New Roman" w:eastAsia="Times New Roman" w:hAnsi="Times New Roman" w:cs="Times New Roman"/>
          <w:sz w:val="20"/>
          <w:szCs w:val="20"/>
          <w:lang w:val="en-US" w:eastAsia="ru-RU"/>
        </w:rPr>
        <w:t xml:space="preserve">, vol. </w:t>
      </w:r>
      <w:r w:rsidRPr="00FB67B0">
        <w:rPr>
          <w:rFonts w:ascii="Times New Roman" w:eastAsia="Times New Roman" w:hAnsi="Times New Roman" w:cs="Times New Roman"/>
          <w:sz w:val="20"/>
          <w:szCs w:val="20"/>
          <w:lang w:val="kk-KZ" w:eastAsia="ru-RU"/>
        </w:rPr>
        <w:t>3</w:t>
      </w:r>
      <w:r w:rsidRPr="00FB67B0">
        <w:rPr>
          <w:rFonts w:ascii="Times New Roman" w:eastAsia="Times New Roman" w:hAnsi="Times New Roman" w:cs="Times New Roman"/>
          <w:sz w:val="20"/>
          <w:szCs w:val="20"/>
          <w:lang w:val="en-US" w:eastAsia="ru-RU"/>
        </w:rPr>
        <w:t xml:space="preserve">, no. </w:t>
      </w:r>
      <w:r w:rsidRPr="00FB67B0">
        <w:rPr>
          <w:rFonts w:ascii="Times New Roman" w:eastAsia="Times New Roman" w:hAnsi="Times New Roman" w:cs="Times New Roman"/>
          <w:sz w:val="20"/>
          <w:szCs w:val="20"/>
          <w:lang w:val="kk-KZ" w:eastAsia="ru-RU"/>
        </w:rPr>
        <w:t>116</w:t>
      </w:r>
      <w:r w:rsidRPr="00FB67B0">
        <w:rPr>
          <w:rFonts w:ascii="Times New Roman" w:eastAsia="Times New Roman" w:hAnsi="Times New Roman" w:cs="Times New Roman"/>
          <w:sz w:val="20"/>
          <w:szCs w:val="20"/>
          <w:lang w:val="en-US" w:eastAsia="ru-RU"/>
        </w:rPr>
        <w:t>, p</w:t>
      </w:r>
      <w:r w:rsidRPr="00FB67B0">
        <w:rPr>
          <w:rFonts w:ascii="Times New Roman" w:eastAsia="Times New Roman" w:hAnsi="Times New Roman" w:cs="Times New Roman"/>
          <w:sz w:val="20"/>
          <w:szCs w:val="20"/>
          <w:lang w:val="kk-KZ" w:eastAsia="ru-RU"/>
        </w:rPr>
        <w:t>р</w:t>
      </w:r>
      <w:r w:rsidRPr="00FB67B0">
        <w:rPr>
          <w:rFonts w:ascii="Times New Roman" w:eastAsia="Times New Roman" w:hAnsi="Times New Roman" w:cs="Times New Roman"/>
          <w:sz w:val="20"/>
          <w:szCs w:val="20"/>
          <w:lang w:val="en-US" w:eastAsia="ru-RU"/>
        </w:rPr>
        <w:t>.</w:t>
      </w:r>
      <w:proofErr w:type="gramEnd"/>
      <w:r w:rsidRPr="00FB67B0">
        <w:rPr>
          <w:rFonts w:ascii="Times New Roman" w:eastAsia="Times New Roman" w:hAnsi="Times New Roman" w:cs="Times New Roman"/>
          <w:sz w:val="20"/>
          <w:szCs w:val="20"/>
          <w:lang w:val="en-US" w:eastAsia="ru-RU"/>
        </w:rPr>
        <w:t xml:space="preserve"> </w:t>
      </w:r>
      <w:r w:rsidRPr="00FB67B0">
        <w:rPr>
          <w:rFonts w:ascii="Times New Roman" w:hAnsi="Times New Roman" w:cs="Times New Roman"/>
          <w:bCs/>
          <w:sz w:val="20"/>
          <w:szCs w:val="20"/>
          <w:lang w:val="kk-KZ"/>
        </w:rPr>
        <w:t>84</w:t>
      </w:r>
      <w:r w:rsidRPr="00FB67B0">
        <w:rPr>
          <w:rFonts w:ascii="Times New Roman" w:hAnsi="Times New Roman" w:cs="Times New Roman"/>
          <w:bCs/>
          <w:sz w:val="20"/>
          <w:szCs w:val="20"/>
          <w:lang w:val="en-US"/>
        </w:rPr>
        <w:t>–</w:t>
      </w:r>
      <w:r w:rsidRPr="00FB67B0">
        <w:rPr>
          <w:rFonts w:ascii="Times New Roman" w:hAnsi="Times New Roman" w:cs="Times New Roman"/>
          <w:bCs/>
          <w:sz w:val="20"/>
          <w:szCs w:val="20"/>
          <w:lang w:val="kk-KZ"/>
        </w:rPr>
        <w:t>95.</w:t>
      </w:r>
      <w:r w:rsidRPr="00FB67B0">
        <w:rPr>
          <w:rFonts w:ascii="Times New Roman" w:eastAsia="Times New Roman" w:hAnsi="Times New Roman" w:cs="Times New Roman"/>
          <w:sz w:val="20"/>
          <w:szCs w:val="20"/>
          <w:lang w:val="en-US" w:eastAsia="ru-RU"/>
        </w:rPr>
        <w:t xml:space="preserve"> </w:t>
      </w:r>
      <w:r w:rsidRPr="00FB67B0">
        <w:rPr>
          <w:rFonts w:ascii="Times New Roman" w:hAnsi="Times New Roman" w:cs="Times New Roman"/>
          <w:bCs/>
          <w:sz w:val="20"/>
          <w:szCs w:val="20"/>
          <w:lang w:val="kk-KZ"/>
        </w:rPr>
        <w:t xml:space="preserve">DOI: </w:t>
      </w:r>
      <w:hyperlink r:id="rId19" w:history="1">
        <w:r w:rsidRPr="00FB67B0">
          <w:rPr>
            <w:rStyle w:val="a3"/>
            <w:rFonts w:ascii="Times New Roman" w:hAnsi="Times New Roman" w:cs="Times New Roman"/>
            <w:bCs/>
            <w:color w:val="auto"/>
            <w:sz w:val="20"/>
            <w:szCs w:val="20"/>
            <w:lang w:val="kk-KZ"/>
          </w:rPr>
          <w:t>https://doi.org/10.53355/ZHU.2025.116.3.009</w:t>
        </w:r>
      </w:hyperlink>
      <w:r w:rsidRPr="00FB67B0">
        <w:rPr>
          <w:rFonts w:ascii="Times New Roman" w:hAnsi="Times New Roman" w:cs="Times New Roman"/>
          <w:bCs/>
          <w:sz w:val="20"/>
          <w:szCs w:val="20"/>
          <w:lang w:val="kk-KZ"/>
        </w:rPr>
        <w:t xml:space="preserve"> </w:t>
      </w:r>
      <w:r w:rsidRPr="00FB67B0">
        <w:rPr>
          <w:rFonts w:ascii="Times New Roman" w:eastAsia="Times New Roman" w:hAnsi="Times New Roman" w:cs="Times New Roman"/>
          <w:sz w:val="20"/>
          <w:szCs w:val="20"/>
          <w:lang w:val="en-US" w:eastAsia="ru-RU"/>
        </w:rPr>
        <w:t>(in Russian)</w:t>
      </w:r>
    </w:p>
    <w:p w:rsidR="004B5862" w:rsidRPr="00FB67B0" w:rsidRDefault="004B5862" w:rsidP="004B5862">
      <w:pPr>
        <w:spacing w:after="0" w:line="240" w:lineRule="auto"/>
        <w:ind w:right="-2" w:firstLine="709"/>
        <w:jc w:val="both"/>
        <w:rPr>
          <w:rFonts w:ascii="Times New Roman" w:eastAsia="Times New Roman" w:hAnsi="Times New Roman" w:cs="Times New Roman"/>
          <w:sz w:val="20"/>
          <w:szCs w:val="20"/>
          <w:lang w:val="en-US" w:eastAsia="ru-RU"/>
        </w:rPr>
      </w:pPr>
      <w:r w:rsidRPr="00FB67B0">
        <w:rPr>
          <w:rFonts w:ascii="Times New Roman" w:eastAsia="Times New Roman" w:hAnsi="Times New Roman" w:cs="Times New Roman"/>
          <w:sz w:val="20"/>
          <w:szCs w:val="20"/>
          <w:lang w:val="kk-KZ" w:eastAsia="ru-RU"/>
        </w:rPr>
        <w:t xml:space="preserve">13 </w:t>
      </w:r>
      <w:proofErr w:type="spellStart"/>
      <w:r w:rsidRPr="00FB67B0">
        <w:rPr>
          <w:rFonts w:ascii="Times New Roman" w:eastAsia="Times New Roman" w:hAnsi="Times New Roman" w:cs="Times New Roman"/>
          <w:sz w:val="20"/>
          <w:szCs w:val="20"/>
          <w:lang w:val="en-US" w:eastAsia="ru-RU"/>
        </w:rPr>
        <w:t>Bılım</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berudegı</w:t>
      </w:r>
      <w:proofErr w:type="spellEnd"/>
      <w:r w:rsidRPr="00FB67B0">
        <w:rPr>
          <w:rFonts w:ascii="Times New Roman" w:eastAsia="Times New Roman" w:hAnsi="Times New Roman" w:cs="Times New Roman"/>
          <w:sz w:val="20"/>
          <w:szCs w:val="20"/>
          <w:lang w:val="en-US" w:eastAsia="ru-RU"/>
        </w:rPr>
        <w:t xml:space="preserve"> STEM-</w:t>
      </w:r>
      <w:proofErr w:type="spellStart"/>
      <w:r w:rsidRPr="00FB67B0">
        <w:rPr>
          <w:rFonts w:ascii="Times New Roman" w:eastAsia="Times New Roman" w:hAnsi="Times New Roman" w:cs="Times New Roman"/>
          <w:sz w:val="20"/>
          <w:szCs w:val="20"/>
          <w:lang w:val="en-US" w:eastAsia="ru-RU"/>
        </w:rPr>
        <w:t>täsılın</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ıske</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asyrudyñ</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didaktikalyq</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negızderı</w:t>
      </w:r>
      <w:proofErr w:type="spellEnd"/>
      <w:r w:rsidRPr="00FB67B0">
        <w:rPr>
          <w:rFonts w:ascii="Times New Roman" w:eastAsia="Times New Roman" w:hAnsi="Times New Roman" w:cs="Times New Roman"/>
          <w:sz w:val="20"/>
          <w:szCs w:val="20"/>
          <w:lang w:val="en-US" w:eastAsia="ru-RU"/>
        </w:rPr>
        <w:t xml:space="preserve"> (2023) [Implementation of the STEM approach in education didactic basics]. </w:t>
      </w:r>
      <w:proofErr w:type="spellStart"/>
      <w:proofErr w:type="gramStart"/>
      <w:r w:rsidRPr="00FB67B0">
        <w:rPr>
          <w:rFonts w:ascii="Times New Roman" w:eastAsia="Times New Roman" w:hAnsi="Times New Roman" w:cs="Times New Roman"/>
          <w:sz w:val="20"/>
          <w:szCs w:val="20"/>
          <w:lang w:val="en-US" w:eastAsia="ru-RU"/>
        </w:rPr>
        <w:t>Ädıstemelık</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qūral</w:t>
      </w:r>
      <w:proofErr w:type="spellEnd"/>
      <w:r w:rsidRPr="00FB67B0">
        <w:rPr>
          <w:rFonts w:ascii="Times New Roman" w:eastAsia="Times New Roman" w:hAnsi="Times New Roman" w:cs="Times New Roman"/>
          <w:sz w:val="20"/>
          <w:szCs w:val="20"/>
          <w:lang w:val="en-US" w:eastAsia="ru-RU"/>
        </w:rPr>
        <w:t>.</w:t>
      </w:r>
      <w:proofErr w:type="gramEnd"/>
      <w:r w:rsidRPr="00FB67B0">
        <w:rPr>
          <w:rFonts w:ascii="Times New Roman" w:eastAsia="Times New Roman" w:hAnsi="Times New Roman" w:cs="Times New Roman"/>
          <w:sz w:val="20"/>
          <w:szCs w:val="20"/>
          <w:lang w:val="en-US" w:eastAsia="ru-RU"/>
        </w:rPr>
        <w:t xml:space="preserve"> – Astana: Y. </w:t>
      </w:r>
      <w:proofErr w:type="spellStart"/>
      <w:r w:rsidRPr="00FB67B0">
        <w:rPr>
          <w:rFonts w:ascii="Times New Roman" w:eastAsia="Times New Roman" w:hAnsi="Times New Roman" w:cs="Times New Roman"/>
          <w:sz w:val="20"/>
          <w:szCs w:val="20"/>
          <w:lang w:val="en-US" w:eastAsia="ru-RU"/>
        </w:rPr>
        <w:t>Altynsarin</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atyndağy</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Ūlttyq</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bılım</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akademiasy</w:t>
      </w:r>
      <w:proofErr w:type="spellEnd"/>
      <w:r w:rsidRPr="00FB67B0">
        <w:rPr>
          <w:rFonts w:ascii="Times New Roman" w:eastAsia="Times New Roman" w:hAnsi="Times New Roman" w:cs="Times New Roman"/>
          <w:sz w:val="20"/>
          <w:szCs w:val="20"/>
          <w:lang w:val="en-US" w:eastAsia="ru-RU"/>
        </w:rPr>
        <w:t>, 160 p. (in Kazakh)</w:t>
      </w:r>
    </w:p>
    <w:p w:rsidR="004B5862" w:rsidRPr="00FB67B0" w:rsidRDefault="004B5862" w:rsidP="004B5862">
      <w:pPr>
        <w:spacing w:after="0" w:line="240" w:lineRule="auto"/>
        <w:ind w:right="-2" w:firstLine="709"/>
        <w:jc w:val="both"/>
        <w:rPr>
          <w:rFonts w:ascii="Times New Roman" w:eastAsia="Times New Roman" w:hAnsi="Times New Roman" w:cs="Times New Roman"/>
          <w:sz w:val="20"/>
          <w:szCs w:val="20"/>
          <w:lang w:val="en-US" w:eastAsia="ru-RU"/>
        </w:rPr>
      </w:pPr>
      <w:r w:rsidRPr="00FB67B0">
        <w:rPr>
          <w:rFonts w:ascii="Times New Roman" w:eastAsia="Times New Roman" w:hAnsi="Times New Roman" w:cs="Times New Roman"/>
          <w:sz w:val="20"/>
          <w:szCs w:val="20"/>
          <w:lang w:val="kk-KZ" w:eastAsia="ru-RU"/>
        </w:rPr>
        <w:t xml:space="preserve">14 </w:t>
      </w:r>
      <w:proofErr w:type="spellStart"/>
      <w:r w:rsidRPr="00FB67B0">
        <w:rPr>
          <w:rFonts w:ascii="Times New Roman" w:eastAsia="Times New Roman" w:hAnsi="Times New Roman" w:cs="Times New Roman"/>
          <w:sz w:val="20"/>
          <w:szCs w:val="20"/>
          <w:lang w:val="en-US" w:eastAsia="ru-RU"/>
        </w:rPr>
        <w:t>Qazaqstan</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Respublikasy</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joğary</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bılım</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beru</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memlekettık</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standartynyñ</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tūjyrymdamasy</w:t>
      </w:r>
      <w:proofErr w:type="spellEnd"/>
      <w:r w:rsidRPr="00FB67B0">
        <w:rPr>
          <w:rFonts w:ascii="Times New Roman" w:eastAsia="Times New Roman" w:hAnsi="Times New Roman" w:cs="Times New Roman"/>
          <w:sz w:val="20"/>
          <w:szCs w:val="20"/>
          <w:lang w:val="en-US" w:eastAsia="ru-RU"/>
        </w:rPr>
        <w:t xml:space="preserve"> [Concept of higher education state standard of the Republic of Kazakhstan]. Almaty: «Y. </w:t>
      </w:r>
      <w:proofErr w:type="spellStart"/>
      <w:r w:rsidRPr="00FB67B0">
        <w:rPr>
          <w:rFonts w:ascii="Times New Roman" w:eastAsia="Times New Roman" w:hAnsi="Times New Roman" w:cs="Times New Roman"/>
          <w:sz w:val="20"/>
          <w:szCs w:val="20"/>
          <w:lang w:val="en-US" w:eastAsia="ru-RU"/>
        </w:rPr>
        <w:t>Altynsarin</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atyndağy</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bılım</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akademiasy</w:t>
      </w:r>
      <w:proofErr w:type="spellEnd"/>
      <w:r w:rsidRPr="00FB67B0">
        <w:rPr>
          <w:rFonts w:ascii="Times New Roman" w:eastAsia="Times New Roman" w:hAnsi="Times New Roman" w:cs="Times New Roman"/>
          <w:sz w:val="20"/>
          <w:szCs w:val="20"/>
          <w:lang w:val="en-US" w:eastAsia="ru-RU"/>
        </w:rPr>
        <w:t>», 49 p. (in Kazakh)</w:t>
      </w:r>
    </w:p>
    <w:p w:rsidR="004B5862" w:rsidRPr="00FB67B0" w:rsidRDefault="004B5862" w:rsidP="004B5862">
      <w:pPr>
        <w:spacing w:after="0" w:line="240" w:lineRule="auto"/>
        <w:ind w:right="-2" w:firstLine="709"/>
        <w:jc w:val="both"/>
        <w:rPr>
          <w:rFonts w:ascii="Times New Roman" w:eastAsia="Times New Roman" w:hAnsi="Times New Roman" w:cs="Times New Roman"/>
          <w:sz w:val="20"/>
          <w:szCs w:val="20"/>
          <w:lang w:val="en-US" w:eastAsia="ru-RU"/>
        </w:rPr>
      </w:pPr>
      <w:r w:rsidRPr="00FB67B0">
        <w:rPr>
          <w:rFonts w:ascii="Times New Roman" w:eastAsia="Times New Roman" w:hAnsi="Times New Roman" w:cs="Times New Roman"/>
          <w:sz w:val="20"/>
          <w:szCs w:val="20"/>
          <w:lang w:val="kk-KZ" w:eastAsia="ru-RU"/>
        </w:rPr>
        <w:t xml:space="preserve">15 </w:t>
      </w:r>
      <w:proofErr w:type="spellStart"/>
      <w:r w:rsidRPr="00FB67B0">
        <w:rPr>
          <w:rFonts w:ascii="Times New Roman" w:eastAsia="Times New Roman" w:hAnsi="Times New Roman" w:cs="Times New Roman"/>
          <w:sz w:val="20"/>
          <w:szCs w:val="20"/>
          <w:lang w:val="en-US" w:eastAsia="ru-RU"/>
        </w:rPr>
        <w:t>Furqon</w:t>
      </w:r>
      <w:proofErr w:type="spellEnd"/>
      <w:r w:rsidRPr="00FB67B0">
        <w:rPr>
          <w:rFonts w:ascii="Times New Roman" w:eastAsia="Times New Roman" w:hAnsi="Times New Roman" w:cs="Times New Roman"/>
          <w:sz w:val="20"/>
          <w:szCs w:val="20"/>
          <w:lang w:val="en-US" w:eastAsia="ru-RU"/>
        </w:rPr>
        <w:t xml:space="preserve"> M., </w:t>
      </w:r>
      <w:proofErr w:type="spellStart"/>
      <w:r w:rsidRPr="00FB67B0">
        <w:rPr>
          <w:rFonts w:ascii="Times New Roman" w:eastAsia="Times New Roman" w:hAnsi="Times New Roman" w:cs="Times New Roman"/>
          <w:sz w:val="20"/>
          <w:szCs w:val="20"/>
          <w:lang w:val="en-US" w:eastAsia="ru-RU"/>
        </w:rPr>
        <w:t>Sinaga</w:t>
      </w:r>
      <w:proofErr w:type="spellEnd"/>
      <w:r w:rsidRPr="00FB67B0">
        <w:rPr>
          <w:rFonts w:ascii="Times New Roman" w:eastAsia="Times New Roman" w:hAnsi="Times New Roman" w:cs="Times New Roman"/>
          <w:sz w:val="20"/>
          <w:szCs w:val="20"/>
          <w:lang w:val="en-US" w:eastAsia="ru-RU"/>
        </w:rPr>
        <w:t xml:space="preserve"> P., </w:t>
      </w:r>
      <w:proofErr w:type="spellStart"/>
      <w:r w:rsidRPr="00FB67B0">
        <w:rPr>
          <w:rFonts w:ascii="Times New Roman" w:eastAsia="Times New Roman" w:hAnsi="Times New Roman" w:cs="Times New Roman"/>
          <w:sz w:val="20"/>
          <w:szCs w:val="20"/>
          <w:lang w:val="en-US" w:eastAsia="ru-RU"/>
        </w:rPr>
        <w:t>Liliasari</w:t>
      </w:r>
      <w:proofErr w:type="spellEnd"/>
      <w:r w:rsidRPr="00FB67B0">
        <w:rPr>
          <w:rFonts w:ascii="Times New Roman" w:eastAsia="Times New Roman" w:hAnsi="Times New Roman" w:cs="Times New Roman"/>
          <w:sz w:val="20"/>
          <w:szCs w:val="20"/>
          <w:lang w:val="en-US" w:eastAsia="ru-RU"/>
        </w:rPr>
        <w:t xml:space="preserve"> L., </w:t>
      </w:r>
      <w:proofErr w:type="spellStart"/>
      <w:r w:rsidRPr="00FB67B0">
        <w:rPr>
          <w:rFonts w:ascii="Times New Roman" w:eastAsia="Times New Roman" w:hAnsi="Times New Roman" w:cs="Times New Roman"/>
          <w:sz w:val="20"/>
          <w:szCs w:val="20"/>
          <w:lang w:val="en-US" w:eastAsia="ru-RU"/>
        </w:rPr>
        <w:t>Riza</w:t>
      </w:r>
      <w:proofErr w:type="spellEnd"/>
      <w:r w:rsidRPr="00FB67B0">
        <w:rPr>
          <w:rFonts w:ascii="Times New Roman" w:eastAsia="Times New Roman" w:hAnsi="Times New Roman" w:cs="Times New Roman"/>
          <w:sz w:val="20"/>
          <w:szCs w:val="20"/>
          <w:lang w:val="en-US" w:eastAsia="ru-RU"/>
        </w:rPr>
        <w:t xml:space="preserve"> L.S. (2023). </w:t>
      </w:r>
      <w:proofErr w:type="gramStart"/>
      <w:r w:rsidRPr="00FB67B0">
        <w:rPr>
          <w:rFonts w:ascii="Times New Roman" w:eastAsia="Times New Roman" w:hAnsi="Times New Roman" w:cs="Times New Roman"/>
          <w:sz w:val="20"/>
          <w:szCs w:val="20"/>
          <w:lang w:val="en-US" w:eastAsia="ru-RU"/>
        </w:rPr>
        <w:t>The Impact of Learning Management System (LMS) Usage on Students.</w:t>
      </w:r>
      <w:proofErr w:type="gramEnd"/>
      <w:r w:rsidRPr="00FB67B0">
        <w:rPr>
          <w:rFonts w:ascii="Times New Roman" w:eastAsia="Times New Roman" w:hAnsi="Times New Roman" w:cs="Times New Roman"/>
          <w:sz w:val="20"/>
          <w:szCs w:val="20"/>
          <w:lang w:val="en-US" w:eastAsia="ru-RU"/>
        </w:rPr>
        <w:t xml:space="preserve"> TEM Journal, vol. 12, no. 2, pp. 1082–1089.</w:t>
      </w:r>
    </w:p>
    <w:p w:rsidR="004B5862" w:rsidRPr="00FB67B0" w:rsidRDefault="004B5862" w:rsidP="004B5862">
      <w:pPr>
        <w:spacing w:after="0" w:line="240" w:lineRule="auto"/>
        <w:ind w:right="-2" w:firstLine="709"/>
        <w:jc w:val="center"/>
        <w:rPr>
          <w:rFonts w:ascii="Times New Roman" w:eastAsia="Times New Roman" w:hAnsi="Times New Roman" w:cs="Times New Roman"/>
          <w:b/>
          <w:sz w:val="24"/>
          <w:szCs w:val="24"/>
          <w:lang w:val="en-US" w:eastAsia="ru-RU"/>
        </w:rPr>
      </w:pPr>
    </w:p>
    <w:p w:rsidR="004B5862" w:rsidRPr="00FB67B0" w:rsidRDefault="004B5862" w:rsidP="004B5862">
      <w:pPr>
        <w:spacing w:after="0" w:line="240" w:lineRule="auto"/>
        <w:ind w:right="-2" w:firstLine="709"/>
        <w:jc w:val="center"/>
        <w:rPr>
          <w:rFonts w:ascii="Times New Roman" w:eastAsia="Times New Roman" w:hAnsi="Times New Roman" w:cs="Times New Roman"/>
          <w:b/>
          <w:sz w:val="24"/>
          <w:szCs w:val="24"/>
          <w:lang w:val="kk-KZ" w:eastAsia="ru-RU"/>
        </w:rPr>
      </w:pPr>
    </w:p>
    <w:p w:rsidR="004B5862" w:rsidRPr="00FB67B0" w:rsidRDefault="004B5862" w:rsidP="004B5862">
      <w:pPr>
        <w:spacing w:after="0" w:line="240" w:lineRule="auto"/>
        <w:ind w:right="-2"/>
        <w:jc w:val="center"/>
        <w:rPr>
          <w:rFonts w:ascii="Times New Roman" w:eastAsia="Times New Roman" w:hAnsi="Times New Roman" w:cs="Times New Roman"/>
          <w:b/>
          <w:sz w:val="24"/>
          <w:szCs w:val="24"/>
          <w:lang w:val="kk-KZ" w:eastAsia="ru-RU"/>
        </w:rPr>
      </w:pPr>
      <w:r w:rsidRPr="00FB67B0">
        <w:rPr>
          <w:rFonts w:ascii="Times New Roman" w:eastAsia="Times New Roman" w:hAnsi="Times New Roman" w:cs="Times New Roman"/>
          <w:b/>
          <w:sz w:val="24"/>
          <w:szCs w:val="24"/>
          <w:lang w:val="kk-KZ" w:eastAsia="ru-RU"/>
        </w:rPr>
        <w:t>ҚАЗАҚ ТІЛІНДЕГІ ҚОЛЖАЗБА АТАУЫ</w:t>
      </w:r>
    </w:p>
    <w:p w:rsidR="004B5862" w:rsidRPr="00FB67B0" w:rsidRDefault="004B5862" w:rsidP="004B5862">
      <w:pPr>
        <w:spacing w:after="0" w:line="240" w:lineRule="auto"/>
        <w:ind w:right="-2"/>
        <w:jc w:val="center"/>
        <w:rPr>
          <w:rFonts w:ascii="Times New Roman" w:eastAsia="Times New Roman" w:hAnsi="Times New Roman" w:cs="Times New Roman"/>
          <w:i/>
          <w:sz w:val="24"/>
          <w:szCs w:val="24"/>
          <w:lang w:val="kk-KZ" w:eastAsia="ru-RU"/>
        </w:rPr>
      </w:pPr>
    </w:p>
    <w:p w:rsidR="004B5862" w:rsidRPr="00FB67B0" w:rsidRDefault="004B5862" w:rsidP="004B5862">
      <w:pPr>
        <w:spacing w:after="0" w:line="240" w:lineRule="auto"/>
        <w:jc w:val="center"/>
        <w:rPr>
          <w:sz w:val="24"/>
          <w:szCs w:val="24"/>
          <w:bdr w:val="none" w:sz="0" w:space="0" w:color="auto" w:frame="1"/>
          <w:lang w:val="kk-KZ"/>
        </w:rPr>
      </w:pPr>
      <w:r w:rsidRPr="00FB67B0">
        <w:rPr>
          <w:rFonts w:ascii="Times New Roman" w:eastAsia="Times New Roman" w:hAnsi="Times New Roman" w:cs="Times New Roman"/>
          <w:i/>
          <w:sz w:val="24"/>
          <w:szCs w:val="24"/>
          <w:lang w:val="kk-KZ" w:eastAsia="ru-RU"/>
        </w:rPr>
        <w:t>М.Г. Шатырбаева</w:t>
      </w:r>
      <w:r w:rsidRPr="00FB67B0">
        <w:rPr>
          <w:rFonts w:ascii="Times New Roman" w:eastAsia="Times New Roman" w:hAnsi="Times New Roman" w:cs="Times New Roman"/>
          <w:i/>
          <w:sz w:val="24"/>
          <w:szCs w:val="24"/>
          <w:vertAlign w:val="superscript"/>
          <w:lang w:val="kk-KZ" w:eastAsia="ru-RU"/>
        </w:rPr>
        <w:t>1,*</w:t>
      </w:r>
      <w:r w:rsidRPr="00FB67B0">
        <w:rPr>
          <w:rFonts w:ascii="Times New Roman" w:eastAsia="Times New Roman" w:hAnsi="Times New Roman" w:cs="Times New Roman"/>
          <w:i/>
          <w:sz w:val="24"/>
          <w:szCs w:val="24"/>
          <w:lang w:val="kk-KZ" w:eastAsia="ru-RU"/>
        </w:rPr>
        <w:t>, М.Б. Молдабаева</w:t>
      </w:r>
      <w:r w:rsidRPr="00FB67B0">
        <w:rPr>
          <w:rFonts w:ascii="Times New Roman" w:eastAsia="Times New Roman" w:hAnsi="Times New Roman" w:cs="Times New Roman"/>
          <w:i/>
          <w:sz w:val="24"/>
          <w:szCs w:val="24"/>
          <w:vertAlign w:val="superscript"/>
          <w:lang w:val="kk-KZ" w:eastAsia="ru-RU"/>
        </w:rPr>
        <w:t>2</w:t>
      </w:r>
      <w:r w:rsidRPr="00FB67B0">
        <w:rPr>
          <w:rFonts w:ascii="Times New Roman" w:hAnsi="Times New Roman" w:cs="Times New Roman"/>
          <w:i/>
          <w:iCs/>
          <w:sz w:val="24"/>
          <w:szCs w:val="24"/>
          <w:bdr w:val="none" w:sz="0" w:space="0" w:color="auto" w:frame="1"/>
          <w:lang w:val="kk-KZ"/>
        </w:rPr>
        <w:t xml:space="preserve">, </w:t>
      </w:r>
      <w:r w:rsidRPr="00FB67B0">
        <w:rPr>
          <w:rFonts w:ascii="Times New Roman" w:hAnsi="Times New Roman" w:cs="Times New Roman"/>
          <w:i/>
          <w:sz w:val="24"/>
          <w:szCs w:val="24"/>
          <w:bdr w:val="none" w:sz="0" w:space="0" w:color="auto" w:frame="1"/>
          <w:lang w:val="kk-KZ"/>
        </w:rPr>
        <w:t>Э.Ф. Жумабаева</w:t>
      </w:r>
      <w:r w:rsidRPr="00FB67B0">
        <w:rPr>
          <w:rFonts w:ascii="Times New Roman" w:hAnsi="Times New Roman" w:cs="Times New Roman"/>
          <w:i/>
          <w:sz w:val="24"/>
          <w:szCs w:val="24"/>
          <w:bdr w:val="none" w:sz="0" w:space="0" w:color="auto" w:frame="1"/>
          <w:vertAlign w:val="superscript"/>
          <w:lang w:val="kk-KZ"/>
        </w:rPr>
        <w:t>1</w:t>
      </w:r>
    </w:p>
    <w:p w:rsidR="004B5862" w:rsidRPr="00FB67B0" w:rsidRDefault="004B5862" w:rsidP="004B5862">
      <w:pPr>
        <w:spacing w:after="0" w:line="240" w:lineRule="auto"/>
        <w:jc w:val="center"/>
        <w:rPr>
          <w:sz w:val="24"/>
          <w:szCs w:val="24"/>
          <w:bdr w:val="none" w:sz="0" w:space="0" w:color="auto" w:frame="1"/>
          <w:lang w:val="kk-KZ"/>
        </w:rPr>
      </w:pPr>
    </w:p>
    <w:p w:rsidR="004B5862" w:rsidRPr="00FB67B0" w:rsidRDefault="004B5862" w:rsidP="004B5862">
      <w:pPr>
        <w:spacing w:after="0" w:line="240" w:lineRule="auto"/>
        <w:jc w:val="center"/>
        <w:rPr>
          <w:rFonts w:ascii="Times New Roman" w:hAnsi="Times New Roman" w:cs="Times New Roman"/>
          <w:i/>
          <w:sz w:val="24"/>
          <w:szCs w:val="24"/>
          <w:bdr w:val="none" w:sz="0" w:space="0" w:color="auto" w:frame="1"/>
          <w:lang w:val="kk-KZ"/>
        </w:rPr>
      </w:pPr>
      <w:r w:rsidRPr="00FB67B0">
        <w:rPr>
          <w:rFonts w:ascii="Times New Roman" w:hAnsi="Times New Roman" w:cs="Times New Roman"/>
          <w:i/>
          <w:sz w:val="24"/>
          <w:szCs w:val="24"/>
          <w:bdr w:val="none" w:sz="0" w:space="0" w:color="auto" w:frame="1"/>
          <w:vertAlign w:val="superscript"/>
          <w:lang w:val="kk-KZ"/>
        </w:rPr>
        <w:t>1</w:t>
      </w:r>
      <w:r w:rsidRPr="00FB67B0">
        <w:rPr>
          <w:rFonts w:ascii="Times New Roman" w:hAnsi="Times New Roman" w:cs="Times New Roman"/>
          <w:i/>
          <w:sz w:val="24"/>
          <w:szCs w:val="24"/>
          <w:bdr w:val="none" w:sz="0" w:space="0" w:color="auto" w:frame="1"/>
          <w:lang w:val="kk-KZ"/>
        </w:rPr>
        <w:t>І. Жансүгіров атындағы Жетісу университеті, Қазақстан Республикасы, Талдықорған қ.</w:t>
      </w:r>
    </w:p>
    <w:p w:rsidR="004B5862" w:rsidRPr="00FB67B0" w:rsidRDefault="004B5862" w:rsidP="004B5862">
      <w:pPr>
        <w:spacing w:after="0" w:line="240" w:lineRule="auto"/>
        <w:jc w:val="center"/>
        <w:rPr>
          <w:rFonts w:ascii="Times New Roman" w:hAnsi="Times New Roman" w:cs="Times New Roman"/>
          <w:i/>
          <w:sz w:val="24"/>
          <w:szCs w:val="24"/>
          <w:bdr w:val="none" w:sz="0" w:space="0" w:color="auto" w:frame="1"/>
          <w:lang w:val="kk-KZ"/>
        </w:rPr>
      </w:pPr>
      <w:r w:rsidRPr="00FB67B0">
        <w:rPr>
          <w:rFonts w:ascii="Times New Roman" w:hAnsi="Times New Roman" w:cs="Times New Roman"/>
          <w:i/>
          <w:sz w:val="24"/>
          <w:szCs w:val="24"/>
          <w:bdr w:val="none" w:sz="0" w:space="0" w:color="auto" w:frame="1"/>
          <w:vertAlign w:val="superscript"/>
          <w:lang w:val="kk-KZ"/>
        </w:rPr>
        <w:t>2</w:t>
      </w:r>
      <w:r w:rsidRPr="00FB67B0">
        <w:rPr>
          <w:rFonts w:ascii="Times New Roman" w:hAnsi="Times New Roman" w:cs="Times New Roman"/>
          <w:i/>
          <w:sz w:val="24"/>
          <w:szCs w:val="24"/>
          <w:bdr w:val="none" w:sz="0" w:space="0" w:color="auto" w:frame="1"/>
          <w:lang w:val="kk-KZ"/>
        </w:rPr>
        <w:t xml:space="preserve">Абай атындағы Қазақ ұлттық педагогикалық университеті, </w:t>
      </w:r>
    </w:p>
    <w:p w:rsidR="004B5862" w:rsidRPr="00FB67B0" w:rsidRDefault="004B5862" w:rsidP="004B5862">
      <w:pPr>
        <w:spacing w:after="0" w:line="240" w:lineRule="auto"/>
        <w:jc w:val="center"/>
        <w:rPr>
          <w:rFonts w:ascii="Times New Roman" w:hAnsi="Times New Roman" w:cs="Times New Roman"/>
          <w:i/>
          <w:sz w:val="24"/>
          <w:szCs w:val="24"/>
          <w:bdr w:val="none" w:sz="0" w:space="0" w:color="auto" w:frame="1"/>
          <w:lang w:val="kk-KZ"/>
        </w:rPr>
      </w:pPr>
      <w:r w:rsidRPr="00FB67B0">
        <w:rPr>
          <w:rFonts w:ascii="Times New Roman" w:hAnsi="Times New Roman" w:cs="Times New Roman"/>
          <w:i/>
          <w:sz w:val="24"/>
          <w:szCs w:val="24"/>
          <w:bdr w:val="none" w:sz="0" w:space="0" w:color="auto" w:frame="1"/>
          <w:lang w:val="kk-KZ"/>
        </w:rPr>
        <w:t>Қазақстан Республикасы, Алматы қ.</w:t>
      </w:r>
    </w:p>
    <w:p w:rsidR="004B5862" w:rsidRPr="00FB67B0" w:rsidRDefault="004B5862" w:rsidP="004B5862">
      <w:pPr>
        <w:spacing w:after="0" w:line="240" w:lineRule="auto"/>
        <w:jc w:val="center"/>
        <w:rPr>
          <w:rFonts w:ascii="Times New Roman" w:hAnsi="Times New Roman" w:cs="Times New Roman"/>
          <w:i/>
          <w:sz w:val="24"/>
          <w:szCs w:val="24"/>
          <w:bdr w:val="none" w:sz="0" w:space="0" w:color="auto" w:frame="1"/>
          <w:lang w:val="kk-KZ"/>
        </w:rPr>
      </w:pPr>
      <w:r w:rsidRPr="00FB67B0">
        <w:rPr>
          <w:rFonts w:ascii="Times New Roman" w:hAnsi="Times New Roman" w:cs="Times New Roman"/>
          <w:i/>
          <w:sz w:val="24"/>
          <w:szCs w:val="24"/>
          <w:bdr w:val="none" w:sz="0" w:space="0" w:color="auto" w:frame="1"/>
          <w:vertAlign w:val="superscript"/>
          <w:lang w:val="kk-KZ"/>
        </w:rPr>
        <w:t>*</w:t>
      </w:r>
      <w:r w:rsidRPr="00FB67B0">
        <w:rPr>
          <w:rFonts w:ascii="Times New Roman" w:hAnsi="Times New Roman" w:cs="Times New Roman"/>
          <w:i/>
          <w:sz w:val="24"/>
          <w:szCs w:val="24"/>
          <w:bdr w:val="none" w:sz="0" w:space="0" w:color="auto" w:frame="1"/>
          <w:lang w:val="kk-KZ"/>
        </w:rPr>
        <w:t>e-mail: (барлық авторлардың эл.</w:t>
      </w:r>
      <w:r w:rsidRPr="00FB67B0">
        <w:rPr>
          <w:lang w:val="kk-KZ"/>
        </w:rPr>
        <w:t xml:space="preserve"> </w:t>
      </w:r>
      <w:r w:rsidRPr="00FB67B0">
        <w:rPr>
          <w:rFonts w:ascii="Times New Roman" w:hAnsi="Times New Roman" w:cs="Times New Roman"/>
          <w:i/>
          <w:sz w:val="24"/>
          <w:szCs w:val="24"/>
          <w:bdr w:val="none" w:sz="0" w:space="0" w:color="auto" w:frame="1"/>
          <w:lang w:val="kk-KZ"/>
        </w:rPr>
        <w:t>почталары)</w:t>
      </w:r>
    </w:p>
    <w:p w:rsidR="004B5862" w:rsidRPr="00FB67B0" w:rsidRDefault="004B5862" w:rsidP="004B5862">
      <w:pPr>
        <w:spacing w:after="0" w:line="240" w:lineRule="auto"/>
        <w:jc w:val="center"/>
        <w:rPr>
          <w:rFonts w:ascii="Times New Roman" w:hAnsi="Times New Roman" w:cs="Times New Roman"/>
          <w:i/>
          <w:sz w:val="24"/>
          <w:szCs w:val="24"/>
          <w:bdr w:val="none" w:sz="0" w:space="0" w:color="auto" w:frame="1"/>
          <w:lang w:val="kk-KZ"/>
        </w:rPr>
      </w:pPr>
    </w:p>
    <w:p w:rsidR="004B5862" w:rsidRPr="00FB67B0" w:rsidRDefault="004B5862" w:rsidP="004B5862">
      <w:pPr>
        <w:spacing w:after="0" w:line="240" w:lineRule="auto"/>
        <w:ind w:right="-2" w:firstLine="709"/>
        <w:jc w:val="both"/>
        <w:rPr>
          <w:rFonts w:ascii="KZ Times New Roman" w:eastAsia="Times New Roman" w:hAnsi="KZ Times New Roman" w:cs="Times New Roman"/>
          <w:i/>
          <w:sz w:val="20"/>
          <w:szCs w:val="20"/>
          <w:lang w:val="kk-KZ" w:eastAsia="ru-RU"/>
        </w:rPr>
      </w:pPr>
      <w:r w:rsidRPr="00FB67B0">
        <w:rPr>
          <w:rFonts w:ascii="KZ Times New Roman" w:eastAsia="Times New Roman" w:hAnsi="KZ Times New Roman" w:cs="Times New Roman"/>
          <w:i/>
          <w:sz w:val="20"/>
          <w:szCs w:val="20"/>
          <w:lang w:val="kk-KZ" w:eastAsia="ru-RU"/>
        </w:rPr>
        <w:t>Аңдатпа (150–300 сөз). Аңдатпа келесі міндетті тармақтарды қамтуы керек:</w:t>
      </w:r>
    </w:p>
    <w:p w:rsidR="004B5862" w:rsidRPr="00FB67B0" w:rsidRDefault="004B5862" w:rsidP="004B5862">
      <w:pPr>
        <w:spacing w:after="0" w:line="240" w:lineRule="auto"/>
        <w:ind w:right="-2" w:firstLine="709"/>
        <w:jc w:val="both"/>
        <w:rPr>
          <w:rFonts w:ascii="KZ Times New Roman" w:eastAsia="Times New Roman" w:hAnsi="KZ Times New Roman" w:cs="Times New Roman"/>
          <w:i/>
          <w:sz w:val="20"/>
          <w:szCs w:val="20"/>
          <w:lang w:val="kk-KZ" w:eastAsia="ru-RU"/>
        </w:rPr>
      </w:pPr>
      <w:r w:rsidRPr="00FB67B0">
        <w:rPr>
          <w:rFonts w:ascii="KZ Times New Roman" w:eastAsia="Times New Roman" w:hAnsi="KZ Times New Roman" w:cs="Times New Roman"/>
          <w:i/>
          <w:sz w:val="20"/>
          <w:szCs w:val="20"/>
          <w:lang w:val="kk-KZ" w:eastAsia="ru-RU"/>
        </w:rPr>
        <w:t>Зерттеудің мақсаты, идеялары және негізгі бағыттары;</w:t>
      </w:r>
    </w:p>
    <w:p w:rsidR="004B5862" w:rsidRPr="00FB67B0" w:rsidRDefault="004B5862" w:rsidP="004B5862">
      <w:pPr>
        <w:spacing w:after="0" w:line="240" w:lineRule="auto"/>
        <w:ind w:right="-2" w:firstLine="709"/>
        <w:jc w:val="both"/>
        <w:rPr>
          <w:rFonts w:ascii="KZ Times New Roman" w:eastAsia="Times New Roman" w:hAnsi="KZ Times New Roman" w:cs="Times New Roman"/>
          <w:i/>
          <w:sz w:val="20"/>
          <w:szCs w:val="20"/>
          <w:lang w:val="kk-KZ" w:eastAsia="ru-RU"/>
        </w:rPr>
      </w:pPr>
      <w:r w:rsidRPr="00FB67B0">
        <w:rPr>
          <w:rFonts w:ascii="KZ Times New Roman" w:eastAsia="Times New Roman" w:hAnsi="KZ Times New Roman" w:cs="Times New Roman"/>
          <w:i/>
          <w:sz w:val="20"/>
          <w:szCs w:val="20"/>
          <w:lang w:val="kk-KZ" w:eastAsia="ru-RU"/>
        </w:rPr>
        <w:t>Зерттеудің ғылыми және практикалық маңыздылығының қысқаша сипаттамасы;</w:t>
      </w:r>
    </w:p>
    <w:p w:rsidR="004B5862" w:rsidRPr="00FB67B0" w:rsidRDefault="004B5862" w:rsidP="004B5862">
      <w:pPr>
        <w:spacing w:after="0" w:line="240" w:lineRule="auto"/>
        <w:ind w:right="-2" w:firstLine="709"/>
        <w:jc w:val="both"/>
        <w:rPr>
          <w:rFonts w:ascii="KZ Times New Roman" w:eastAsia="Times New Roman" w:hAnsi="KZ Times New Roman" w:cs="Times New Roman"/>
          <w:i/>
          <w:sz w:val="20"/>
          <w:szCs w:val="20"/>
          <w:lang w:val="kk-KZ" w:eastAsia="ru-RU"/>
        </w:rPr>
      </w:pPr>
      <w:r w:rsidRPr="00FB67B0">
        <w:rPr>
          <w:rFonts w:ascii="KZ Times New Roman" w:eastAsia="Times New Roman" w:hAnsi="KZ Times New Roman" w:cs="Times New Roman"/>
          <w:i/>
          <w:sz w:val="20"/>
          <w:szCs w:val="20"/>
          <w:lang w:val="kk-KZ" w:eastAsia="ru-RU"/>
        </w:rPr>
        <w:t>Зерттеу әдістемесінің қысқаша сипаттамасы;</w:t>
      </w:r>
    </w:p>
    <w:p w:rsidR="004B5862" w:rsidRPr="00FB67B0" w:rsidRDefault="004B5862" w:rsidP="004B5862">
      <w:pPr>
        <w:spacing w:after="0" w:line="240" w:lineRule="auto"/>
        <w:ind w:right="-2" w:firstLine="709"/>
        <w:jc w:val="both"/>
        <w:rPr>
          <w:rFonts w:ascii="KZ Times New Roman" w:eastAsia="Times New Roman" w:hAnsi="KZ Times New Roman" w:cs="Times New Roman"/>
          <w:i/>
          <w:sz w:val="20"/>
          <w:szCs w:val="20"/>
          <w:lang w:val="kk-KZ" w:eastAsia="ru-RU"/>
        </w:rPr>
      </w:pPr>
      <w:r w:rsidRPr="00FB67B0">
        <w:rPr>
          <w:rFonts w:ascii="KZ Times New Roman" w:eastAsia="Times New Roman" w:hAnsi="KZ Times New Roman" w:cs="Times New Roman"/>
          <w:i/>
          <w:sz w:val="20"/>
          <w:szCs w:val="20"/>
          <w:lang w:val="kk-KZ" w:eastAsia="ru-RU"/>
        </w:rPr>
        <w:t>Зерттеу жұмысының негізгі нәтижелері мен талдаулары, қорытындылары;</w:t>
      </w:r>
    </w:p>
    <w:p w:rsidR="004B5862" w:rsidRPr="00FB67B0" w:rsidRDefault="004B5862" w:rsidP="004B5862">
      <w:pPr>
        <w:spacing w:after="0" w:line="240" w:lineRule="auto"/>
        <w:ind w:right="-2" w:firstLine="709"/>
        <w:jc w:val="both"/>
        <w:rPr>
          <w:rFonts w:ascii="KZ Times New Roman" w:eastAsia="Times New Roman" w:hAnsi="KZ Times New Roman" w:cs="Times New Roman"/>
          <w:i/>
          <w:sz w:val="20"/>
          <w:szCs w:val="20"/>
          <w:lang w:val="kk-KZ" w:eastAsia="ru-RU"/>
        </w:rPr>
      </w:pPr>
      <w:r w:rsidRPr="00FB67B0">
        <w:rPr>
          <w:rFonts w:ascii="KZ Times New Roman" w:eastAsia="Times New Roman" w:hAnsi="KZ Times New Roman" w:cs="Times New Roman"/>
          <w:i/>
          <w:sz w:val="20"/>
          <w:szCs w:val="20"/>
          <w:lang w:val="kk-KZ" w:eastAsia="ru-RU"/>
        </w:rPr>
        <w:t>Жүргізілген зерттеудің мәні;</w:t>
      </w:r>
    </w:p>
    <w:p w:rsidR="004B5862" w:rsidRPr="00FB67B0" w:rsidRDefault="004B5862" w:rsidP="004B5862">
      <w:pPr>
        <w:spacing w:after="0" w:line="240" w:lineRule="auto"/>
        <w:ind w:right="-2" w:firstLine="709"/>
        <w:rPr>
          <w:rFonts w:ascii="Times New Roman" w:eastAsia="Times New Roman" w:hAnsi="Times New Roman" w:cs="Times New Roman"/>
          <w:b/>
          <w:i/>
          <w:noProof/>
          <w:spacing w:val="-5"/>
          <w:sz w:val="20"/>
          <w:szCs w:val="20"/>
          <w:lang w:val="kk-KZ" w:eastAsia="ru-RU"/>
        </w:rPr>
      </w:pPr>
      <w:r w:rsidRPr="00FB67B0">
        <w:rPr>
          <w:rFonts w:ascii="Times New Roman" w:eastAsia="Times New Roman" w:hAnsi="Times New Roman" w:cs="Times New Roman"/>
          <w:b/>
          <w:i/>
          <w:iCs/>
          <w:noProof/>
          <w:spacing w:val="-5"/>
          <w:sz w:val="20"/>
          <w:szCs w:val="20"/>
          <w:lang w:val="kk-KZ" w:eastAsia="ru-RU"/>
        </w:rPr>
        <w:t>Кілт сөздер:</w:t>
      </w:r>
      <w:r w:rsidRPr="00FB67B0">
        <w:rPr>
          <w:rFonts w:ascii="Times New Roman" w:eastAsia="Times New Roman" w:hAnsi="Times New Roman" w:cs="Times New Roman"/>
          <w:b/>
          <w:i/>
          <w:noProof/>
          <w:spacing w:val="-5"/>
          <w:sz w:val="20"/>
          <w:szCs w:val="20"/>
          <w:lang w:val="kk-KZ" w:eastAsia="ru-RU"/>
        </w:rPr>
        <w:t xml:space="preserve"> </w:t>
      </w:r>
      <w:r w:rsidRPr="00FB67B0">
        <w:rPr>
          <w:rFonts w:ascii="Times New Roman" w:eastAsia="Times New Roman" w:hAnsi="Times New Roman" w:cs="Times New Roman"/>
          <w:i/>
          <w:noProof/>
          <w:spacing w:val="-5"/>
          <w:sz w:val="20"/>
          <w:szCs w:val="20"/>
          <w:lang w:val="kk-KZ" w:eastAsia="ru-RU"/>
        </w:rPr>
        <w:t>5-8  кілт-сөздер.</w:t>
      </w:r>
    </w:p>
    <w:p w:rsidR="004B5862" w:rsidRPr="00FB67B0" w:rsidRDefault="004B5862" w:rsidP="004B5862">
      <w:pPr>
        <w:spacing w:after="0" w:line="240" w:lineRule="auto"/>
        <w:ind w:right="-2" w:firstLine="709"/>
        <w:rPr>
          <w:rFonts w:ascii="Times New Roman" w:eastAsia="Times New Roman" w:hAnsi="Times New Roman" w:cs="Times New Roman"/>
          <w:b/>
          <w:noProof/>
          <w:spacing w:val="-5"/>
          <w:sz w:val="24"/>
          <w:szCs w:val="24"/>
          <w:lang w:val="kk-KZ" w:eastAsia="ru-RU"/>
        </w:rPr>
      </w:pPr>
    </w:p>
    <w:p w:rsidR="004B5862" w:rsidRPr="00FB67B0" w:rsidRDefault="004B5862" w:rsidP="004B5862">
      <w:pPr>
        <w:spacing w:after="0" w:line="240" w:lineRule="auto"/>
        <w:ind w:right="-2" w:firstLine="709"/>
        <w:jc w:val="center"/>
        <w:rPr>
          <w:rFonts w:ascii="Times New Roman" w:eastAsia="Times New Roman" w:hAnsi="Times New Roman" w:cs="Times New Roman"/>
          <w:b/>
          <w:sz w:val="24"/>
          <w:szCs w:val="24"/>
          <w:lang w:val="kk-KZ" w:eastAsia="ru-RU"/>
        </w:rPr>
      </w:pPr>
    </w:p>
    <w:p w:rsidR="004B5862" w:rsidRPr="00FB67B0" w:rsidRDefault="004B5862" w:rsidP="004B5862">
      <w:pPr>
        <w:spacing w:after="0" w:line="240" w:lineRule="auto"/>
        <w:ind w:right="-2"/>
        <w:jc w:val="center"/>
        <w:rPr>
          <w:rFonts w:ascii="Times New Roman" w:eastAsia="Times New Roman" w:hAnsi="Times New Roman" w:cs="Times New Roman"/>
          <w:b/>
          <w:sz w:val="24"/>
          <w:szCs w:val="24"/>
          <w:lang w:eastAsia="ru-RU"/>
        </w:rPr>
      </w:pPr>
      <w:r w:rsidRPr="00FB67B0">
        <w:rPr>
          <w:rFonts w:ascii="Times New Roman" w:eastAsia="Times New Roman" w:hAnsi="Times New Roman" w:cs="Times New Roman"/>
          <w:b/>
          <w:sz w:val="24"/>
          <w:szCs w:val="24"/>
          <w:lang w:val="kk-KZ" w:eastAsia="ru-RU"/>
        </w:rPr>
        <w:t xml:space="preserve">НАЗВАНИЕ </w:t>
      </w:r>
      <w:r w:rsidRPr="00FB67B0">
        <w:rPr>
          <w:rFonts w:ascii="Times New Roman" w:eastAsia="Times New Roman" w:hAnsi="Times New Roman" w:cs="Times New Roman"/>
          <w:b/>
          <w:sz w:val="24"/>
          <w:szCs w:val="24"/>
          <w:lang w:eastAsia="ru-RU"/>
        </w:rPr>
        <w:t>РУКОПИСИ НА РУССКОМ ЯЗЫКЕ</w:t>
      </w:r>
    </w:p>
    <w:p w:rsidR="004B5862" w:rsidRPr="00FB67B0" w:rsidRDefault="004B5862" w:rsidP="004B5862">
      <w:pPr>
        <w:spacing w:after="0" w:line="240" w:lineRule="auto"/>
        <w:ind w:right="-2"/>
        <w:jc w:val="center"/>
        <w:rPr>
          <w:rFonts w:ascii="Times New Roman" w:eastAsia="Times New Roman" w:hAnsi="Times New Roman" w:cs="Times New Roman"/>
          <w:i/>
          <w:sz w:val="24"/>
          <w:szCs w:val="24"/>
          <w:lang w:eastAsia="ru-RU"/>
        </w:rPr>
      </w:pPr>
    </w:p>
    <w:p w:rsidR="004B5862" w:rsidRPr="00FB67B0" w:rsidRDefault="004B5862" w:rsidP="004B5862">
      <w:pPr>
        <w:spacing w:after="0" w:line="240" w:lineRule="auto"/>
        <w:ind w:right="-2"/>
        <w:jc w:val="center"/>
        <w:rPr>
          <w:rFonts w:ascii="Times New Roman" w:hAnsi="Times New Roman" w:cs="Times New Roman"/>
          <w:i/>
          <w:sz w:val="24"/>
          <w:szCs w:val="24"/>
          <w:bdr w:val="none" w:sz="0" w:space="0" w:color="auto" w:frame="1"/>
          <w:lang w:val="kk-KZ"/>
        </w:rPr>
      </w:pPr>
      <w:proofErr w:type="spellStart"/>
      <w:r w:rsidRPr="00FB67B0">
        <w:rPr>
          <w:rFonts w:ascii="Times New Roman" w:eastAsia="Times New Roman" w:hAnsi="Times New Roman" w:cs="Times New Roman"/>
          <w:i/>
          <w:sz w:val="24"/>
          <w:szCs w:val="24"/>
          <w:lang w:eastAsia="ru-RU"/>
        </w:rPr>
        <w:t>Шатырбаева</w:t>
      </w:r>
      <w:proofErr w:type="spellEnd"/>
      <w:r w:rsidRPr="00FB67B0">
        <w:rPr>
          <w:rFonts w:ascii="Times New Roman" w:eastAsia="Times New Roman" w:hAnsi="Times New Roman" w:cs="Times New Roman"/>
          <w:i/>
          <w:sz w:val="24"/>
          <w:szCs w:val="24"/>
          <w:lang w:eastAsia="ru-RU"/>
        </w:rPr>
        <w:t xml:space="preserve"> М.Г.</w:t>
      </w:r>
      <w:r w:rsidRPr="00FB67B0">
        <w:rPr>
          <w:rFonts w:ascii="Times New Roman" w:eastAsia="Times New Roman" w:hAnsi="Times New Roman" w:cs="Times New Roman"/>
          <w:i/>
          <w:sz w:val="24"/>
          <w:szCs w:val="24"/>
          <w:vertAlign w:val="superscript"/>
          <w:lang w:eastAsia="ru-RU"/>
        </w:rPr>
        <w:t>1,*</w:t>
      </w:r>
      <w:r w:rsidRPr="00FB67B0">
        <w:rPr>
          <w:sz w:val="24"/>
          <w:szCs w:val="24"/>
          <w:bdr w:val="none" w:sz="0" w:space="0" w:color="auto" w:frame="1"/>
        </w:rPr>
        <w:t xml:space="preserve"> </w:t>
      </w:r>
      <w:r w:rsidRPr="00FB67B0">
        <w:rPr>
          <w:rFonts w:ascii="Times New Roman" w:eastAsia="Times New Roman" w:hAnsi="Times New Roman" w:cs="Times New Roman"/>
          <w:i/>
          <w:sz w:val="24"/>
          <w:szCs w:val="24"/>
          <w:lang w:eastAsia="ru-RU"/>
        </w:rPr>
        <w:t xml:space="preserve">, </w:t>
      </w:r>
      <w:proofErr w:type="spellStart"/>
      <w:r w:rsidRPr="00FB67B0">
        <w:rPr>
          <w:rFonts w:ascii="Times New Roman" w:eastAsia="Times New Roman" w:hAnsi="Times New Roman" w:cs="Times New Roman"/>
          <w:i/>
          <w:sz w:val="24"/>
          <w:szCs w:val="24"/>
          <w:lang w:eastAsia="ru-RU"/>
        </w:rPr>
        <w:t>Молдабаева</w:t>
      </w:r>
      <w:proofErr w:type="spellEnd"/>
      <w:r w:rsidRPr="00FB67B0">
        <w:rPr>
          <w:rFonts w:ascii="Times New Roman" w:eastAsia="Times New Roman" w:hAnsi="Times New Roman" w:cs="Times New Roman"/>
          <w:i/>
          <w:sz w:val="24"/>
          <w:szCs w:val="24"/>
          <w:lang w:eastAsia="ru-RU"/>
        </w:rPr>
        <w:t xml:space="preserve"> М.</w:t>
      </w:r>
      <w:r w:rsidRPr="00FB67B0">
        <w:rPr>
          <w:rFonts w:ascii="Times New Roman" w:eastAsia="Times New Roman" w:hAnsi="Times New Roman" w:cs="Times New Roman"/>
          <w:i/>
          <w:sz w:val="24"/>
          <w:szCs w:val="24"/>
          <w:lang w:val="kk-KZ" w:eastAsia="ru-RU"/>
        </w:rPr>
        <w:t>Б</w:t>
      </w:r>
      <w:r w:rsidRPr="00FB67B0">
        <w:rPr>
          <w:rFonts w:ascii="Times New Roman" w:eastAsia="Times New Roman" w:hAnsi="Times New Roman" w:cs="Times New Roman"/>
          <w:i/>
          <w:sz w:val="24"/>
          <w:szCs w:val="24"/>
          <w:lang w:eastAsia="ru-RU"/>
        </w:rPr>
        <w:t>.</w:t>
      </w:r>
      <w:r w:rsidRPr="00FB67B0">
        <w:rPr>
          <w:rFonts w:ascii="Times New Roman" w:eastAsia="Times New Roman" w:hAnsi="Times New Roman" w:cs="Times New Roman"/>
          <w:i/>
          <w:sz w:val="24"/>
          <w:szCs w:val="24"/>
          <w:vertAlign w:val="superscript"/>
          <w:lang w:eastAsia="ru-RU"/>
        </w:rPr>
        <w:t>2</w:t>
      </w:r>
      <w:r w:rsidRPr="00FB67B0">
        <w:rPr>
          <w:sz w:val="24"/>
          <w:szCs w:val="24"/>
          <w:bdr w:val="none" w:sz="0" w:space="0" w:color="auto" w:frame="1"/>
        </w:rPr>
        <w:t xml:space="preserve"> </w:t>
      </w:r>
      <w:r w:rsidRPr="00FB67B0">
        <w:rPr>
          <w:rFonts w:ascii="Times New Roman" w:hAnsi="Times New Roman" w:cs="Times New Roman"/>
          <w:i/>
          <w:sz w:val="24"/>
          <w:szCs w:val="24"/>
          <w:bdr w:val="none" w:sz="0" w:space="0" w:color="auto" w:frame="1"/>
          <w:lang w:val="kk-KZ"/>
        </w:rPr>
        <w:t xml:space="preserve"> Жумабаева Э.Ф.</w:t>
      </w:r>
      <w:r w:rsidRPr="00FB67B0">
        <w:rPr>
          <w:rFonts w:ascii="Times New Roman" w:hAnsi="Times New Roman" w:cs="Times New Roman"/>
          <w:i/>
          <w:sz w:val="24"/>
          <w:szCs w:val="24"/>
          <w:bdr w:val="none" w:sz="0" w:space="0" w:color="auto" w:frame="1"/>
          <w:vertAlign w:val="superscript"/>
          <w:lang w:val="kk-KZ"/>
        </w:rPr>
        <w:t>1</w:t>
      </w:r>
      <w:r w:rsidRPr="00FB67B0">
        <w:rPr>
          <w:rFonts w:ascii="Times New Roman" w:hAnsi="Times New Roman" w:cs="Times New Roman"/>
          <w:i/>
          <w:sz w:val="24"/>
          <w:szCs w:val="24"/>
          <w:bdr w:val="none" w:sz="0" w:space="0" w:color="auto" w:frame="1"/>
          <w:lang w:val="kk-KZ"/>
        </w:rPr>
        <w:t xml:space="preserve"> </w:t>
      </w:r>
    </w:p>
    <w:p w:rsidR="004B5862" w:rsidRPr="00FB67B0" w:rsidRDefault="004B5862" w:rsidP="004B5862">
      <w:pPr>
        <w:spacing w:after="0" w:line="240" w:lineRule="auto"/>
        <w:ind w:right="-2"/>
        <w:jc w:val="center"/>
        <w:rPr>
          <w:rFonts w:ascii="Times New Roman" w:hAnsi="Times New Roman" w:cs="Times New Roman"/>
          <w:i/>
          <w:sz w:val="24"/>
          <w:szCs w:val="24"/>
          <w:bdr w:val="none" w:sz="0" w:space="0" w:color="auto" w:frame="1"/>
          <w:lang w:val="kk-KZ"/>
        </w:rPr>
      </w:pPr>
    </w:p>
    <w:p w:rsidR="004B5862" w:rsidRPr="00FB67B0" w:rsidRDefault="004B5862" w:rsidP="004B5862">
      <w:pPr>
        <w:spacing w:after="0" w:line="240" w:lineRule="auto"/>
        <w:ind w:left="720"/>
        <w:jc w:val="center"/>
        <w:rPr>
          <w:rFonts w:ascii="Times New Roman" w:eastAsia="Times New Roman" w:hAnsi="Times New Roman" w:cs="Times New Roman"/>
          <w:i/>
          <w:sz w:val="24"/>
          <w:szCs w:val="24"/>
          <w:lang w:val="kk-KZ" w:eastAsia="ru-RU"/>
        </w:rPr>
      </w:pPr>
      <w:r w:rsidRPr="00FB67B0">
        <w:rPr>
          <w:rFonts w:ascii="Times New Roman" w:eastAsia="Times New Roman" w:hAnsi="Times New Roman" w:cs="Times New Roman"/>
          <w:i/>
          <w:sz w:val="24"/>
          <w:szCs w:val="24"/>
          <w:vertAlign w:val="superscript"/>
          <w:lang w:val="kk-KZ" w:eastAsia="ru-RU"/>
        </w:rPr>
        <w:t>1</w:t>
      </w:r>
      <w:r w:rsidRPr="00FB67B0">
        <w:rPr>
          <w:rFonts w:ascii="Times New Roman" w:eastAsia="Times New Roman" w:hAnsi="Times New Roman" w:cs="Times New Roman"/>
          <w:i/>
          <w:sz w:val="24"/>
          <w:szCs w:val="24"/>
          <w:lang w:val="kk-KZ" w:eastAsia="ru-RU"/>
        </w:rPr>
        <w:t>Жетысуский у</w:t>
      </w:r>
      <w:proofErr w:type="spellStart"/>
      <w:r w:rsidRPr="00FB67B0">
        <w:rPr>
          <w:rFonts w:ascii="Times New Roman" w:eastAsia="Times New Roman" w:hAnsi="Times New Roman" w:cs="Times New Roman"/>
          <w:i/>
          <w:sz w:val="24"/>
          <w:szCs w:val="24"/>
          <w:lang w:eastAsia="ru-RU"/>
        </w:rPr>
        <w:t>ниверситет</w:t>
      </w:r>
      <w:proofErr w:type="spellEnd"/>
      <w:r w:rsidRPr="00FB67B0">
        <w:rPr>
          <w:rFonts w:ascii="Times New Roman" w:eastAsia="Times New Roman" w:hAnsi="Times New Roman" w:cs="Times New Roman"/>
          <w:i/>
          <w:sz w:val="24"/>
          <w:szCs w:val="24"/>
          <w:lang w:val="kk-KZ" w:eastAsia="ru-RU"/>
        </w:rPr>
        <w:t xml:space="preserve"> </w:t>
      </w:r>
      <w:bookmarkStart w:id="1" w:name="_Hlk218522976"/>
      <w:r w:rsidRPr="00FB67B0">
        <w:rPr>
          <w:rFonts w:ascii="Times New Roman" w:eastAsia="Times New Roman" w:hAnsi="Times New Roman" w:cs="Times New Roman"/>
          <w:i/>
          <w:sz w:val="24"/>
          <w:szCs w:val="24"/>
          <w:lang w:val="kk-KZ" w:eastAsia="ru-RU"/>
        </w:rPr>
        <w:t xml:space="preserve">имени </w:t>
      </w:r>
      <w:bookmarkEnd w:id="1"/>
      <w:r w:rsidRPr="00FB67B0">
        <w:rPr>
          <w:rFonts w:ascii="Times New Roman" w:eastAsia="Times New Roman" w:hAnsi="Times New Roman" w:cs="Times New Roman"/>
          <w:i/>
          <w:sz w:val="24"/>
          <w:szCs w:val="24"/>
          <w:lang w:val="kk-KZ" w:eastAsia="ru-RU"/>
        </w:rPr>
        <w:t>И. Жансугурова</w:t>
      </w:r>
      <w:r w:rsidRPr="00FB67B0">
        <w:rPr>
          <w:rFonts w:ascii="Times New Roman" w:eastAsia="Times New Roman" w:hAnsi="Times New Roman" w:cs="Times New Roman"/>
          <w:i/>
          <w:sz w:val="24"/>
          <w:szCs w:val="24"/>
          <w:lang w:eastAsia="ru-RU"/>
        </w:rPr>
        <w:t xml:space="preserve">, Республика Казахстан, </w:t>
      </w:r>
    </w:p>
    <w:p w:rsidR="004B5862" w:rsidRPr="00FB67B0" w:rsidRDefault="004B5862" w:rsidP="004B5862">
      <w:pPr>
        <w:spacing w:after="0" w:line="240" w:lineRule="auto"/>
        <w:ind w:left="720"/>
        <w:jc w:val="center"/>
        <w:rPr>
          <w:rFonts w:ascii="Times New Roman" w:eastAsia="Times New Roman" w:hAnsi="Times New Roman" w:cs="Times New Roman"/>
          <w:i/>
          <w:sz w:val="24"/>
          <w:szCs w:val="24"/>
          <w:lang w:eastAsia="ru-RU"/>
        </w:rPr>
      </w:pPr>
      <w:r w:rsidRPr="00FB67B0">
        <w:rPr>
          <w:rFonts w:ascii="Times New Roman" w:eastAsia="Times New Roman" w:hAnsi="Times New Roman" w:cs="Times New Roman"/>
          <w:i/>
          <w:sz w:val="24"/>
          <w:szCs w:val="24"/>
          <w:lang w:eastAsia="ru-RU"/>
        </w:rPr>
        <w:t xml:space="preserve">г. </w:t>
      </w:r>
      <w:proofErr w:type="spellStart"/>
      <w:r w:rsidRPr="00FB67B0">
        <w:rPr>
          <w:rFonts w:ascii="Times New Roman" w:eastAsia="Times New Roman" w:hAnsi="Times New Roman" w:cs="Times New Roman"/>
          <w:i/>
          <w:sz w:val="24"/>
          <w:szCs w:val="24"/>
          <w:lang w:eastAsia="ru-RU"/>
        </w:rPr>
        <w:t>Талдыкорган</w:t>
      </w:r>
      <w:proofErr w:type="spellEnd"/>
    </w:p>
    <w:p w:rsidR="004B5862" w:rsidRPr="00FB67B0" w:rsidRDefault="004B5862" w:rsidP="004B5862">
      <w:pPr>
        <w:spacing w:after="0" w:line="240" w:lineRule="auto"/>
        <w:ind w:left="720"/>
        <w:jc w:val="center"/>
        <w:rPr>
          <w:rFonts w:ascii="Times New Roman" w:eastAsia="Times New Roman" w:hAnsi="Times New Roman" w:cs="Times New Roman"/>
          <w:sz w:val="24"/>
          <w:szCs w:val="24"/>
          <w:lang w:eastAsia="ru-RU"/>
        </w:rPr>
      </w:pPr>
      <w:r w:rsidRPr="00FB67B0">
        <w:rPr>
          <w:rFonts w:ascii="Times New Roman" w:eastAsia="Times New Roman" w:hAnsi="Times New Roman" w:cs="Times New Roman"/>
          <w:i/>
          <w:sz w:val="24"/>
          <w:szCs w:val="24"/>
          <w:vertAlign w:val="superscript"/>
          <w:lang w:val="kk-KZ" w:eastAsia="ru-RU"/>
        </w:rPr>
        <w:t>2</w:t>
      </w:r>
      <w:r w:rsidRPr="00FB67B0">
        <w:rPr>
          <w:rFonts w:ascii="Times New Roman" w:eastAsia="Times New Roman" w:hAnsi="Times New Roman" w:cs="Times New Roman"/>
          <w:i/>
          <w:sz w:val="24"/>
          <w:szCs w:val="24"/>
          <w:lang w:eastAsia="ru-RU"/>
        </w:rPr>
        <w:t xml:space="preserve">Казахский национальный педагогический университет </w:t>
      </w:r>
      <w:r w:rsidRPr="00FB67B0">
        <w:rPr>
          <w:rFonts w:ascii="Times New Roman" w:eastAsia="Times New Roman" w:hAnsi="Times New Roman" w:cs="Times New Roman"/>
          <w:i/>
          <w:sz w:val="24"/>
          <w:szCs w:val="24"/>
          <w:lang w:val="kk-KZ" w:eastAsia="ru-RU"/>
        </w:rPr>
        <w:t xml:space="preserve">имени </w:t>
      </w:r>
      <w:r w:rsidRPr="00FB67B0">
        <w:rPr>
          <w:rFonts w:ascii="Times New Roman" w:eastAsia="Times New Roman" w:hAnsi="Times New Roman" w:cs="Times New Roman"/>
          <w:i/>
          <w:sz w:val="24"/>
          <w:szCs w:val="24"/>
          <w:lang w:eastAsia="ru-RU"/>
        </w:rPr>
        <w:t>Абая, Республика Казахстан, г. Алматы</w:t>
      </w:r>
      <w:r w:rsidRPr="00FB67B0">
        <w:rPr>
          <w:rFonts w:ascii="Times New Roman" w:eastAsia="Times New Roman" w:hAnsi="Times New Roman" w:cs="Times New Roman"/>
          <w:sz w:val="24"/>
          <w:szCs w:val="24"/>
          <w:lang w:eastAsia="ru-RU"/>
        </w:rPr>
        <w:br/>
      </w:r>
      <w:r w:rsidRPr="00FB67B0">
        <w:rPr>
          <w:rFonts w:ascii="Times New Roman" w:eastAsia="Times New Roman" w:hAnsi="Times New Roman" w:cs="Times New Roman"/>
          <w:i/>
          <w:sz w:val="24"/>
          <w:szCs w:val="24"/>
          <w:vertAlign w:val="superscript"/>
          <w:lang w:eastAsia="ru-RU"/>
        </w:rPr>
        <w:t>*</w:t>
      </w:r>
      <w:r w:rsidRPr="00FB67B0">
        <w:rPr>
          <w:rFonts w:ascii="Times New Roman" w:eastAsia="Times New Roman" w:hAnsi="Times New Roman" w:cs="Times New Roman"/>
          <w:i/>
          <w:sz w:val="24"/>
          <w:szCs w:val="24"/>
          <w:lang w:eastAsia="ru-RU"/>
        </w:rPr>
        <w:t>e-</w:t>
      </w:r>
      <w:proofErr w:type="spellStart"/>
      <w:r w:rsidRPr="00FB67B0">
        <w:rPr>
          <w:rFonts w:ascii="Times New Roman" w:eastAsia="Times New Roman" w:hAnsi="Times New Roman" w:cs="Times New Roman"/>
          <w:i/>
          <w:sz w:val="24"/>
          <w:szCs w:val="24"/>
          <w:lang w:eastAsia="ru-RU"/>
        </w:rPr>
        <w:t>mail</w:t>
      </w:r>
      <w:proofErr w:type="spellEnd"/>
      <w:r w:rsidRPr="00FB67B0">
        <w:rPr>
          <w:rFonts w:ascii="Times New Roman" w:eastAsia="Times New Roman" w:hAnsi="Times New Roman" w:cs="Times New Roman"/>
          <w:i/>
          <w:sz w:val="24"/>
          <w:szCs w:val="24"/>
          <w:lang w:eastAsia="ru-RU"/>
        </w:rPr>
        <w:t>: (электронные адреса всех авторов)</w:t>
      </w:r>
    </w:p>
    <w:p w:rsidR="004B5862" w:rsidRPr="00FB67B0" w:rsidRDefault="004B5862" w:rsidP="004B5862">
      <w:pPr>
        <w:spacing w:after="0" w:line="240" w:lineRule="auto"/>
        <w:ind w:right="-2" w:firstLine="709"/>
        <w:rPr>
          <w:rFonts w:ascii="KZ Times New Roman" w:eastAsia="Times New Roman" w:hAnsi="KZ Times New Roman" w:cs="Times New Roman"/>
          <w:i/>
          <w:sz w:val="24"/>
          <w:szCs w:val="24"/>
          <w:lang w:val="kk-KZ" w:eastAsia="ru-RU"/>
        </w:rPr>
      </w:pPr>
    </w:p>
    <w:p w:rsidR="004B5862" w:rsidRPr="00FB67B0" w:rsidRDefault="004B5862" w:rsidP="004B5862">
      <w:pPr>
        <w:spacing w:after="0" w:line="240" w:lineRule="auto"/>
        <w:ind w:right="-2" w:firstLine="709"/>
        <w:jc w:val="both"/>
        <w:rPr>
          <w:rFonts w:ascii="KZ Times New Roman" w:eastAsia="Times New Roman" w:hAnsi="KZ Times New Roman" w:cs="Times New Roman"/>
          <w:i/>
          <w:sz w:val="20"/>
          <w:szCs w:val="20"/>
          <w:lang w:val="kk-KZ" w:eastAsia="ru-RU"/>
        </w:rPr>
      </w:pPr>
      <w:r w:rsidRPr="00FB67B0">
        <w:rPr>
          <w:rFonts w:ascii="KZ Times New Roman" w:eastAsia="Times New Roman" w:hAnsi="KZ Times New Roman" w:cs="Times New Roman"/>
          <w:i/>
          <w:sz w:val="20"/>
          <w:szCs w:val="20"/>
          <w:lang w:val="kk-KZ" w:eastAsia="ru-RU"/>
        </w:rPr>
        <w:t>Аннотация (150-300 слов). Аннотация должна включать следующие обязательные пункты:</w:t>
      </w:r>
    </w:p>
    <w:p w:rsidR="004B5862" w:rsidRPr="00FB67B0" w:rsidRDefault="004B5862" w:rsidP="004B5862">
      <w:pPr>
        <w:spacing w:after="0" w:line="240" w:lineRule="auto"/>
        <w:ind w:right="-2" w:firstLine="709"/>
        <w:jc w:val="both"/>
        <w:rPr>
          <w:rFonts w:ascii="KZ Times New Roman" w:eastAsia="Times New Roman" w:hAnsi="KZ Times New Roman" w:cs="Times New Roman"/>
          <w:i/>
          <w:sz w:val="20"/>
          <w:szCs w:val="20"/>
          <w:lang w:eastAsia="ru-RU"/>
        </w:rPr>
      </w:pPr>
      <w:r w:rsidRPr="00FB67B0">
        <w:rPr>
          <w:rFonts w:ascii="KZ Times New Roman" w:eastAsia="Times New Roman" w:hAnsi="KZ Times New Roman" w:cs="Times New Roman"/>
          <w:i/>
          <w:sz w:val="20"/>
          <w:szCs w:val="20"/>
          <w:lang w:val="kk-KZ" w:eastAsia="ru-RU"/>
        </w:rPr>
        <w:t>Цель, идеи и основные направления исследования</w:t>
      </w:r>
      <w:r w:rsidRPr="00FB67B0">
        <w:rPr>
          <w:rFonts w:ascii="KZ Times New Roman" w:eastAsia="Times New Roman" w:hAnsi="KZ Times New Roman" w:cs="Times New Roman"/>
          <w:i/>
          <w:sz w:val="20"/>
          <w:szCs w:val="20"/>
          <w:lang w:eastAsia="ru-RU"/>
        </w:rPr>
        <w:t>;</w:t>
      </w:r>
    </w:p>
    <w:p w:rsidR="004B5862" w:rsidRPr="00FB67B0" w:rsidRDefault="004B5862" w:rsidP="004B5862">
      <w:pPr>
        <w:spacing w:after="0" w:line="240" w:lineRule="auto"/>
        <w:ind w:right="-2" w:firstLine="709"/>
        <w:jc w:val="both"/>
        <w:rPr>
          <w:rFonts w:ascii="KZ Times New Roman" w:eastAsia="Times New Roman" w:hAnsi="KZ Times New Roman" w:cs="Times New Roman"/>
          <w:i/>
          <w:sz w:val="20"/>
          <w:szCs w:val="20"/>
          <w:lang w:eastAsia="ru-RU"/>
        </w:rPr>
      </w:pPr>
      <w:r w:rsidRPr="00FB67B0">
        <w:rPr>
          <w:rFonts w:ascii="KZ Times New Roman" w:eastAsia="Times New Roman" w:hAnsi="KZ Times New Roman" w:cs="Times New Roman"/>
          <w:i/>
          <w:sz w:val="20"/>
          <w:szCs w:val="20"/>
          <w:lang w:val="kk-KZ" w:eastAsia="ru-RU"/>
        </w:rPr>
        <w:lastRenderedPageBreak/>
        <w:t>Краткое описание научной и практической значимости исследования</w:t>
      </w:r>
      <w:r w:rsidRPr="00FB67B0">
        <w:rPr>
          <w:rFonts w:ascii="KZ Times New Roman" w:eastAsia="Times New Roman" w:hAnsi="KZ Times New Roman" w:cs="Times New Roman"/>
          <w:i/>
          <w:sz w:val="20"/>
          <w:szCs w:val="20"/>
          <w:lang w:eastAsia="ru-RU"/>
        </w:rPr>
        <w:t>;</w:t>
      </w:r>
    </w:p>
    <w:p w:rsidR="004B5862" w:rsidRPr="00FB67B0" w:rsidRDefault="004B5862" w:rsidP="004B5862">
      <w:pPr>
        <w:spacing w:after="0" w:line="240" w:lineRule="auto"/>
        <w:ind w:right="-2" w:firstLine="709"/>
        <w:jc w:val="both"/>
        <w:rPr>
          <w:rFonts w:ascii="KZ Times New Roman" w:eastAsia="Times New Roman" w:hAnsi="KZ Times New Roman" w:cs="Times New Roman"/>
          <w:i/>
          <w:sz w:val="20"/>
          <w:szCs w:val="20"/>
          <w:lang w:eastAsia="ru-RU"/>
        </w:rPr>
      </w:pPr>
      <w:r w:rsidRPr="00FB67B0">
        <w:rPr>
          <w:rFonts w:ascii="KZ Times New Roman" w:eastAsia="Times New Roman" w:hAnsi="KZ Times New Roman" w:cs="Times New Roman"/>
          <w:i/>
          <w:sz w:val="20"/>
          <w:szCs w:val="20"/>
          <w:lang w:val="kk-KZ" w:eastAsia="ru-RU"/>
        </w:rPr>
        <w:t>Краткое описание методологии исследования</w:t>
      </w:r>
      <w:r w:rsidRPr="00FB67B0">
        <w:rPr>
          <w:rFonts w:ascii="KZ Times New Roman" w:eastAsia="Times New Roman" w:hAnsi="KZ Times New Roman" w:cs="Times New Roman"/>
          <w:i/>
          <w:sz w:val="20"/>
          <w:szCs w:val="20"/>
          <w:lang w:eastAsia="ru-RU"/>
        </w:rPr>
        <w:t>;</w:t>
      </w:r>
    </w:p>
    <w:p w:rsidR="004B5862" w:rsidRPr="00FB67B0" w:rsidRDefault="004B5862" w:rsidP="004B5862">
      <w:pPr>
        <w:spacing w:after="0" w:line="240" w:lineRule="auto"/>
        <w:ind w:right="-2" w:firstLine="709"/>
        <w:jc w:val="both"/>
        <w:rPr>
          <w:rFonts w:ascii="KZ Times New Roman" w:eastAsia="Times New Roman" w:hAnsi="KZ Times New Roman" w:cs="Times New Roman"/>
          <w:i/>
          <w:sz w:val="20"/>
          <w:szCs w:val="20"/>
          <w:lang w:eastAsia="ru-RU"/>
        </w:rPr>
      </w:pPr>
      <w:r w:rsidRPr="00FB67B0">
        <w:rPr>
          <w:rFonts w:ascii="KZ Times New Roman" w:eastAsia="Times New Roman" w:hAnsi="KZ Times New Roman" w:cs="Times New Roman"/>
          <w:i/>
          <w:sz w:val="20"/>
          <w:szCs w:val="20"/>
          <w:lang w:val="kk-KZ" w:eastAsia="ru-RU"/>
        </w:rPr>
        <w:t>Основные результаты и анализ, выводы исследовательской работы</w:t>
      </w:r>
      <w:r w:rsidRPr="00FB67B0">
        <w:rPr>
          <w:rFonts w:ascii="KZ Times New Roman" w:eastAsia="Times New Roman" w:hAnsi="KZ Times New Roman" w:cs="Times New Roman"/>
          <w:i/>
          <w:sz w:val="20"/>
          <w:szCs w:val="20"/>
          <w:lang w:eastAsia="ru-RU"/>
        </w:rPr>
        <w:t>;</w:t>
      </w:r>
    </w:p>
    <w:p w:rsidR="004B5862" w:rsidRPr="00FB67B0" w:rsidRDefault="004B5862" w:rsidP="004B5862">
      <w:pPr>
        <w:spacing w:after="0" w:line="240" w:lineRule="auto"/>
        <w:ind w:right="-2" w:firstLine="709"/>
        <w:jc w:val="both"/>
        <w:rPr>
          <w:rFonts w:ascii="KZ Times New Roman" w:eastAsia="Times New Roman" w:hAnsi="KZ Times New Roman" w:cs="Times New Roman"/>
          <w:i/>
          <w:sz w:val="20"/>
          <w:szCs w:val="20"/>
          <w:lang w:eastAsia="ru-RU"/>
        </w:rPr>
      </w:pPr>
      <w:r w:rsidRPr="00FB67B0">
        <w:rPr>
          <w:rFonts w:ascii="KZ Times New Roman" w:eastAsia="Times New Roman" w:hAnsi="KZ Times New Roman" w:cs="Times New Roman"/>
          <w:i/>
          <w:sz w:val="20"/>
          <w:szCs w:val="20"/>
          <w:lang w:val="kk-KZ" w:eastAsia="ru-RU"/>
        </w:rPr>
        <w:t>Ценность проведенного исследования</w:t>
      </w:r>
      <w:r w:rsidRPr="00FB67B0">
        <w:rPr>
          <w:rFonts w:ascii="KZ Times New Roman" w:eastAsia="Times New Roman" w:hAnsi="KZ Times New Roman" w:cs="Times New Roman"/>
          <w:i/>
          <w:sz w:val="20"/>
          <w:szCs w:val="20"/>
          <w:lang w:eastAsia="ru-RU"/>
        </w:rPr>
        <w:t>;</w:t>
      </w:r>
    </w:p>
    <w:p w:rsidR="004B5862" w:rsidRPr="00FB67B0" w:rsidRDefault="004B5862" w:rsidP="004B5862">
      <w:pPr>
        <w:spacing w:after="0" w:line="240" w:lineRule="auto"/>
        <w:ind w:right="-2" w:firstLine="709"/>
        <w:jc w:val="both"/>
        <w:rPr>
          <w:rFonts w:ascii="Times New Roman" w:eastAsia="Times New Roman" w:hAnsi="Times New Roman" w:cs="Times New Roman"/>
          <w:i/>
          <w:noProof/>
          <w:spacing w:val="-5"/>
          <w:sz w:val="20"/>
          <w:szCs w:val="20"/>
          <w:lang w:val="kk-KZ" w:eastAsia="ru-RU"/>
        </w:rPr>
      </w:pPr>
      <w:r w:rsidRPr="00FB67B0">
        <w:rPr>
          <w:rFonts w:ascii="Times New Roman" w:eastAsia="Times New Roman" w:hAnsi="Times New Roman" w:cs="Times New Roman"/>
          <w:b/>
          <w:i/>
          <w:noProof/>
          <w:spacing w:val="-5"/>
          <w:sz w:val="20"/>
          <w:szCs w:val="20"/>
          <w:lang w:val="kk-KZ" w:eastAsia="ru-RU"/>
        </w:rPr>
        <w:t xml:space="preserve">Ключевые слова: </w:t>
      </w:r>
      <w:r w:rsidRPr="00FB67B0">
        <w:rPr>
          <w:rFonts w:ascii="Times New Roman" w:eastAsia="Times New Roman" w:hAnsi="Times New Roman" w:cs="Times New Roman"/>
          <w:i/>
          <w:noProof/>
          <w:spacing w:val="-5"/>
          <w:sz w:val="20"/>
          <w:szCs w:val="20"/>
          <w:lang w:val="kk-KZ" w:eastAsia="ru-RU"/>
        </w:rPr>
        <w:t>5-8 ключевых слов.</w:t>
      </w:r>
    </w:p>
    <w:bookmarkEnd w:id="0"/>
    <w:p w:rsidR="004B5862" w:rsidRPr="00FB67B0" w:rsidRDefault="004B5862" w:rsidP="004B5862">
      <w:pPr>
        <w:spacing w:after="0" w:line="240" w:lineRule="auto"/>
        <w:ind w:right="-2" w:firstLine="709"/>
        <w:jc w:val="both"/>
        <w:rPr>
          <w:rFonts w:ascii="Times New Roman" w:eastAsia="Times New Roman" w:hAnsi="Times New Roman" w:cs="Times New Roman"/>
          <w:sz w:val="24"/>
          <w:szCs w:val="24"/>
          <w:lang w:eastAsia="ru-RU"/>
        </w:rPr>
      </w:pPr>
    </w:p>
    <w:p w:rsidR="004B5862" w:rsidRPr="00FB67B0" w:rsidRDefault="004B5862" w:rsidP="004B5862">
      <w:pPr>
        <w:spacing w:after="0" w:line="240" w:lineRule="auto"/>
        <w:ind w:right="-2" w:firstLine="709"/>
        <w:jc w:val="both"/>
        <w:rPr>
          <w:rFonts w:ascii="Times New Roman" w:eastAsia="Times New Roman" w:hAnsi="Times New Roman" w:cs="Times New Roman"/>
          <w:sz w:val="24"/>
          <w:szCs w:val="24"/>
          <w:lang w:eastAsia="ru-RU"/>
        </w:rPr>
      </w:pPr>
    </w:p>
    <w:p w:rsidR="004B5862" w:rsidRPr="00FB67B0" w:rsidRDefault="004B5862" w:rsidP="004B5862">
      <w:pPr>
        <w:spacing w:after="0" w:line="240" w:lineRule="auto"/>
        <w:ind w:right="-2" w:firstLine="709"/>
        <w:jc w:val="both"/>
        <w:rPr>
          <w:rFonts w:ascii="Times New Roman" w:eastAsia="Times New Roman" w:hAnsi="Times New Roman" w:cs="Times New Roman"/>
          <w:b/>
          <w:bCs/>
          <w:sz w:val="20"/>
          <w:szCs w:val="20"/>
          <w:lang w:val="kk-KZ" w:eastAsia="ru-RU"/>
        </w:rPr>
      </w:pPr>
      <w:bookmarkStart w:id="2" w:name="_Hlk224739043"/>
      <w:r w:rsidRPr="00FB67B0">
        <w:rPr>
          <w:rFonts w:ascii="Times New Roman" w:eastAsia="Times New Roman" w:hAnsi="Times New Roman" w:cs="Times New Roman"/>
          <w:b/>
          <w:bCs/>
          <w:sz w:val="20"/>
          <w:szCs w:val="20"/>
          <w:lang w:val="en-US" w:eastAsia="ru-RU"/>
        </w:rPr>
        <w:t>Information about author</w:t>
      </w:r>
      <w:r w:rsidRPr="00FB67B0">
        <w:rPr>
          <w:rFonts w:ascii="Times New Roman" w:eastAsia="Times New Roman" w:hAnsi="Times New Roman" w:cs="Times New Roman"/>
          <w:b/>
          <w:bCs/>
          <w:sz w:val="20"/>
          <w:szCs w:val="20"/>
          <w:lang w:val="kk-KZ" w:eastAsia="ru-RU"/>
        </w:rPr>
        <w:t>(</w:t>
      </w:r>
      <w:r w:rsidRPr="00FB67B0">
        <w:rPr>
          <w:rFonts w:ascii="Times New Roman" w:eastAsia="Times New Roman" w:hAnsi="Times New Roman" w:cs="Times New Roman"/>
          <w:b/>
          <w:bCs/>
          <w:sz w:val="20"/>
          <w:szCs w:val="20"/>
          <w:lang w:val="en-US" w:eastAsia="ru-RU"/>
        </w:rPr>
        <w:t>s</w:t>
      </w:r>
      <w:r w:rsidRPr="00FB67B0">
        <w:rPr>
          <w:rFonts w:ascii="Times New Roman" w:eastAsia="Times New Roman" w:hAnsi="Times New Roman" w:cs="Times New Roman"/>
          <w:b/>
          <w:bCs/>
          <w:sz w:val="20"/>
          <w:szCs w:val="20"/>
          <w:lang w:val="kk-KZ" w:eastAsia="ru-RU"/>
        </w:rPr>
        <w:t>)</w:t>
      </w:r>
      <w:r w:rsidRPr="00FB67B0">
        <w:rPr>
          <w:rFonts w:ascii="Times New Roman" w:eastAsia="Times New Roman" w:hAnsi="Times New Roman" w:cs="Times New Roman"/>
          <w:b/>
          <w:bCs/>
          <w:sz w:val="20"/>
          <w:szCs w:val="20"/>
          <w:lang w:val="en-US" w:eastAsia="ru-RU"/>
        </w:rPr>
        <w:t>:</w:t>
      </w:r>
    </w:p>
    <w:p w:rsidR="004B5862" w:rsidRPr="00FB67B0" w:rsidRDefault="004B5862" w:rsidP="004B5862">
      <w:pPr>
        <w:spacing w:after="0" w:line="240" w:lineRule="auto"/>
        <w:ind w:right="-2" w:firstLine="709"/>
        <w:jc w:val="both"/>
        <w:rPr>
          <w:rFonts w:ascii="Times New Roman" w:eastAsia="Times New Roman" w:hAnsi="Times New Roman" w:cs="Times New Roman"/>
          <w:sz w:val="20"/>
          <w:szCs w:val="20"/>
          <w:lang w:val="kk-KZ" w:eastAsia="ru-RU"/>
        </w:rPr>
      </w:pPr>
      <w:r w:rsidRPr="00FB67B0">
        <w:rPr>
          <w:rFonts w:ascii="Times New Roman" w:eastAsia="Times New Roman" w:hAnsi="Times New Roman" w:cs="Times New Roman"/>
          <w:sz w:val="20"/>
          <w:szCs w:val="20"/>
          <w:lang w:val="kk-KZ" w:eastAsia="ru-RU"/>
        </w:rPr>
        <w:t>Shatyrbayeva Madina Galimzhanovna</w:t>
      </w:r>
      <w:r w:rsidRPr="00FB67B0">
        <w:rPr>
          <w:rFonts w:ascii="Times New Roman" w:eastAsia="Times New Roman" w:hAnsi="Times New Roman" w:cs="Times New Roman"/>
          <w:sz w:val="20"/>
          <w:szCs w:val="20"/>
          <w:vertAlign w:val="superscript"/>
          <w:lang w:val="kk-KZ" w:eastAsia="ru-RU"/>
        </w:rPr>
        <w:t>*</w:t>
      </w:r>
      <w:r w:rsidRPr="00FB67B0">
        <w:rPr>
          <w:rFonts w:ascii="Times New Roman" w:eastAsia="Times New Roman" w:hAnsi="Times New Roman" w:cs="Times New Roman"/>
          <w:sz w:val="20"/>
          <w:szCs w:val="20"/>
          <w:lang w:val="kk-KZ" w:eastAsia="ru-RU"/>
        </w:rPr>
        <w:t xml:space="preserve"> – Candidate of Pedagogical Sciences, Professor, </w:t>
      </w:r>
      <w:r w:rsidRPr="00FB67B0">
        <w:rPr>
          <w:rFonts w:ascii="Times New Roman" w:eastAsia="Times New Roman" w:hAnsi="Times New Roman" w:cs="Times New Roman"/>
          <w:bCs/>
          <w:sz w:val="20"/>
          <w:szCs w:val="20"/>
          <w:lang w:val="kk-KZ" w:eastAsia="ru-RU"/>
        </w:rPr>
        <w:t>Zhetysu University named after I. Zhansugurov</w:t>
      </w:r>
      <w:r w:rsidRPr="00FB67B0">
        <w:rPr>
          <w:rFonts w:ascii="Times New Roman" w:eastAsia="Times New Roman" w:hAnsi="Times New Roman" w:cs="Times New Roman"/>
          <w:sz w:val="20"/>
          <w:szCs w:val="20"/>
          <w:lang w:val="kk-KZ" w:eastAsia="ru-RU"/>
        </w:rPr>
        <w:t xml:space="preserve"> (Kazakhstan, Taldykorgan, e-mail: m.shatyrbaeva@mail.com, ORCID: 0000-0000-0000-0000).</w:t>
      </w:r>
    </w:p>
    <w:p w:rsidR="004B5862" w:rsidRPr="00FB67B0" w:rsidRDefault="004B5862" w:rsidP="004B5862">
      <w:pPr>
        <w:spacing w:after="0" w:line="240" w:lineRule="auto"/>
        <w:ind w:right="-2" w:firstLine="709"/>
        <w:jc w:val="both"/>
        <w:rPr>
          <w:rFonts w:ascii="Times New Roman" w:eastAsia="Times New Roman" w:hAnsi="Times New Roman" w:cs="Times New Roman"/>
          <w:sz w:val="20"/>
          <w:szCs w:val="20"/>
          <w:lang w:val="kk-KZ" w:eastAsia="ru-RU"/>
        </w:rPr>
      </w:pPr>
      <w:r w:rsidRPr="00FB67B0">
        <w:rPr>
          <w:rFonts w:ascii="Times New Roman" w:eastAsia="Times New Roman" w:hAnsi="Times New Roman" w:cs="Times New Roman"/>
          <w:sz w:val="20"/>
          <w:szCs w:val="20"/>
          <w:lang w:val="kk-KZ" w:eastAsia="ru-RU"/>
        </w:rPr>
        <w:t>Moldabayeva Meruert Bakytzhanovna – Candidate of Pedagogical Sciences, Professor, Abai Kazakh National Pedagogical university (Kazakhstan, Taldykorgan, e-mail: marzhan_moldabaeva@mail.ru, ORCID: 0000-0000-0000-0000).</w:t>
      </w:r>
    </w:p>
    <w:p w:rsidR="004B5862" w:rsidRPr="00FB67B0" w:rsidRDefault="004B5862" w:rsidP="004B5862">
      <w:pPr>
        <w:spacing w:after="0" w:line="240" w:lineRule="auto"/>
        <w:ind w:right="-2" w:firstLine="709"/>
        <w:jc w:val="both"/>
        <w:rPr>
          <w:rFonts w:ascii="Times New Roman" w:eastAsia="Times New Roman" w:hAnsi="Times New Roman" w:cs="Times New Roman"/>
          <w:sz w:val="20"/>
          <w:szCs w:val="20"/>
          <w:lang w:val="kk-KZ" w:eastAsia="ru-RU"/>
        </w:rPr>
      </w:pPr>
      <w:r w:rsidRPr="00FB67B0">
        <w:rPr>
          <w:rFonts w:ascii="Times New Roman" w:eastAsia="Times New Roman" w:hAnsi="Times New Roman" w:cs="Times New Roman"/>
          <w:sz w:val="20"/>
          <w:szCs w:val="20"/>
          <w:lang w:val="kk-KZ" w:eastAsia="ru-RU"/>
        </w:rPr>
        <w:t xml:space="preserve">Zhumabayeva Elmira Farkhatovna – Candidate of Pedagogical Sciences, Professor, </w:t>
      </w:r>
      <w:r w:rsidRPr="00FB67B0">
        <w:rPr>
          <w:rFonts w:ascii="Times New Roman" w:eastAsia="Times New Roman" w:hAnsi="Times New Roman" w:cs="Times New Roman"/>
          <w:bCs/>
          <w:sz w:val="20"/>
          <w:szCs w:val="20"/>
          <w:lang w:val="kk-KZ" w:eastAsia="ru-RU"/>
        </w:rPr>
        <w:t>Zhetysu University named after I. Zhansugurov</w:t>
      </w:r>
      <w:r w:rsidRPr="00FB67B0">
        <w:rPr>
          <w:rFonts w:ascii="Times New Roman" w:eastAsia="Times New Roman" w:hAnsi="Times New Roman" w:cs="Times New Roman"/>
          <w:sz w:val="20"/>
          <w:szCs w:val="20"/>
          <w:lang w:val="kk-KZ" w:eastAsia="ru-RU"/>
        </w:rPr>
        <w:t xml:space="preserve"> (Kazakhstan, Taldykorgan, e-mail: e.zhumabayeva@mail.com, ORCID: 0000-0000-0000-0000).</w:t>
      </w:r>
    </w:p>
    <w:p w:rsidR="004B5862" w:rsidRPr="00FB67B0" w:rsidRDefault="004B5862" w:rsidP="004B5862">
      <w:pPr>
        <w:shd w:val="clear" w:color="auto" w:fill="FFFFFF"/>
        <w:spacing w:after="0" w:line="240" w:lineRule="auto"/>
        <w:ind w:firstLine="709"/>
        <w:jc w:val="both"/>
        <w:rPr>
          <w:rFonts w:ascii="Times New Roman" w:eastAsia="Times New Roman" w:hAnsi="Times New Roman" w:cs="Times New Roman"/>
          <w:b/>
          <w:sz w:val="20"/>
          <w:szCs w:val="20"/>
          <w:lang w:val="kk-KZ" w:eastAsia="ru-RU"/>
        </w:rPr>
      </w:pPr>
      <w:bookmarkStart w:id="3" w:name="_Hlk224739014"/>
      <w:bookmarkEnd w:id="2"/>
      <w:r w:rsidRPr="00FB67B0">
        <w:rPr>
          <w:rFonts w:ascii="Times New Roman" w:eastAsia="Times New Roman" w:hAnsi="Times New Roman" w:cs="Times New Roman"/>
          <w:b/>
          <w:sz w:val="20"/>
          <w:szCs w:val="20"/>
          <w:lang w:val="kk-KZ" w:eastAsia="ru-RU"/>
        </w:rPr>
        <w:t xml:space="preserve">Автор(лар) туралы мәлімет(тер): </w:t>
      </w:r>
    </w:p>
    <w:p w:rsidR="004B5862" w:rsidRPr="00FB67B0" w:rsidRDefault="004B5862" w:rsidP="004B5862">
      <w:pPr>
        <w:shd w:val="clear" w:color="auto" w:fill="FFFFFF"/>
        <w:spacing w:after="0" w:line="240" w:lineRule="auto"/>
        <w:ind w:firstLine="709"/>
        <w:jc w:val="both"/>
        <w:rPr>
          <w:rFonts w:ascii="Times New Roman" w:eastAsia="Times New Roman" w:hAnsi="Times New Roman" w:cs="Times New Roman"/>
          <w:bCs/>
          <w:sz w:val="20"/>
          <w:szCs w:val="20"/>
          <w:lang w:val="kk-KZ" w:eastAsia="ru-RU"/>
        </w:rPr>
      </w:pPr>
      <w:r w:rsidRPr="00FB67B0">
        <w:rPr>
          <w:rFonts w:ascii="Times New Roman" w:eastAsia="Times New Roman" w:hAnsi="Times New Roman" w:cs="Times New Roman"/>
          <w:bCs/>
          <w:sz w:val="20"/>
          <w:szCs w:val="20"/>
          <w:lang w:val="kk-KZ" w:eastAsia="ru-RU"/>
        </w:rPr>
        <w:t>Шатырбаева Мадина Галымжановна</w:t>
      </w:r>
      <w:r w:rsidRPr="00FB67B0">
        <w:rPr>
          <w:rFonts w:ascii="Times New Roman" w:eastAsia="Times New Roman" w:hAnsi="Times New Roman" w:cs="Times New Roman"/>
          <w:bCs/>
          <w:sz w:val="20"/>
          <w:szCs w:val="20"/>
          <w:vertAlign w:val="superscript"/>
          <w:lang w:val="kk-KZ" w:eastAsia="ru-RU"/>
        </w:rPr>
        <w:t>*</w:t>
      </w:r>
      <w:r w:rsidRPr="00FB67B0">
        <w:rPr>
          <w:rFonts w:ascii="Times New Roman" w:eastAsia="Times New Roman" w:hAnsi="Times New Roman" w:cs="Times New Roman"/>
          <w:bCs/>
          <w:sz w:val="20"/>
          <w:szCs w:val="20"/>
          <w:lang w:val="kk-KZ" w:eastAsia="ru-RU"/>
        </w:rPr>
        <w:t xml:space="preserve"> – педагогика ғылымдарының кандидаты, профессор, І. Жансүгіров атындағы Жетісу университеті </w:t>
      </w:r>
      <w:r w:rsidRPr="00FB67B0">
        <w:rPr>
          <w:rFonts w:ascii="Times New Roman" w:hAnsi="Times New Roman" w:cs="Times New Roman"/>
          <w:bCs/>
          <w:sz w:val="20"/>
          <w:szCs w:val="20"/>
          <w:shd w:val="clear" w:color="auto" w:fill="FFFFFF"/>
          <w:lang w:val="kk-KZ"/>
        </w:rPr>
        <w:t>(</w:t>
      </w:r>
      <w:r w:rsidRPr="00FB67B0">
        <w:rPr>
          <w:rFonts w:ascii="Times New Roman" w:hAnsi="Times New Roman" w:cs="Times New Roman"/>
          <w:kern w:val="36"/>
          <w:sz w:val="20"/>
          <w:szCs w:val="20"/>
          <w:lang w:val="kk-KZ"/>
        </w:rPr>
        <w:t>Қазақстан</w:t>
      </w:r>
      <w:r w:rsidRPr="00FB67B0">
        <w:rPr>
          <w:rFonts w:ascii="Times New Roman" w:hAnsi="Times New Roman" w:cs="Times New Roman"/>
          <w:bCs/>
          <w:sz w:val="20"/>
          <w:szCs w:val="20"/>
          <w:shd w:val="clear" w:color="auto" w:fill="FFFFFF"/>
          <w:lang w:val="kk-KZ"/>
        </w:rPr>
        <w:t xml:space="preserve">, Талдыкорган қ., </w:t>
      </w:r>
      <w:r w:rsidRPr="00FB67B0">
        <w:rPr>
          <w:rStyle w:val="a6"/>
          <w:rFonts w:ascii="Times New Roman" w:hAnsi="Times New Roman" w:cs="Times New Roman"/>
          <w:iCs/>
          <w:sz w:val="20"/>
          <w:szCs w:val="20"/>
          <w:shd w:val="clear" w:color="auto" w:fill="FFFFFF"/>
          <w:lang w:val="kk-KZ"/>
        </w:rPr>
        <w:t>e-mail</w:t>
      </w:r>
      <w:r w:rsidRPr="00FB67B0">
        <w:rPr>
          <w:rFonts w:ascii="Times New Roman" w:hAnsi="Times New Roman" w:cs="Times New Roman"/>
          <w:b/>
          <w:sz w:val="20"/>
          <w:szCs w:val="20"/>
          <w:lang w:val="kk-KZ"/>
        </w:rPr>
        <w:t xml:space="preserve">: </w:t>
      </w:r>
      <w:r w:rsidRPr="00FB67B0">
        <w:rPr>
          <w:rFonts w:ascii="Times New Roman" w:hAnsi="Times New Roman" w:cs="Times New Roman"/>
          <w:sz w:val="20"/>
          <w:szCs w:val="20"/>
          <w:lang w:val="kk-KZ"/>
        </w:rPr>
        <w:t>m.shatyrbaeva@mail.com</w:t>
      </w:r>
      <w:r w:rsidRPr="00FB67B0">
        <w:rPr>
          <w:rFonts w:ascii="Times New Roman" w:hAnsi="Times New Roman" w:cs="Times New Roman"/>
          <w:bCs/>
          <w:sz w:val="20"/>
          <w:szCs w:val="20"/>
          <w:shd w:val="clear" w:color="auto" w:fill="FFFFFF"/>
          <w:lang w:val="kk-KZ"/>
        </w:rPr>
        <w:t xml:space="preserve">, ORCID: 0000-0000-0000-0000). </w:t>
      </w:r>
    </w:p>
    <w:p w:rsidR="004B5862" w:rsidRPr="00FB67B0" w:rsidRDefault="004B5862" w:rsidP="004B5862">
      <w:pPr>
        <w:shd w:val="clear" w:color="auto" w:fill="FFFFFF"/>
        <w:spacing w:after="0" w:line="240" w:lineRule="auto"/>
        <w:ind w:firstLine="709"/>
        <w:jc w:val="both"/>
        <w:rPr>
          <w:rFonts w:ascii="Times New Roman" w:eastAsia="Times New Roman" w:hAnsi="Times New Roman" w:cs="Times New Roman"/>
          <w:bCs/>
          <w:sz w:val="20"/>
          <w:szCs w:val="20"/>
          <w:lang w:val="kk-KZ" w:eastAsia="ru-RU"/>
        </w:rPr>
      </w:pPr>
      <w:r w:rsidRPr="00FB67B0">
        <w:rPr>
          <w:rFonts w:ascii="Times New Roman" w:eastAsia="Times New Roman" w:hAnsi="Times New Roman" w:cs="Times New Roman"/>
          <w:bCs/>
          <w:sz w:val="20"/>
          <w:szCs w:val="20"/>
          <w:lang w:val="kk-KZ" w:eastAsia="ru-RU"/>
        </w:rPr>
        <w:t xml:space="preserve">Молдабаева Меруерт Бакытжановна – педагогика ғылымдарының кандидаты, профессор, Абай атындағы Қазақ ұлттық педагогикалық университеті </w:t>
      </w:r>
      <w:r w:rsidRPr="00FB67B0">
        <w:rPr>
          <w:rFonts w:ascii="Times New Roman" w:hAnsi="Times New Roman" w:cs="Times New Roman"/>
          <w:bCs/>
          <w:sz w:val="20"/>
          <w:szCs w:val="20"/>
          <w:shd w:val="clear" w:color="auto" w:fill="FFFFFF"/>
          <w:lang w:val="kk-KZ"/>
        </w:rPr>
        <w:t>(</w:t>
      </w:r>
      <w:r w:rsidRPr="00FB67B0">
        <w:rPr>
          <w:rFonts w:ascii="Times New Roman" w:hAnsi="Times New Roman" w:cs="Times New Roman"/>
          <w:kern w:val="36"/>
          <w:sz w:val="20"/>
          <w:szCs w:val="20"/>
          <w:lang w:val="kk-KZ"/>
        </w:rPr>
        <w:t>Қазақстан</w:t>
      </w:r>
      <w:r w:rsidRPr="00FB67B0">
        <w:rPr>
          <w:rFonts w:ascii="Times New Roman" w:hAnsi="Times New Roman" w:cs="Times New Roman"/>
          <w:bCs/>
          <w:sz w:val="20"/>
          <w:szCs w:val="20"/>
          <w:shd w:val="clear" w:color="auto" w:fill="FFFFFF"/>
          <w:lang w:val="kk-KZ"/>
        </w:rPr>
        <w:t xml:space="preserve">, Талдыкорган қ., </w:t>
      </w:r>
      <w:r w:rsidRPr="00FB67B0">
        <w:rPr>
          <w:rStyle w:val="a6"/>
          <w:rFonts w:ascii="Times New Roman" w:hAnsi="Times New Roman" w:cs="Times New Roman"/>
          <w:iCs/>
          <w:sz w:val="20"/>
          <w:szCs w:val="20"/>
          <w:shd w:val="clear" w:color="auto" w:fill="FFFFFF"/>
          <w:lang w:val="kk-KZ"/>
        </w:rPr>
        <w:t>e-mail</w:t>
      </w:r>
      <w:r w:rsidRPr="00FB67B0">
        <w:rPr>
          <w:rFonts w:ascii="Times New Roman" w:hAnsi="Times New Roman" w:cs="Times New Roman"/>
          <w:b/>
          <w:sz w:val="20"/>
          <w:szCs w:val="20"/>
          <w:lang w:val="kk-KZ"/>
        </w:rPr>
        <w:t xml:space="preserve">: </w:t>
      </w:r>
      <w:hyperlink r:id="rId20" w:history="1">
        <w:r w:rsidRPr="00FB67B0">
          <w:rPr>
            <w:rStyle w:val="a3"/>
            <w:rFonts w:ascii="Times New Roman" w:hAnsi="Times New Roman" w:cs="Times New Roman"/>
            <w:bCs/>
            <w:color w:val="auto"/>
            <w:sz w:val="20"/>
            <w:szCs w:val="20"/>
            <w:u w:val="none"/>
            <w:shd w:val="clear" w:color="auto" w:fill="FFFFFF"/>
            <w:lang w:val="kk-KZ"/>
          </w:rPr>
          <w:t>marzhan_moldabaeva@mail.ru</w:t>
        </w:r>
      </w:hyperlink>
      <w:r w:rsidRPr="00FB67B0">
        <w:rPr>
          <w:rFonts w:ascii="Times New Roman" w:hAnsi="Times New Roman" w:cs="Times New Roman"/>
          <w:bCs/>
          <w:sz w:val="20"/>
          <w:szCs w:val="20"/>
          <w:shd w:val="clear" w:color="auto" w:fill="FFFFFF"/>
          <w:lang w:val="kk-KZ"/>
        </w:rPr>
        <w:t>, ORCID: 0000-0000-0000-0000).</w:t>
      </w:r>
    </w:p>
    <w:p w:rsidR="004B5862" w:rsidRPr="00FB67B0" w:rsidRDefault="004B5862" w:rsidP="004B5862">
      <w:pPr>
        <w:shd w:val="clear" w:color="auto" w:fill="FFFFFF"/>
        <w:spacing w:after="0" w:line="240" w:lineRule="auto"/>
        <w:ind w:firstLine="709"/>
        <w:jc w:val="both"/>
        <w:rPr>
          <w:rFonts w:ascii="Times New Roman" w:eastAsia="Times New Roman" w:hAnsi="Times New Roman" w:cs="Times New Roman"/>
          <w:bCs/>
          <w:sz w:val="20"/>
          <w:szCs w:val="20"/>
          <w:lang w:val="kk-KZ" w:eastAsia="ru-RU"/>
        </w:rPr>
      </w:pPr>
      <w:r w:rsidRPr="00FB67B0">
        <w:rPr>
          <w:rFonts w:ascii="Times New Roman" w:eastAsia="Times New Roman" w:hAnsi="Times New Roman" w:cs="Times New Roman"/>
          <w:bCs/>
          <w:sz w:val="20"/>
          <w:szCs w:val="20"/>
          <w:lang w:val="kk-KZ" w:eastAsia="ru-RU"/>
        </w:rPr>
        <w:t xml:space="preserve">Жумабаева Эльмира Фархатовна – педагогика ғылымдарының кандидаты, профессор, І. Жансүгіров атындағы Жетісу университеті </w:t>
      </w:r>
      <w:r w:rsidRPr="00FB67B0">
        <w:rPr>
          <w:rFonts w:ascii="Times New Roman" w:hAnsi="Times New Roman" w:cs="Times New Roman"/>
          <w:bCs/>
          <w:sz w:val="20"/>
          <w:szCs w:val="20"/>
          <w:shd w:val="clear" w:color="auto" w:fill="FFFFFF"/>
          <w:lang w:val="kk-KZ"/>
        </w:rPr>
        <w:t>(</w:t>
      </w:r>
      <w:r w:rsidRPr="00FB67B0">
        <w:rPr>
          <w:rFonts w:ascii="Times New Roman" w:hAnsi="Times New Roman" w:cs="Times New Roman"/>
          <w:kern w:val="36"/>
          <w:sz w:val="20"/>
          <w:szCs w:val="20"/>
          <w:lang w:val="kk-KZ"/>
        </w:rPr>
        <w:t>Қазақстан</w:t>
      </w:r>
      <w:r w:rsidRPr="00FB67B0">
        <w:rPr>
          <w:rFonts w:ascii="Times New Roman" w:hAnsi="Times New Roman" w:cs="Times New Roman"/>
          <w:bCs/>
          <w:sz w:val="20"/>
          <w:szCs w:val="20"/>
          <w:shd w:val="clear" w:color="auto" w:fill="FFFFFF"/>
          <w:lang w:val="kk-KZ"/>
        </w:rPr>
        <w:t xml:space="preserve">, Талдыкорган қ., </w:t>
      </w:r>
      <w:r w:rsidRPr="00FB67B0">
        <w:rPr>
          <w:rStyle w:val="a6"/>
          <w:rFonts w:ascii="Times New Roman" w:hAnsi="Times New Roman" w:cs="Times New Roman"/>
          <w:iCs/>
          <w:sz w:val="20"/>
          <w:szCs w:val="20"/>
          <w:shd w:val="clear" w:color="auto" w:fill="FFFFFF"/>
          <w:lang w:val="kk-KZ"/>
        </w:rPr>
        <w:t>e-mail</w:t>
      </w:r>
      <w:r w:rsidRPr="00FB67B0">
        <w:rPr>
          <w:rFonts w:ascii="Times New Roman" w:hAnsi="Times New Roman" w:cs="Times New Roman"/>
          <w:b/>
          <w:sz w:val="20"/>
          <w:szCs w:val="20"/>
          <w:lang w:val="kk-KZ"/>
        </w:rPr>
        <w:t xml:space="preserve">: </w:t>
      </w:r>
      <w:r w:rsidRPr="00FB67B0">
        <w:rPr>
          <w:rFonts w:ascii="Times New Roman" w:hAnsi="Times New Roman" w:cs="Times New Roman"/>
          <w:sz w:val="20"/>
          <w:szCs w:val="20"/>
          <w:lang w:val="kk-KZ"/>
        </w:rPr>
        <w:t>e.zhumabayeva@mail.com</w:t>
      </w:r>
      <w:r w:rsidRPr="00FB67B0">
        <w:rPr>
          <w:rFonts w:ascii="Times New Roman" w:hAnsi="Times New Roman" w:cs="Times New Roman"/>
          <w:bCs/>
          <w:sz w:val="20"/>
          <w:szCs w:val="20"/>
          <w:shd w:val="clear" w:color="auto" w:fill="FFFFFF"/>
          <w:lang w:val="kk-KZ"/>
        </w:rPr>
        <w:t xml:space="preserve">, ORCID: 0000-0000-0000-0000). </w:t>
      </w:r>
    </w:p>
    <w:p w:rsidR="004B5862" w:rsidRPr="00FB67B0" w:rsidRDefault="004B5862" w:rsidP="004B5862">
      <w:pPr>
        <w:shd w:val="clear" w:color="auto" w:fill="FFFFFF"/>
        <w:spacing w:after="0" w:line="240" w:lineRule="auto"/>
        <w:ind w:firstLine="709"/>
        <w:jc w:val="both"/>
        <w:rPr>
          <w:rFonts w:ascii="Times New Roman" w:eastAsia="Times New Roman" w:hAnsi="Times New Roman" w:cs="Times New Roman"/>
          <w:b/>
          <w:sz w:val="20"/>
          <w:szCs w:val="20"/>
          <w:lang w:val="kk-KZ" w:eastAsia="ru-RU"/>
        </w:rPr>
      </w:pPr>
      <w:r w:rsidRPr="00FB67B0">
        <w:rPr>
          <w:rFonts w:ascii="Times New Roman" w:eastAsia="Times New Roman" w:hAnsi="Times New Roman" w:cs="Times New Roman"/>
          <w:b/>
          <w:sz w:val="20"/>
          <w:szCs w:val="20"/>
          <w:lang w:val="kk-KZ" w:eastAsia="ru-RU"/>
        </w:rPr>
        <w:t xml:space="preserve">Сведения об авторе(ах): </w:t>
      </w:r>
    </w:p>
    <w:p w:rsidR="004B5862" w:rsidRPr="00FB67B0" w:rsidRDefault="004B5862" w:rsidP="004B5862">
      <w:pPr>
        <w:shd w:val="clear" w:color="auto" w:fill="FFFFFF"/>
        <w:spacing w:after="0" w:line="240" w:lineRule="auto"/>
        <w:ind w:firstLine="709"/>
        <w:jc w:val="both"/>
        <w:rPr>
          <w:rFonts w:ascii="Times New Roman" w:eastAsia="Times New Roman" w:hAnsi="Times New Roman" w:cs="Times New Roman"/>
          <w:bCs/>
          <w:sz w:val="20"/>
          <w:szCs w:val="20"/>
          <w:lang w:eastAsia="ru-RU"/>
        </w:rPr>
      </w:pPr>
      <w:proofErr w:type="spellStart"/>
      <w:r w:rsidRPr="00FB67B0">
        <w:rPr>
          <w:rFonts w:ascii="Times New Roman" w:eastAsia="Times New Roman" w:hAnsi="Times New Roman" w:cs="Times New Roman"/>
          <w:bCs/>
          <w:sz w:val="20"/>
          <w:szCs w:val="20"/>
          <w:lang w:eastAsia="ru-RU"/>
        </w:rPr>
        <w:t>Шатырбаева</w:t>
      </w:r>
      <w:proofErr w:type="spellEnd"/>
      <w:r w:rsidRPr="00FB67B0">
        <w:rPr>
          <w:rFonts w:ascii="Times New Roman" w:eastAsia="Times New Roman" w:hAnsi="Times New Roman" w:cs="Times New Roman"/>
          <w:bCs/>
          <w:sz w:val="20"/>
          <w:szCs w:val="20"/>
          <w:lang w:eastAsia="ru-RU"/>
        </w:rPr>
        <w:t xml:space="preserve"> </w:t>
      </w:r>
      <w:proofErr w:type="spellStart"/>
      <w:r w:rsidRPr="00FB67B0">
        <w:rPr>
          <w:rFonts w:ascii="Times New Roman" w:eastAsia="Times New Roman" w:hAnsi="Times New Roman" w:cs="Times New Roman"/>
          <w:bCs/>
          <w:sz w:val="20"/>
          <w:szCs w:val="20"/>
          <w:lang w:eastAsia="ru-RU"/>
        </w:rPr>
        <w:t>Мадина</w:t>
      </w:r>
      <w:proofErr w:type="spellEnd"/>
      <w:r w:rsidRPr="00FB67B0">
        <w:rPr>
          <w:rFonts w:ascii="Times New Roman" w:eastAsia="Times New Roman" w:hAnsi="Times New Roman" w:cs="Times New Roman"/>
          <w:bCs/>
          <w:sz w:val="20"/>
          <w:szCs w:val="20"/>
          <w:lang w:eastAsia="ru-RU"/>
        </w:rPr>
        <w:t xml:space="preserve"> </w:t>
      </w:r>
      <w:proofErr w:type="spellStart"/>
      <w:r w:rsidRPr="00FB67B0">
        <w:rPr>
          <w:rFonts w:ascii="Times New Roman" w:eastAsia="Times New Roman" w:hAnsi="Times New Roman" w:cs="Times New Roman"/>
          <w:bCs/>
          <w:sz w:val="20"/>
          <w:szCs w:val="20"/>
          <w:lang w:eastAsia="ru-RU"/>
        </w:rPr>
        <w:t>Галимжановна</w:t>
      </w:r>
      <w:proofErr w:type="spellEnd"/>
      <w:r w:rsidRPr="00FB67B0">
        <w:rPr>
          <w:rFonts w:ascii="Times New Roman" w:eastAsia="Times New Roman" w:hAnsi="Times New Roman" w:cs="Times New Roman"/>
          <w:bCs/>
          <w:sz w:val="20"/>
          <w:szCs w:val="20"/>
          <w:vertAlign w:val="superscript"/>
          <w:lang w:eastAsia="ru-RU"/>
        </w:rPr>
        <w:t>*</w:t>
      </w:r>
      <w:r w:rsidRPr="00FB67B0">
        <w:rPr>
          <w:rFonts w:ascii="Times New Roman" w:eastAsia="Times New Roman" w:hAnsi="Times New Roman" w:cs="Times New Roman"/>
          <w:bCs/>
          <w:sz w:val="20"/>
          <w:szCs w:val="20"/>
          <w:lang w:eastAsia="ru-RU"/>
        </w:rPr>
        <w:t xml:space="preserve"> – кандидат педагогических наук, профессор, </w:t>
      </w:r>
      <w:proofErr w:type="spellStart"/>
      <w:r w:rsidRPr="00FB67B0">
        <w:rPr>
          <w:rFonts w:ascii="Times New Roman" w:hAnsi="Times New Roman" w:cs="Times New Roman"/>
          <w:bCs/>
          <w:sz w:val="20"/>
          <w:szCs w:val="20"/>
          <w:shd w:val="clear" w:color="auto" w:fill="FFFFFF"/>
        </w:rPr>
        <w:t>Жетысуский</w:t>
      </w:r>
      <w:proofErr w:type="spellEnd"/>
      <w:r w:rsidRPr="00FB67B0">
        <w:rPr>
          <w:rFonts w:ascii="Times New Roman" w:hAnsi="Times New Roman" w:cs="Times New Roman"/>
          <w:bCs/>
          <w:sz w:val="20"/>
          <w:szCs w:val="20"/>
          <w:shd w:val="clear" w:color="auto" w:fill="FFFFFF"/>
        </w:rPr>
        <w:t xml:space="preserve">  университет имени И. </w:t>
      </w:r>
      <w:proofErr w:type="spellStart"/>
      <w:r w:rsidRPr="00FB67B0">
        <w:rPr>
          <w:rFonts w:ascii="Times New Roman" w:hAnsi="Times New Roman" w:cs="Times New Roman"/>
          <w:bCs/>
          <w:sz w:val="20"/>
          <w:szCs w:val="20"/>
          <w:shd w:val="clear" w:color="auto" w:fill="FFFFFF"/>
        </w:rPr>
        <w:t>Жансугурова</w:t>
      </w:r>
      <w:proofErr w:type="spellEnd"/>
      <w:r w:rsidRPr="00FB67B0">
        <w:rPr>
          <w:rFonts w:ascii="Times New Roman" w:hAnsi="Times New Roman" w:cs="Times New Roman"/>
          <w:bCs/>
          <w:sz w:val="20"/>
          <w:szCs w:val="20"/>
          <w:shd w:val="clear" w:color="auto" w:fill="FFFFFF"/>
          <w:lang w:val="kk-KZ"/>
        </w:rPr>
        <w:t xml:space="preserve"> </w:t>
      </w:r>
      <w:r w:rsidRPr="00FB67B0">
        <w:rPr>
          <w:rFonts w:ascii="Times New Roman" w:eastAsia="Times New Roman" w:hAnsi="Times New Roman" w:cs="Times New Roman"/>
          <w:bCs/>
          <w:sz w:val="20"/>
          <w:szCs w:val="20"/>
          <w:lang w:eastAsia="ru-RU"/>
        </w:rPr>
        <w:t xml:space="preserve">(Казахстан, г. </w:t>
      </w:r>
      <w:proofErr w:type="spellStart"/>
      <w:r w:rsidRPr="00FB67B0">
        <w:rPr>
          <w:rFonts w:ascii="Times New Roman" w:eastAsia="Times New Roman" w:hAnsi="Times New Roman" w:cs="Times New Roman"/>
          <w:bCs/>
          <w:sz w:val="20"/>
          <w:szCs w:val="20"/>
          <w:lang w:eastAsia="ru-RU"/>
        </w:rPr>
        <w:t>Талдыкорган</w:t>
      </w:r>
      <w:proofErr w:type="spellEnd"/>
      <w:r w:rsidRPr="00FB67B0">
        <w:rPr>
          <w:rFonts w:ascii="Times New Roman" w:eastAsia="Times New Roman" w:hAnsi="Times New Roman" w:cs="Times New Roman"/>
          <w:bCs/>
          <w:sz w:val="20"/>
          <w:szCs w:val="20"/>
          <w:lang w:eastAsia="ru-RU"/>
        </w:rPr>
        <w:t>, e-</w:t>
      </w:r>
      <w:proofErr w:type="spellStart"/>
      <w:r w:rsidRPr="00FB67B0">
        <w:rPr>
          <w:rFonts w:ascii="Times New Roman" w:eastAsia="Times New Roman" w:hAnsi="Times New Roman" w:cs="Times New Roman"/>
          <w:bCs/>
          <w:sz w:val="20"/>
          <w:szCs w:val="20"/>
          <w:lang w:eastAsia="ru-RU"/>
        </w:rPr>
        <w:t>mail</w:t>
      </w:r>
      <w:proofErr w:type="spellEnd"/>
      <w:r w:rsidRPr="00FB67B0">
        <w:rPr>
          <w:rFonts w:ascii="Times New Roman" w:eastAsia="Times New Roman" w:hAnsi="Times New Roman" w:cs="Times New Roman"/>
          <w:bCs/>
          <w:sz w:val="20"/>
          <w:szCs w:val="20"/>
          <w:lang w:eastAsia="ru-RU"/>
        </w:rPr>
        <w:t>: m.shatyrbaeva@mail.com, ORCID: 0000-0000-0000-0000).</w:t>
      </w:r>
    </w:p>
    <w:p w:rsidR="004B5862" w:rsidRPr="00FB67B0" w:rsidRDefault="004B5862" w:rsidP="004B5862">
      <w:pPr>
        <w:shd w:val="clear" w:color="auto" w:fill="FFFFFF"/>
        <w:spacing w:after="0" w:line="240" w:lineRule="auto"/>
        <w:ind w:firstLine="709"/>
        <w:jc w:val="both"/>
        <w:rPr>
          <w:rFonts w:ascii="Times New Roman" w:eastAsia="Times New Roman" w:hAnsi="Times New Roman" w:cs="Times New Roman"/>
          <w:bCs/>
          <w:sz w:val="20"/>
          <w:szCs w:val="20"/>
          <w:lang w:eastAsia="ru-RU"/>
        </w:rPr>
      </w:pPr>
      <w:proofErr w:type="spellStart"/>
      <w:r w:rsidRPr="00FB67B0">
        <w:rPr>
          <w:rFonts w:ascii="Times New Roman" w:eastAsia="Times New Roman" w:hAnsi="Times New Roman" w:cs="Times New Roman"/>
          <w:bCs/>
          <w:sz w:val="20"/>
          <w:szCs w:val="20"/>
          <w:lang w:eastAsia="ru-RU"/>
        </w:rPr>
        <w:t>Молдабаева</w:t>
      </w:r>
      <w:proofErr w:type="spellEnd"/>
      <w:r w:rsidRPr="00FB67B0">
        <w:rPr>
          <w:rFonts w:ascii="Times New Roman" w:eastAsia="Times New Roman" w:hAnsi="Times New Roman" w:cs="Times New Roman"/>
          <w:bCs/>
          <w:sz w:val="20"/>
          <w:szCs w:val="20"/>
          <w:lang w:eastAsia="ru-RU"/>
        </w:rPr>
        <w:t xml:space="preserve"> </w:t>
      </w:r>
      <w:proofErr w:type="spellStart"/>
      <w:r w:rsidRPr="00FB67B0">
        <w:rPr>
          <w:rFonts w:ascii="Times New Roman" w:eastAsia="Times New Roman" w:hAnsi="Times New Roman" w:cs="Times New Roman"/>
          <w:bCs/>
          <w:sz w:val="20"/>
          <w:szCs w:val="20"/>
          <w:lang w:eastAsia="ru-RU"/>
        </w:rPr>
        <w:t>Меруерт</w:t>
      </w:r>
      <w:proofErr w:type="spellEnd"/>
      <w:r w:rsidRPr="00FB67B0">
        <w:rPr>
          <w:rFonts w:ascii="Times New Roman" w:eastAsia="Times New Roman" w:hAnsi="Times New Roman" w:cs="Times New Roman"/>
          <w:bCs/>
          <w:sz w:val="20"/>
          <w:szCs w:val="20"/>
          <w:lang w:eastAsia="ru-RU"/>
        </w:rPr>
        <w:t xml:space="preserve"> </w:t>
      </w:r>
      <w:proofErr w:type="spellStart"/>
      <w:r w:rsidRPr="00FB67B0">
        <w:rPr>
          <w:rFonts w:ascii="Times New Roman" w:eastAsia="Times New Roman" w:hAnsi="Times New Roman" w:cs="Times New Roman"/>
          <w:bCs/>
          <w:sz w:val="20"/>
          <w:szCs w:val="20"/>
          <w:lang w:eastAsia="ru-RU"/>
        </w:rPr>
        <w:t>Бакытжановна</w:t>
      </w:r>
      <w:proofErr w:type="spellEnd"/>
      <w:r w:rsidRPr="00FB67B0">
        <w:rPr>
          <w:rFonts w:ascii="Times New Roman" w:eastAsia="Times New Roman" w:hAnsi="Times New Roman" w:cs="Times New Roman"/>
          <w:bCs/>
          <w:sz w:val="20"/>
          <w:szCs w:val="20"/>
          <w:lang w:eastAsia="ru-RU"/>
        </w:rPr>
        <w:t xml:space="preserve"> – кандидат педагогических наук, профессор, Казахский Национальный педагогический университет имени Абая (Казахстан, г. </w:t>
      </w:r>
      <w:proofErr w:type="spellStart"/>
      <w:r w:rsidRPr="00FB67B0">
        <w:rPr>
          <w:rFonts w:ascii="Times New Roman" w:eastAsia="Times New Roman" w:hAnsi="Times New Roman" w:cs="Times New Roman"/>
          <w:bCs/>
          <w:sz w:val="20"/>
          <w:szCs w:val="20"/>
          <w:lang w:eastAsia="ru-RU"/>
        </w:rPr>
        <w:t>Талдыкорган</w:t>
      </w:r>
      <w:proofErr w:type="spellEnd"/>
      <w:r w:rsidRPr="00FB67B0">
        <w:rPr>
          <w:rFonts w:ascii="Times New Roman" w:eastAsia="Times New Roman" w:hAnsi="Times New Roman" w:cs="Times New Roman"/>
          <w:bCs/>
          <w:sz w:val="20"/>
          <w:szCs w:val="20"/>
          <w:lang w:eastAsia="ru-RU"/>
        </w:rPr>
        <w:t>, e-</w:t>
      </w:r>
      <w:proofErr w:type="spellStart"/>
      <w:r w:rsidRPr="00FB67B0">
        <w:rPr>
          <w:rFonts w:ascii="Times New Roman" w:eastAsia="Times New Roman" w:hAnsi="Times New Roman" w:cs="Times New Roman"/>
          <w:bCs/>
          <w:sz w:val="20"/>
          <w:szCs w:val="20"/>
          <w:lang w:eastAsia="ru-RU"/>
        </w:rPr>
        <w:t>mail</w:t>
      </w:r>
      <w:proofErr w:type="spellEnd"/>
      <w:r w:rsidRPr="00FB67B0">
        <w:rPr>
          <w:rFonts w:ascii="Times New Roman" w:eastAsia="Times New Roman" w:hAnsi="Times New Roman" w:cs="Times New Roman"/>
          <w:bCs/>
          <w:sz w:val="20"/>
          <w:szCs w:val="20"/>
          <w:lang w:eastAsia="ru-RU"/>
        </w:rPr>
        <w:t>: marzhan_moldabaeva@mail.ru, ORCID: 0000-0000-0000-0000).</w:t>
      </w:r>
    </w:p>
    <w:p w:rsidR="004B5862" w:rsidRPr="008452B1" w:rsidRDefault="004B5862" w:rsidP="004B5862">
      <w:pPr>
        <w:shd w:val="clear" w:color="auto" w:fill="FFFFFF"/>
        <w:spacing w:after="0" w:line="240" w:lineRule="auto"/>
        <w:ind w:firstLine="709"/>
        <w:jc w:val="both"/>
        <w:rPr>
          <w:rFonts w:ascii="Times New Roman" w:eastAsia="Times New Roman" w:hAnsi="Times New Roman" w:cs="Times New Roman"/>
          <w:bCs/>
          <w:sz w:val="20"/>
          <w:szCs w:val="20"/>
          <w:lang w:eastAsia="ru-RU"/>
        </w:rPr>
      </w:pPr>
      <w:r w:rsidRPr="00FB67B0">
        <w:rPr>
          <w:rFonts w:ascii="Times New Roman" w:eastAsia="Times New Roman" w:hAnsi="Times New Roman" w:cs="Times New Roman"/>
          <w:bCs/>
          <w:sz w:val="20"/>
          <w:szCs w:val="20"/>
          <w:lang w:eastAsia="ru-RU"/>
        </w:rPr>
        <w:t xml:space="preserve">Жумабаева Эльмира </w:t>
      </w:r>
      <w:proofErr w:type="spellStart"/>
      <w:r w:rsidRPr="00FB67B0">
        <w:rPr>
          <w:rFonts w:ascii="Times New Roman" w:eastAsia="Times New Roman" w:hAnsi="Times New Roman" w:cs="Times New Roman"/>
          <w:bCs/>
          <w:sz w:val="20"/>
          <w:szCs w:val="20"/>
          <w:lang w:eastAsia="ru-RU"/>
        </w:rPr>
        <w:t>Фархатовна</w:t>
      </w:r>
      <w:proofErr w:type="spellEnd"/>
      <w:r w:rsidRPr="00FB67B0">
        <w:rPr>
          <w:rFonts w:ascii="Times New Roman" w:eastAsia="Times New Roman" w:hAnsi="Times New Roman" w:cs="Times New Roman"/>
          <w:bCs/>
          <w:sz w:val="20"/>
          <w:szCs w:val="20"/>
          <w:lang w:eastAsia="ru-RU"/>
        </w:rPr>
        <w:t xml:space="preserve"> – кандидат педагогических наук, профессор, </w:t>
      </w:r>
      <w:proofErr w:type="spellStart"/>
      <w:r w:rsidRPr="00FB67B0">
        <w:rPr>
          <w:rFonts w:ascii="Times New Roman" w:hAnsi="Times New Roman" w:cs="Times New Roman"/>
          <w:bCs/>
          <w:sz w:val="20"/>
          <w:szCs w:val="20"/>
          <w:shd w:val="clear" w:color="auto" w:fill="FFFFFF"/>
        </w:rPr>
        <w:t>Жетысуский</w:t>
      </w:r>
      <w:proofErr w:type="spellEnd"/>
      <w:r w:rsidRPr="00FB67B0">
        <w:rPr>
          <w:rFonts w:ascii="Times New Roman" w:hAnsi="Times New Roman" w:cs="Times New Roman"/>
          <w:bCs/>
          <w:sz w:val="20"/>
          <w:szCs w:val="20"/>
          <w:shd w:val="clear" w:color="auto" w:fill="FFFFFF"/>
        </w:rPr>
        <w:t xml:space="preserve">  университет имени И. </w:t>
      </w:r>
      <w:proofErr w:type="spellStart"/>
      <w:r w:rsidRPr="00FB67B0">
        <w:rPr>
          <w:rFonts w:ascii="Times New Roman" w:hAnsi="Times New Roman" w:cs="Times New Roman"/>
          <w:bCs/>
          <w:sz w:val="20"/>
          <w:szCs w:val="20"/>
          <w:shd w:val="clear" w:color="auto" w:fill="FFFFFF"/>
        </w:rPr>
        <w:t>Жансугурова</w:t>
      </w:r>
      <w:proofErr w:type="spellEnd"/>
      <w:r w:rsidRPr="00FB67B0">
        <w:rPr>
          <w:rFonts w:ascii="Times New Roman" w:hAnsi="Times New Roman" w:cs="Times New Roman"/>
          <w:bCs/>
          <w:sz w:val="20"/>
          <w:szCs w:val="20"/>
          <w:shd w:val="clear" w:color="auto" w:fill="FFFFFF"/>
          <w:lang w:val="kk-KZ"/>
        </w:rPr>
        <w:t xml:space="preserve"> </w:t>
      </w:r>
      <w:r w:rsidRPr="00FB67B0">
        <w:rPr>
          <w:rFonts w:ascii="Times New Roman" w:eastAsia="Times New Roman" w:hAnsi="Times New Roman" w:cs="Times New Roman"/>
          <w:bCs/>
          <w:sz w:val="20"/>
          <w:szCs w:val="20"/>
          <w:lang w:eastAsia="ru-RU"/>
        </w:rPr>
        <w:t xml:space="preserve">(Казахстан, г. </w:t>
      </w:r>
      <w:proofErr w:type="spellStart"/>
      <w:r w:rsidRPr="00FB67B0">
        <w:rPr>
          <w:rFonts w:ascii="Times New Roman" w:eastAsia="Times New Roman" w:hAnsi="Times New Roman" w:cs="Times New Roman"/>
          <w:bCs/>
          <w:sz w:val="20"/>
          <w:szCs w:val="20"/>
          <w:lang w:eastAsia="ru-RU"/>
        </w:rPr>
        <w:t>Талдыкорган</w:t>
      </w:r>
      <w:proofErr w:type="spellEnd"/>
      <w:r w:rsidRPr="00FB67B0">
        <w:rPr>
          <w:rFonts w:ascii="Times New Roman" w:eastAsia="Times New Roman" w:hAnsi="Times New Roman" w:cs="Times New Roman"/>
          <w:bCs/>
          <w:sz w:val="20"/>
          <w:szCs w:val="20"/>
          <w:lang w:eastAsia="ru-RU"/>
        </w:rPr>
        <w:t>, e-</w:t>
      </w:r>
      <w:proofErr w:type="spellStart"/>
      <w:r w:rsidRPr="00FB67B0">
        <w:rPr>
          <w:rFonts w:ascii="Times New Roman" w:eastAsia="Times New Roman" w:hAnsi="Times New Roman" w:cs="Times New Roman"/>
          <w:bCs/>
          <w:sz w:val="20"/>
          <w:szCs w:val="20"/>
          <w:lang w:eastAsia="ru-RU"/>
        </w:rPr>
        <w:t>mail</w:t>
      </w:r>
      <w:proofErr w:type="spellEnd"/>
      <w:r w:rsidRPr="00FB67B0">
        <w:rPr>
          <w:rFonts w:ascii="Times New Roman" w:eastAsia="Times New Roman" w:hAnsi="Times New Roman" w:cs="Times New Roman"/>
          <w:bCs/>
          <w:sz w:val="20"/>
          <w:szCs w:val="20"/>
          <w:lang w:eastAsia="ru-RU"/>
        </w:rPr>
        <w:t>: e.zhumabayeva@mail.com, ORCID: 0000-0000-0000-0000).</w:t>
      </w:r>
    </w:p>
    <w:bookmarkEnd w:id="3"/>
    <w:p w:rsidR="004B5862" w:rsidRPr="00280171" w:rsidRDefault="004B5862" w:rsidP="004B5862">
      <w:pPr>
        <w:spacing w:after="0" w:line="240" w:lineRule="auto"/>
        <w:ind w:right="-2" w:firstLine="709"/>
        <w:jc w:val="both"/>
        <w:rPr>
          <w:rFonts w:ascii="Times New Roman" w:eastAsia="Times New Roman" w:hAnsi="Times New Roman" w:cs="Times New Roman"/>
          <w:sz w:val="24"/>
          <w:szCs w:val="24"/>
          <w:lang w:val="kk-KZ" w:eastAsia="ru-RU"/>
        </w:rPr>
      </w:pPr>
    </w:p>
    <w:p w:rsidR="00356E0B" w:rsidRPr="004B5862" w:rsidRDefault="00356E0B">
      <w:pPr>
        <w:rPr>
          <w:lang w:val="kk-KZ"/>
        </w:rPr>
      </w:pPr>
      <w:bookmarkStart w:id="4" w:name="_GoBack"/>
      <w:bookmarkEnd w:id="4"/>
    </w:p>
    <w:sectPr w:rsidR="00356E0B" w:rsidRPr="004B586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KZ Times New Roman">
    <w:altName w:val="Times New Roman"/>
    <w:charset w:val="CC"/>
    <w:family w:val="roman"/>
    <w:pitch w:val="variable"/>
    <w:sig w:usb0="00000001"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1D82"/>
    <w:rsid w:val="00356E0B"/>
    <w:rsid w:val="004B5862"/>
    <w:rsid w:val="00A81D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586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B5862"/>
    <w:rPr>
      <w:color w:val="0000FF" w:themeColor="hyperlink"/>
      <w:u w:val="single"/>
    </w:rPr>
  </w:style>
  <w:style w:type="table" w:styleId="a4">
    <w:name w:val="Table Grid"/>
    <w:basedOn w:val="a1"/>
    <w:uiPriority w:val="59"/>
    <w:rsid w:val="004B58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unhideWhenUsed/>
    <w:rsid w:val="004B58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4B5862"/>
    <w:rPr>
      <w:b/>
      <w:bCs/>
    </w:rPr>
  </w:style>
  <w:style w:type="paragraph" w:styleId="a7">
    <w:name w:val="Balloon Text"/>
    <w:basedOn w:val="a"/>
    <w:link w:val="a8"/>
    <w:uiPriority w:val="99"/>
    <w:semiHidden/>
    <w:unhideWhenUsed/>
    <w:rsid w:val="004B586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B586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586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B5862"/>
    <w:rPr>
      <w:color w:val="0000FF" w:themeColor="hyperlink"/>
      <w:u w:val="single"/>
    </w:rPr>
  </w:style>
  <w:style w:type="table" w:styleId="a4">
    <w:name w:val="Table Grid"/>
    <w:basedOn w:val="a1"/>
    <w:uiPriority w:val="59"/>
    <w:rsid w:val="004B58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unhideWhenUsed/>
    <w:rsid w:val="004B58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4B5862"/>
    <w:rPr>
      <w:b/>
      <w:bCs/>
    </w:rPr>
  </w:style>
  <w:style w:type="paragraph" w:styleId="a7">
    <w:name w:val="Balloon Text"/>
    <w:basedOn w:val="a"/>
    <w:link w:val="a8"/>
    <w:uiPriority w:val="99"/>
    <w:semiHidden/>
    <w:unhideWhenUsed/>
    <w:rsid w:val="004B586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B586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30935/ojcmt/16738" TargetMode="External"/><Relationship Id="rId13" Type="http://schemas.openxmlformats.org/officeDocument/2006/relationships/hyperlink" Target="https://doi.org/10.30935/ojcmt/16738" TargetMode="External"/><Relationship Id="rId18" Type="http://schemas.openxmlformats.org/officeDocument/2006/relationships/hyperlink" Target="https://doi.org/10.26577/JES20258213"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oleObject" Target="embeddings/oleObject1.bin"/><Relationship Id="rId12" Type="http://schemas.openxmlformats.org/officeDocument/2006/relationships/hyperlink" Target="https://doi.org/10.18421/TEM122-5411" TargetMode="External"/><Relationship Id="rId17" Type="http://schemas.openxmlformats.org/officeDocument/2006/relationships/hyperlink" Target="https://doi.org/10.48081/YEEJ4011" TargetMode="External"/><Relationship Id="rId2" Type="http://schemas.microsoft.com/office/2007/relationships/stylesWithEffects" Target="stylesWithEffects.xml"/><Relationship Id="rId16" Type="http://schemas.openxmlformats.org/officeDocument/2006/relationships/hyperlink" Target="https://pressbooks.bccampus.ca/teachinginadigitalagev2/" TargetMode="External"/><Relationship Id="rId20" Type="http://schemas.openxmlformats.org/officeDocument/2006/relationships/hyperlink" Target="mailto:marzhan_moldabaeva@mail.ru" TargetMode="Externa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hyperlink" Target="https://pressbooks.bccampus.ca/teachinginadigitalagev2/" TargetMode="External"/><Relationship Id="rId5" Type="http://schemas.openxmlformats.org/officeDocument/2006/relationships/image" Target="media/image1.jpeg"/><Relationship Id="rId15" Type="http://schemas.openxmlformats.org/officeDocument/2006/relationships/hyperlink" Target="https://www.degruyterbrill.com/document/doi/10.1515/edu-2025-0121/html" TargetMode="External"/><Relationship Id="rId10" Type="http://schemas.openxmlformats.org/officeDocument/2006/relationships/hyperlink" Target="https://www.degruyterbrill.com/document/doi/10.1515/edu-2025-0121/html" TargetMode="External"/><Relationship Id="rId19" Type="http://schemas.openxmlformats.org/officeDocument/2006/relationships/hyperlink" Target="https://doi.org/10.53355/ZHU.2025.116.3.009" TargetMode="External"/><Relationship Id="rId4" Type="http://schemas.openxmlformats.org/officeDocument/2006/relationships/webSettings" Target="webSettings.xml"/><Relationship Id="rId9" Type="http://schemas.openxmlformats.org/officeDocument/2006/relationships/hyperlink" Target="https://doi.org/10.1080/13803611.2025.2502813" TargetMode="External"/><Relationship Id="rId14" Type="http://schemas.openxmlformats.org/officeDocument/2006/relationships/hyperlink" Target="https://doi.org/10.1080/13803611.2025.2502813"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2481</Words>
  <Characters>14148</Characters>
  <Application>Microsoft Office Word</Application>
  <DocSecurity>0</DocSecurity>
  <Lines>117</Lines>
  <Paragraphs>33</Paragraphs>
  <ScaleCrop>false</ScaleCrop>
  <Company/>
  <LinksUpToDate>false</LinksUpToDate>
  <CharactersWithSpaces>16596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2</cp:revision>
  <dcterms:created xsi:type="dcterms:W3CDTF">2026-03-27T09:21:00Z</dcterms:created>
  <dcterms:modified xsi:type="dcterms:W3CDTF">2026-03-27T09:22:00Z</dcterms:modified>
</cp:coreProperties>
</file>